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1C10" w:rsidRDefault="00F01C10" w:rsidP="00616B43">
      <w:pPr>
        <w:spacing w:beforeLines="50" w:before="120"/>
        <w:jc w:val="center"/>
        <w:rPr>
          <w:rFonts w:ascii="標楷體" w:eastAsia="標楷體" w:hAnsi="標楷體" w:cs="Times New Roman"/>
          <w:b/>
          <w:color w:val="000000" w:themeColor="text1"/>
          <w:sz w:val="32"/>
          <w:szCs w:val="32"/>
        </w:rPr>
      </w:pPr>
      <w:r w:rsidRPr="003F0A4D">
        <w:rPr>
          <w:rFonts w:ascii="Times New Roman" w:eastAsia="標楷體" w:hAnsi="Times New Roman" w:cs="Times New Roman"/>
          <w:b/>
          <w:bCs/>
          <w:color w:val="000000" w:themeColor="text1"/>
          <w:sz w:val="32"/>
          <w:szCs w:val="32"/>
        </w:rPr>
        <w:t>新竹縣</w:t>
      </w:r>
      <w:r>
        <w:rPr>
          <w:rFonts w:ascii="Times New Roman" w:eastAsia="標楷體" w:hAnsi="Times New Roman" w:cs="Times New Roman"/>
          <w:b/>
          <w:bCs/>
          <w:color w:val="000000" w:themeColor="text1"/>
          <w:sz w:val="32"/>
          <w:szCs w:val="32"/>
        </w:rPr>
        <w:t>1</w:t>
      </w:r>
      <w:r w:rsidR="00E91D2B">
        <w:rPr>
          <w:rFonts w:ascii="Times New Roman" w:eastAsia="標楷體" w:hAnsi="Times New Roman" w:cs="Times New Roman" w:hint="eastAsia"/>
          <w:b/>
          <w:bCs/>
          <w:color w:val="000000" w:themeColor="text1"/>
          <w:sz w:val="32"/>
          <w:szCs w:val="32"/>
        </w:rPr>
        <w:t>1</w:t>
      </w:r>
      <w:r w:rsidR="00965CC8">
        <w:rPr>
          <w:rFonts w:ascii="Times New Roman" w:eastAsia="標楷體" w:hAnsi="Times New Roman" w:cs="Times New Roman" w:hint="eastAsia"/>
          <w:b/>
          <w:bCs/>
          <w:color w:val="000000" w:themeColor="text1"/>
          <w:sz w:val="32"/>
          <w:szCs w:val="32"/>
        </w:rPr>
        <w:t>4</w:t>
      </w:r>
      <w:r w:rsidRPr="003F0A4D">
        <w:rPr>
          <w:rFonts w:ascii="Times New Roman" w:eastAsia="標楷體" w:hAnsi="Times New Roman" w:cs="Times New Roman"/>
          <w:b/>
          <w:bCs/>
          <w:color w:val="000000" w:themeColor="text1"/>
          <w:sz w:val="32"/>
          <w:szCs w:val="32"/>
        </w:rPr>
        <w:t>學年度</w:t>
      </w:r>
      <w:r w:rsidRPr="003F0A4D">
        <w:rPr>
          <w:rFonts w:ascii="Times New Roman" w:eastAsia="標楷體" w:hAnsi="Times New Roman" w:cs="Times New Roman"/>
          <w:b/>
          <w:color w:val="000000" w:themeColor="text1"/>
          <w:sz w:val="32"/>
          <w:szCs w:val="32"/>
        </w:rPr>
        <w:t>國民中學</w:t>
      </w:r>
      <w:r w:rsidR="00C767B3">
        <w:rPr>
          <w:rFonts w:ascii="Times New Roman" w:eastAsia="標楷體" w:hAnsi="Times New Roman" w:cs="Times New Roman"/>
          <w:b/>
          <w:color w:val="000000" w:themeColor="text1"/>
          <w:sz w:val="32"/>
          <w:szCs w:val="32"/>
        </w:rPr>
        <w:t>技藝教育競賽</w:t>
      </w:r>
      <w:r w:rsidR="00677403">
        <w:rPr>
          <w:rFonts w:ascii="Times New Roman" w:eastAsia="標楷體" w:hAnsi="Times New Roman" w:cs="Times New Roman" w:hint="eastAsia"/>
          <w:b/>
          <w:bCs/>
          <w:color w:val="000000" w:themeColor="text1"/>
          <w:sz w:val="32"/>
          <w:szCs w:val="32"/>
        </w:rPr>
        <w:t>電機與</w:t>
      </w:r>
      <w:proofErr w:type="gramStart"/>
      <w:r w:rsidR="00677403">
        <w:rPr>
          <w:rFonts w:ascii="Times New Roman" w:eastAsia="標楷體" w:hAnsi="Times New Roman" w:cs="Times New Roman" w:hint="eastAsia"/>
          <w:b/>
          <w:bCs/>
          <w:color w:val="000000" w:themeColor="text1"/>
          <w:sz w:val="32"/>
          <w:szCs w:val="32"/>
        </w:rPr>
        <w:t>電子</w:t>
      </w:r>
      <w:r w:rsidR="00677403" w:rsidRPr="00C87503">
        <w:rPr>
          <w:rFonts w:ascii="Times New Roman" w:eastAsia="標楷體" w:hAnsi="Times New Roman" w:cs="Times New Roman"/>
          <w:b/>
          <w:bCs/>
          <w:color w:val="000000" w:themeColor="text1"/>
          <w:sz w:val="32"/>
          <w:szCs w:val="32"/>
        </w:rPr>
        <w:t>職群</w:t>
      </w:r>
      <w:proofErr w:type="gramEnd"/>
      <w:r w:rsidR="00677403" w:rsidRPr="00C87503">
        <w:rPr>
          <w:rFonts w:ascii="Times New Roman" w:eastAsia="標楷體" w:hAnsi="Times New Roman" w:cs="Times New Roman"/>
          <w:b/>
          <w:bCs/>
          <w:color w:val="000000" w:themeColor="text1"/>
          <w:sz w:val="32"/>
          <w:szCs w:val="32"/>
        </w:rPr>
        <w:t>(</w:t>
      </w:r>
      <w:r w:rsidR="00677403">
        <w:rPr>
          <w:rFonts w:ascii="Times New Roman" w:eastAsia="標楷體" w:hAnsi="Times New Roman" w:cs="Times New Roman" w:hint="eastAsia"/>
          <w:b/>
          <w:bCs/>
          <w:color w:val="000000" w:themeColor="text1"/>
          <w:sz w:val="32"/>
          <w:szCs w:val="32"/>
        </w:rPr>
        <w:t>工業電子</w:t>
      </w:r>
      <w:r w:rsidR="00677403" w:rsidRPr="00C87503">
        <w:rPr>
          <w:rFonts w:ascii="Times New Roman" w:eastAsia="標楷體" w:hAnsi="Times New Roman" w:cs="Times New Roman"/>
          <w:b/>
          <w:bCs/>
          <w:color w:val="000000" w:themeColor="text1"/>
          <w:sz w:val="32"/>
          <w:szCs w:val="32"/>
        </w:rPr>
        <w:t>)</w:t>
      </w:r>
      <w:r w:rsidRPr="00691C96">
        <w:rPr>
          <w:rFonts w:ascii="標楷體" w:eastAsia="標楷體" w:hAnsi="標楷體" w:cs="Times New Roman" w:hint="eastAsia"/>
          <w:b/>
          <w:color w:val="000000" w:themeColor="text1"/>
          <w:sz w:val="32"/>
          <w:szCs w:val="32"/>
        </w:rPr>
        <w:t>術科試題組</w:t>
      </w:r>
    </w:p>
    <w:p w:rsidR="00015115" w:rsidRPr="00015115" w:rsidRDefault="00015115" w:rsidP="00015115">
      <w:pPr>
        <w:spacing w:line="0" w:lineRule="atLeast"/>
        <w:rPr>
          <w:rFonts w:ascii="標楷體" w:eastAsia="標楷體" w:hAnsi="標楷體" w:cs="華康楷書體W7(P)"/>
          <w:sz w:val="28"/>
        </w:rPr>
      </w:pPr>
      <w:r w:rsidRPr="00015115">
        <w:rPr>
          <w:rFonts w:ascii="標楷體" w:eastAsia="標楷體" w:hAnsi="標楷體" w:cs="華康楷書體W7(P)" w:hint="eastAsia"/>
          <w:sz w:val="28"/>
        </w:rPr>
        <w:t>第一題　題目：</w:t>
      </w:r>
      <w:r w:rsidRPr="00015115">
        <w:rPr>
          <w:rFonts w:ascii="標楷體" w:eastAsia="標楷體" w:hAnsi="標楷體" w:cs="華康楷書體W7(P)" w:hint="eastAsia"/>
          <w:noProof/>
          <w:sz w:val="32"/>
          <w:szCs w:val="32"/>
        </w:rPr>
        <w:t>觸碰及光控電路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83"/>
        <w:gridCol w:w="8045"/>
      </w:tblGrid>
      <w:tr w:rsidR="00015115" w:rsidRPr="00015115" w:rsidTr="00216228">
        <w:trPr>
          <w:trHeight w:val="697"/>
        </w:trPr>
        <w:tc>
          <w:tcPr>
            <w:tcW w:w="1588" w:type="dxa"/>
            <w:vAlign w:val="center"/>
          </w:tcPr>
          <w:p w:rsidR="00015115" w:rsidRPr="00015115" w:rsidRDefault="00015115" w:rsidP="00216228">
            <w:pPr>
              <w:spacing w:line="0" w:lineRule="atLeast"/>
              <w:jc w:val="center"/>
              <w:rPr>
                <w:rFonts w:ascii="標楷體" w:eastAsia="標楷體" w:hAnsi="標楷體" w:cs="華康楷書體W7(P)"/>
                <w:sz w:val="28"/>
              </w:rPr>
            </w:pPr>
            <w:r w:rsidRPr="00015115">
              <w:rPr>
                <w:rFonts w:ascii="標楷體" w:eastAsia="標楷體" w:hAnsi="標楷體" w:cs="華康楷書體W7(P)" w:hint="eastAsia"/>
                <w:sz w:val="28"/>
              </w:rPr>
              <w:t>競賽職種</w:t>
            </w:r>
          </w:p>
        </w:tc>
        <w:tc>
          <w:tcPr>
            <w:tcW w:w="8079" w:type="dxa"/>
            <w:vAlign w:val="center"/>
          </w:tcPr>
          <w:p w:rsidR="00015115" w:rsidRPr="00015115" w:rsidRDefault="00015115" w:rsidP="00216228">
            <w:pPr>
              <w:rPr>
                <w:rFonts w:ascii="標楷體" w:eastAsia="標楷體" w:hAnsi="標楷體" w:cs="華康楷書體W7(P)"/>
                <w:sz w:val="28"/>
              </w:rPr>
            </w:pPr>
            <w:r w:rsidRPr="00015115">
              <w:rPr>
                <w:rFonts w:ascii="標楷體" w:eastAsia="標楷體" w:hAnsi="標楷體" w:cs="華康楷書體W7(P)" w:hint="eastAsia"/>
                <w:sz w:val="28"/>
              </w:rPr>
              <w:t>電機電子職群工業電子</w:t>
            </w:r>
          </w:p>
        </w:tc>
      </w:tr>
      <w:tr w:rsidR="00015115" w:rsidRPr="00015115" w:rsidTr="00216228">
        <w:trPr>
          <w:trHeight w:val="605"/>
        </w:trPr>
        <w:tc>
          <w:tcPr>
            <w:tcW w:w="1588" w:type="dxa"/>
            <w:vAlign w:val="center"/>
          </w:tcPr>
          <w:p w:rsidR="00015115" w:rsidRPr="00015115" w:rsidRDefault="00015115" w:rsidP="00216228">
            <w:pPr>
              <w:spacing w:line="0" w:lineRule="atLeast"/>
              <w:jc w:val="center"/>
              <w:rPr>
                <w:rFonts w:ascii="標楷體" w:eastAsia="標楷體" w:hAnsi="標楷體" w:cs="華康楷書體W7(P)"/>
                <w:sz w:val="28"/>
              </w:rPr>
            </w:pPr>
            <w:r w:rsidRPr="00015115">
              <w:rPr>
                <w:rFonts w:ascii="標楷體" w:eastAsia="標楷體" w:hAnsi="標楷體" w:cs="華康楷書體W7(P)" w:hint="eastAsia"/>
                <w:sz w:val="28"/>
              </w:rPr>
              <w:t>實作時間</w:t>
            </w:r>
          </w:p>
        </w:tc>
        <w:tc>
          <w:tcPr>
            <w:tcW w:w="8079" w:type="dxa"/>
            <w:vAlign w:val="center"/>
          </w:tcPr>
          <w:p w:rsidR="00015115" w:rsidRPr="00015115" w:rsidRDefault="00015115" w:rsidP="00216228">
            <w:pPr>
              <w:spacing w:line="0" w:lineRule="atLeast"/>
              <w:jc w:val="both"/>
              <w:rPr>
                <w:rFonts w:ascii="標楷體" w:eastAsia="標楷體" w:hAnsi="標楷體" w:cs="華康楷書體W7(P)"/>
                <w:sz w:val="28"/>
              </w:rPr>
            </w:pPr>
            <w:r w:rsidRPr="00015115">
              <w:rPr>
                <w:rFonts w:ascii="標楷體" w:eastAsia="標楷體" w:hAnsi="標楷體" w:cs="華康楷書體W7(P)" w:hint="eastAsia"/>
                <w:sz w:val="28"/>
              </w:rPr>
              <w:t xml:space="preserve"> 80分鐘 </w:t>
            </w:r>
          </w:p>
        </w:tc>
      </w:tr>
      <w:tr w:rsidR="00015115" w:rsidRPr="00015115" w:rsidTr="00216228">
        <w:trPr>
          <w:trHeight w:val="1082"/>
        </w:trPr>
        <w:tc>
          <w:tcPr>
            <w:tcW w:w="1588" w:type="dxa"/>
            <w:vAlign w:val="center"/>
          </w:tcPr>
          <w:p w:rsidR="00015115" w:rsidRPr="00015115" w:rsidRDefault="00015115" w:rsidP="00216228">
            <w:pPr>
              <w:spacing w:line="0" w:lineRule="atLeast"/>
              <w:jc w:val="center"/>
              <w:rPr>
                <w:rFonts w:ascii="標楷體" w:eastAsia="標楷體" w:hAnsi="標楷體" w:cs="華康楷書體W7(P)"/>
                <w:sz w:val="28"/>
              </w:rPr>
            </w:pPr>
            <w:r w:rsidRPr="00015115">
              <w:rPr>
                <w:rFonts w:ascii="標楷體" w:eastAsia="標楷體" w:hAnsi="標楷體" w:cs="華康楷書體W7(P)" w:hint="eastAsia"/>
                <w:sz w:val="28"/>
              </w:rPr>
              <w:t>主辦單位提供之設備、工具</w:t>
            </w:r>
          </w:p>
        </w:tc>
        <w:tc>
          <w:tcPr>
            <w:tcW w:w="8079" w:type="dxa"/>
            <w:vAlign w:val="center"/>
          </w:tcPr>
          <w:p w:rsidR="00015115" w:rsidRPr="00015115" w:rsidRDefault="00015115" w:rsidP="00216228">
            <w:pPr>
              <w:spacing w:line="360" w:lineRule="exact"/>
              <w:rPr>
                <w:rFonts w:ascii="標楷體" w:eastAsia="標楷體" w:hAnsi="標楷體" w:cs="華康楷書體W7(P)"/>
                <w:sz w:val="28"/>
              </w:rPr>
            </w:pPr>
            <w:r w:rsidRPr="00015115">
              <w:rPr>
                <w:rFonts w:ascii="標楷體" w:eastAsia="標楷體" w:hAnsi="標楷體" w:cs="華康楷書體W7(P)" w:hint="eastAsia"/>
                <w:sz w:val="28"/>
              </w:rPr>
              <w:t xml:space="preserve">尖嘴鉗2支   斜口鉗   電烙鐵   烙鐵架(含海綿墊)   吸錫器        </w:t>
            </w:r>
          </w:p>
          <w:p w:rsidR="00015115" w:rsidRPr="00015115" w:rsidRDefault="00015115" w:rsidP="00216228">
            <w:pPr>
              <w:spacing w:line="360" w:lineRule="exact"/>
              <w:rPr>
                <w:rFonts w:ascii="標楷體" w:eastAsia="標楷體" w:hAnsi="標楷體" w:cs="華康楷書體W7(P)"/>
                <w:sz w:val="28"/>
              </w:rPr>
            </w:pPr>
            <w:r w:rsidRPr="00015115">
              <w:rPr>
                <w:rFonts w:ascii="標楷體" w:eastAsia="標楷體" w:hAnsi="標楷體" w:cs="華康楷書體W7(P)" w:hint="eastAsia"/>
                <w:sz w:val="28"/>
              </w:rPr>
              <w:t>電源供給器</w:t>
            </w:r>
          </w:p>
        </w:tc>
      </w:tr>
      <w:tr w:rsidR="00015115" w:rsidRPr="00015115" w:rsidTr="00216228">
        <w:trPr>
          <w:trHeight w:val="1057"/>
        </w:trPr>
        <w:tc>
          <w:tcPr>
            <w:tcW w:w="1588" w:type="dxa"/>
            <w:vAlign w:val="center"/>
          </w:tcPr>
          <w:p w:rsidR="00015115" w:rsidRPr="00015115" w:rsidRDefault="00015115" w:rsidP="00216228">
            <w:pPr>
              <w:spacing w:line="0" w:lineRule="atLeast"/>
              <w:jc w:val="center"/>
              <w:rPr>
                <w:rFonts w:ascii="標楷體" w:eastAsia="標楷體" w:hAnsi="標楷體" w:cs="華康楷書體W7(P)"/>
                <w:sz w:val="28"/>
              </w:rPr>
            </w:pPr>
            <w:r w:rsidRPr="00015115">
              <w:rPr>
                <w:rFonts w:ascii="標楷體" w:eastAsia="標楷體" w:hAnsi="標楷體" w:cs="華康楷書體W7(P)" w:hint="eastAsia"/>
                <w:sz w:val="28"/>
              </w:rPr>
              <w:t>主辦單位提供之材料</w:t>
            </w:r>
          </w:p>
        </w:tc>
        <w:tc>
          <w:tcPr>
            <w:tcW w:w="8079" w:type="dxa"/>
            <w:vAlign w:val="center"/>
          </w:tcPr>
          <w:p w:rsidR="00015115" w:rsidRPr="00015115" w:rsidRDefault="00015115" w:rsidP="00216228">
            <w:pPr>
              <w:spacing w:line="360" w:lineRule="exact"/>
              <w:ind w:left="1120" w:hangingChars="400" w:hanging="1120"/>
              <w:rPr>
                <w:rFonts w:ascii="標楷體" w:eastAsia="標楷體" w:hAnsi="標楷體" w:cs="華康楷書體W7(P)"/>
                <w:sz w:val="28"/>
              </w:rPr>
            </w:pPr>
            <w:r w:rsidRPr="00015115">
              <w:rPr>
                <w:rFonts w:ascii="標楷體" w:eastAsia="標楷體" w:hAnsi="標楷體" w:cs="華康楷書體W7(P)" w:hint="eastAsia"/>
                <w:sz w:val="28"/>
              </w:rPr>
              <w:t>電阻器﹕22KΩ/0.5W *1  33KΩ/0.5W *1  10MΩ/0.5W *1  39KΩ/0.5W *1  47Ω/0.5W *1    1.5KΩ/0.5W *1</w:t>
            </w:r>
            <w:r w:rsidRPr="00015115">
              <w:rPr>
                <w:rFonts w:ascii="標楷體" w:eastAsia="標楷體" w:hAnsi="標楷體" w:cs="華康楷書體W7(P)" w:hint="eastAsia"/>
                <w:sz w:val="28"/>
              </w:rPr>
              <w:br/>
              <w:t>光敏電阻 *1  蜂鳴器 *1</w:t>
            </w:r>
          </w:p>
          <w:p w:rsidR="00015115" w:rsidRPr="00015115" w:rsidRDefault="00015115" w:rsidP="00216228">
            <w:pPr>
              <w:spacing w:line="360" w:lineRule="exact"/>
              <w:rPr>
                <w:rFonts w:ascii="標楷體" w:eastAsia="標楷體" w:hAnsi="標楷體" w:cs="華康楷書體W7(P)"/>
                <w:sz w:val="28"/>
              </w:rPr>
            </w:pPr>
            <w:r w:rsidRPr="00015115">
              <w:rPr>
                <w:rFonts w:ascii="標楷體" w:eastAsia="標楷體" w:hAnsi="標楷體" w:cs="華康楷書體W7(P)" w:hint="eastAsia"/>
                <w:sz w:val="28"/>
              </w:rPr>
              <w:t>電容器﹕10μF/16v *2   IC：MC14093BCP*1  14PIN IC座*1</w:t>
            </w:r>
          </w:p>
          <w:p w:rsidR="00015115" w:rsidRPr="00015115" w:rsidRDefault="00015115" w:rsidP="00216228">
            <w:pPr>
              <w:spacing w:line="360" w:lineRule="exact"/>
              <w:rPr>
                <w:rFonts w:ascii="標楷體" w:eastAsia="標楷體" w:hAnsi="標楷體" w:cs="華康楷書體W7(P)"/>
                <w:sz w:val="28"/>
              </w:rPr>
            </w:pPr>
            <w:r w:rsidRPr="00015115">
              <w:rPr>
                <w:rFonts w:ascii="標楷體" w:eastAsia="標楷體" w:hAnsi="標楷體" w:cs="華康楷書體W7(P)" w:hint="eastAsia"/>
                <w:sz w:val="28"/>
              </w:rPr>
              <w:t>電晶體﹕2SC945 *1    發光二極體﹕LED * 1</w:t>
            </w:r>
          </w:p>
          <w:p w:rsidR="00015115" w:rsidRPr="00015115" w:rsidRDefault="00015115" w:rsidP="00216228">
            <w:pPr>
              <w:spacing w:line="0" w:lineRule="atLeast"/>
              <w:jc w:val="both"/>
              <w:rPr>
                <w:rFonts w:ascii="標楷體" w:eastAsia="標楷體" w:hAnsi="標楷體" w:cs="華康楷書體W7(P)"/>
                <w:sz w:val="28"/>
              </w:rPr>
            </w:pPr>
            <w:r w:rsidRPr="00015115">
              <w:rPr>
                <w:rFonts w:ascii="標楷體" w:eastAsia="標楷體" w:hAnsi="標楷體" w:cs="華康楷書體W7(P)" w:hint="eastAsia"/>
                <w:sz w:val="28"/>
              </w:rPr>
              <w:t>焊錫：</w:t>
            </w:r>
            <w:r w:rsidRPr="00015115">
              <w:rPr>
                <w:rFonts w:ascii="標楷體" w:eastAsia="標楷體" w:hAnsi="標楷體" w:cs="華康楷書體W7(P)" w:hint="eastAsia"/>
                <w:color w:val="000000"/>
                <w:sz w:val="28"/>
              </w:rPr>
              <w:t>1米   裸銅線﹕</w:t>
            </w:r>
            <w:smartTag w:uri="urn:schemas-microsoft-com:office:smarttags" w:element="chmetcnv">
              <w:smartTagPr>
                <w:attr w:name="TCSC" w:val="0"/>
                <w:attr w:name="NumberType" w:val="1"/>
                <w:attr w:name="Negative" w:val="False"/>
                <w:attr w:name="HasSpace" w:val="False"/>
                <w:attr w:name="SourceValue" w:val="1"/>
                <w:attr w:name="UnitName" w:val="米"/>
              </w:smartTagPr>
              <w:r w:rsidRPr="00015115">
                <w:rPr>
                  <w:rFonts w:ascii="標楷體" w:eastAsia="標楷體" w:hAnsi="標楷體" w:cs="華康楷書體W7(P)" w:hint="eastAsia"/>
                  <w:color w:val="000000"/>
                  <w:sz w:val="28"/>
                </w:rPr>
                <w:t>1</w:t>
              </w:r>
              <w:r w:rsidRPr="00015115">
                <w:rPr>
                  <w:rFonts w:ascii="標楷體" w:eastAsia="標楷體" w:hAnsi="標楷體" w:cs="華康楷書體W7(P)" w:hint="eastAsia"/>
                  <w:sz w:val="28"/>
                </w:rPr>
                <w:t>米</w:t>
              </w:r>
            </w:smartTag>
            <w:r w:rsidRPr="00015115">
              <w:rPr>
                <w:rFonts w:ascii="標楷體" w:eastAsia="標楷體" w:hAnsi="標楷體" w:cs="華康楷書體W7(P)" w:hint="eastAsia"/>
                <w:sz w:val="28"/>
              </w:rPr>
              <w:t xml:space="preserve">   圓點萬用板：900孔*1 </w:t>
            </w:r>
          </w:p>
          <w:p w:rsidR="00015115" w:rsidRPr="00015115" w:rsidRDefault="00015115" w:rsidP="00216228">
            <w:pPr>
              <w:spacing w:line="0" w:lineRule="atLeast"/>
              <w:rPr>
                <w:rFonts w:ascii="標楷體" w:eastAsia="標楷體" w:hAnsi="標楷體" w:cs="華康楷書體W7(P)"/>
                <w:sz w:val="28"/>
              </w:rPr>
            </w:pPr>
            <w:r w:rsidRPr="00015115">
              <w:rPr>
                <w:rFonts w:ascii="標楷體" w:eastAsia="標楷體" w:hAnsi="標楷體" w:cs="華康楷書體W7(P)" w:hint="eastAsia"/>
                <w:sz w:val="28"/>
              </w:rPr>
              <w:t>2.5公分塑膠六角柱4根  螺帽 4 個</w:t>
            </w:r>
          </w:p>
        </w:tc>
      </w:tr>
    </w:tbl>
    <w:p w:rsidR="00015115" w:rsidRPr="006F2519" w:rsidRDefault="00015115" w:rsidP="00015115">
      <w:pPr>
        <w:spacing w:line="240" w:lineRule="atLeast"/>
        <w:rPr>
          <w:rFonts w:ascii="華康楷書體W7(P)" w:eastAsia="華康楷書體W7(P)" w:hAnsi="華康楷書體W7(P)" w:cs="華康楷書體W7(P)"/>
          <w:noProof/>
          <w:sz w:val="32"/>
          <w:szCs w:val="32"/>
        </w:rPr>
      </w:pPr>
    </w:p>
    <w:p w:rsidR="00015115" w:rsidRPr="006F2519" w:rsidRDefault="00015115" w:rsidP="00015115">
      <w:pPr>
        <w:spacing w:line="240" w:lineRule="atLeast"/>
        <w:jc w:val="center"/>
        <w:rPr>
          <w:rFonts w:ascii="華康楷書體W7(P)" w:eastAsia="華康楷書體W7(P)" w:hAnsi="華康楷書體W7(P)" w:cs="華康楷書體W7(P)"/>
          <w:sz w:val="34"/>
          <w:szCs w:val="34"/>
        </w:rPr>
      </w:pPr>
      <w:r w:rsidRPr="006F2519">
        <w:rPr>
          <w:rFonts w:ascii="華康楷書體W7(P)" w:eastAsia="華康楷書體W7(P)" w:hAnsi="華康楷書體W7(P)" w:cs="華康楷書體W7(P)" w:hint="eastAsia"/>
          <w:noProof/>
          <w:sz w:val="34"/>
          <w:szCs w:val="34"/>
        </w:rPr>
        <w:drawing>
          <wp:inline distT="0" distB="0" distL="0" distR="0" wp14:anchorId="3ABE080E" wp14:editId="2747C50C">
            <wp:extent cx="4703445" cy="3168650"/>
            <wp:effectExtent l="0" t="0" r="190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03445" cy="3168650"/>
                    </a:xfrm>
                    <a:prstGeom prst="rect">
                      <a:avLst/>
                    </a:prstGeom>
                    <a:noFill/>
                    <a:ln>
                      <a:noFill/>
                    </a:ln>
                  </pic:spPr>
                </pic:pic>
              </a:graphicData>
            </a:graphic>
          </wp:inline>
        </w:drawing>
      </w:r>
    </w:p>
    <w:p w:rsidR="00015115" w:rsidRPr="006F2519" w:rsidRDefault="00015115" w:rsidP="00015115">
      <w:pPr>
        <w:spacing w:line="540" w:lineRule="exact"/>
        <w:ind w:firstLineChars="100" w:firstLine="340"/>
        <w:rPr>
          <w:rFonts w:ascii="華康楷書體W7(P)" w:eastAsia="華康楷書體W7(P)" w:hAnsi="華康楷書體W7(P)" w:cs="華康楷書體W7(P)"/>
          <w:b/>
          <w:sz w:val="36"/>
          <w:szCs w:val="36"/>
        </w:rPr>
      </w:pPr>
      <w:r w:rsidRPr="006F2519">
        <w:rPr>
          <w:rFonts w:ascii="華康楷書體W7(P)" w:eastAsia="華康楷書體W7(P)" w:hAnsi="華康楷書體W7(P)" w:cs="華康楷書體W7(P)" w:hint="eastAsia"/>
          <w:sz w:val="34"/>
          <w:szCs w:val="34"/>
        </w:rPr>
        <w:br w:type="page"/>
      </w:r>
    </w:p>
    <w:p w:rsidR="00015115" w:rsidRPr="006F2519" w:rsidRDefault="00015115" w:rsidP="00015115">
      <w:pPr>
        <w:jc w:val="center"/>
        <w:rPr>
          <w:rFonts w:ascii="華康楷書體W7(P)" w:eastAsia="華康楷書體W7(P)" w:hAnsi="華康楷書體W7(P)" w:cs="華康楷書體W7(P)"/>
        </w:rPr>
      </w:pPr>
      <w:r>
        <w:rPr>
          <w:rFonts w:ascii="華康楷書體W7(P)" w:eastAsia="華康楷書體W7(P)" w:hAnsi="華康楷書體W7(P)" w:cs="華康楷書體W7(P)"/>
          <w:noProof/>
        </w:rPr>
        <w:lastRenderedPageBreak/>
        <w:drawing>
          <wp:inline distT="0" distB="0" distL="0" distR="0" wp14:anchorId="075F2D89" wp14:editId="6962A1E1">
            <wp:extent cx="4764881" cy="4348734"/>
            <wp:effectExtent l="0" t="0" r="0" b="0"/>
            <wp:docPr id="5525" name="圖片 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5" name="1.JPG"/>
                    <pic:cNvPicPr/>
                  </pic:nvPicPr>
                  <pic:blipFill>
                    <a:blip r:embed="rId8">
                      <a:extLst>
                        <a:ext uri="{28A0092B-C50C-407E-A947-70E740481C1C}">
                          <a14:useLocalDpi xmlns:a14="http://schemas.microsoft.com/office/drawing/2010/main" val="0"/>
                        </a:ext>
                      </a:extLst>
                    </a:blip>
                    <a:stretch>
                      <a:fillRect/>
                    </a:stretch>
                  </pic:blipFill>
                  <pic:spPr>
                    <a:xfrm>
                      <a:off x="0" y="0"/>
                      <a:ext cx="4766295" cy="4350025"/>
                    </a:xfrm>
                    <a:prstGeom prst="rect">
                      <a:avLst/>
                    </a:prstGeom>
                  </pic:spPr>
                </pic:pic>
              </a:graphicData>
            </a:graphic>
          </wp:inline>
        </w:drawing>
      </w:r>
    </w:p>
    <w:p w:rsidR="00015115" w:rsidRPr="006F2519" w:rsidRDefault="00015115" w:rsidP="00015115">
      <w:pPr>
        <w:rPr>
          <w:rFonts w:ascii="華康楷書體W7(P)" w:eastAsia="華康楷書體W7(P)" w:hAnsi="華康楷書體W7(P)" w:cs="華康楷書體W7(P)"/>
        </w:rPr>
      </w:pPr>
    </w:p>
    <w:p w:rsidR="00015115" w:rsidRPr="006F2519" w:rsidRDefault="00015115" w:rsidP="00015115">
      <w:pPr>
        <w:jc w:val="center"/>
        <w:rPr>
          <w:rFonts w:ascii="華康楷書體W7(P)" w:eastAsia="華康楷書體W7(P)" w:hAnsi="華康楷書體W7(P)" w:cs="華康楷書體W7(P)"/>
        </w:rPr>
      </w:pPr>
      <w:r>
        <w:rPr>
          <w:rFonts w:ascii="華康楷書體W7(P)" w:eastAsia="華康楷書體W7(P)" w:hAnsi="華康楷書體W7(P)" w:cs="華康楷書體W7(P)"/>
          <w:noProof/>
        </w:rPr>
        <w:drawing>
          <wp:inline distT="0" distB="0" distL="0" distR="0" wp14:anchorId="07E92F06" wp14:editId="17BDBD71">
            <wp:extent cx="4698071" cy="4264819"/>
            <wp:effectExtent l="0" t="0" r="7620" b="2540"/>
            <wp:docPr id="5526" name="圖片 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 name="2.JPG"/>
                    <pic:cNvPicPr/>
                  </pic:nvPicPr>
                  <pic:blipFill>
                    <a:blip r:embed="rId9">
                      <a:extLst>
                        <a:ext uri="{28A0092B-C50C-407E-A947-70E740481C1C}">
                          <a14:useLocalDpi xmlns:a14="http://schemas.microsoft.com/office/drawing/2010/main" val="0"/>
                        </a:ext>
                      </a:extLst>
                    </a:blip>
                    <a:stretch>
                      <a:fillRect/>
                    </a:stretch>
                  </pic:blipFill>
                  <pic:spPr>
                    <a:xfrm>
                      <a:off x="0" y="0"/>
                      <a:ext cx="4703388" cy="4269646"/>
                    </a:xfrm>
                    <a:prstGeom prst="rect">
                      <a:avLst/>
                    </a:prstGeom>
                  </pic:spPr>
                </pic:pic>
              </a:graphicData>
            </a:graphic>
          </wp:inline>
        </w:drawing>
      </w:r>
    </w:p>
    <w:p w:rsidR="00015115" w:rsidRDefault="00015115" w:rsidP="00015115">
      <w:pPr>
        <w:spacing w:line="0" w:lineRule="atLeast"/>
        <w:rPr>
          <w:rFonts w:ascii="華康楷書體W7(P)" w:eastAsia="華康楷書體W7(P)" w:hAnsi="華康楷書體W7(P)" w:cs="華康楷書體W7(P)"/>
          <w:b/>
          <w:sz w:val="32"/>
          <w:szCs w:val="32"/>
        </w:rPr>
      </w:pPr>
    </w:p>
    <w:p w:rsidR="00015115" w:rsidRPr="00015115" w:rsidRDefault="00015115" w:rsidP="00015115">
      <w:pPr>
        <w:spacing w:line="0" w:lineRule="atLeast"/>
        <w:rPr>
          <w:rFonts w:ascii="標楷體" w:eastAsia="標楷體" w:hAnsi="標楷體" w:cs="華康楷書體W7(P)"/>
          <w:sz w:val="32"/>
          <w:szCs w:val="32"/>
        </w:rPr>
      </w:pPr>
      <w:r w:rsidRPr="00015115">
        <w:rPr>
          <w:rFonts w:ascii="標楷體" w:eastAsia="標楷體" w:hAnsi="標楷體" w:cs="華康楷書體W7(P)" w:hint="eastAsia"/>
          <w:sz w:val="32"/>
          <w:szCs w:val="32"/>
        </w:rPr>
        <w:t>第二題  題目：光感測器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38"/>
        <w:gridCol w:w="7990"/>
      </w:tblGrid>
      <w:tr w:rsidR="00015115" w:rsidRPr="00015115" w:rsidTr="00216228">
        <w:trPr>
          <w:trHeight w:val="697"/>
        </w:trPr>
        <w:tc>
          <w:tcPr>
            <w:tcW w:w="1647" w:type="dxa"/>
            <w:vAlign w:val="center"/>
          </w:tcPr>
          <w:p w:rsidR="00015115" w:rsidRPr="00015115" w:rsidRDefault="00015115" w:rsidP="00216228">
            <w:pPr>
              <w:spacing w:line="0" w:lineRule="atLeast"/>
              <w:jc w:val="center"/>
              <w:rPr>
                <w:rFonts w:ascii="標楷體" w:eastAsia="標楷體" w:hAnsi="標楷體" w:cs="華康楷書體W7(P)"/>
                <w:sz w:val="28"/>
              </w:rPr>
            </w:pPr>
            <w:r w:rsidRPr="00015115">
              <w:rPr>
                <w:rFonts w:ascii="標楷體" w:eastAsia="標楷體" w:hAnsi="標楷體" w:cs="華康楷書體W7(P)" w:hint="eastAsia"/>
                <w:sz w:val="28"/>
              </w:rPr>
              <w:t>競賽職種</w:t>
            </w:r>
          </w:p>
        </w:tc>
        <w:tc>
          <w:tcPr>
            <w:tcW w:w="8047" w:type="dxa"/>
            <w:vAlign w:val="center"/>
          </w:tcPr>
          <w:p w:rsidR="00015115" w:rsidRPr="00015115" w:rsidRDefault="00015115" w:rsidP="00216228">
            <w:pPr>
              <w:rPr>
                <w:rFonts w:ascii="標楷體" w:eastAsia="標楷體" w:hAnsi="標楷體" w:cs="華康楷書體W7(P)"/>
                <w:sz w:val="28"/>
              </w:rPr>
            </w:pPr>
            <w:r w:rsidRPr="00015115">
              <w:rPr>
                <w:rFonts w:ascii="標楷體" w:eastAsia="標楷體" w:hAnsi="標楷體" w:cs="華康楷書體W7(P)" w:hint="eastAsia"/>
                <w:sz w:val="28"/>
              </w:rPr>
              <w:t>電機電子職群工業電子</w:t>
            </w:r>
          </w:p>
        </w:tc>
      </w:tr>
      <w:tr w:rsidR="00015115" w:rsidRPr="00015115" w:rsidTr="00216228">
        <w:trPr>
          <w:trHeight w:val="605"/>
        </w:trPr>
        <w:tc>
          <w:tcPr>
            <w:tcW w:w="1647" w:type="dxa"/>
            <w:vAlign w:val="center"/>
          </w:tcPr>
          <w:p w:rsidR="00015115" w:rsidRPr="00015115" w:rsidRDefault="00015115" w:rsidP="00216228">
            <w:pPr>
              <w:spacing w:line="0" w:lineRule="atLeast"/>
              <w:jc w:val="center"/>
              <w:rPr>
                <w:rFonts w:ascii="標楷體" w:eastAsia="標楷體" w:hAnsi="標楷體" w:cs="華康楷書體W7(P)"/>
                <w:sz w:val="28"/>
              </w:rPr>
            </w:pPr>
            <w:r w:rsidRPr="00015115">
              <w:rPr>
                <w:rFonts w:ascii="標楷體" w:eastAsia="標楷體" w:hAnsi="標楷體" w:cs="華康楷書體W7(P)" w:hint="eastAsia"/>
                <w:sz w:val="28"/>
              </w:rPr>
              <w:t>實作時間</w:t>
            </w:r>
          </w:p>
        </w:tc>
        <w:tc>
          <w:tcPr>
            <w:tcW w:w="8047" w:type="dxa"/>
            <w:vAlign w:val="center"/>
          </w:tcPr>
          <w:p w:rsidR="00015115" w:rsidRPr="00015115" w:rsidRDefault="00015115" w:rsidP="00216228">
            <w:pPr>
              <w:spacing w:line="0" w:lineRule="atLeast"/>
              <w:ind w:firstLineChars="100" w:firstLine="280"/>
              <w:jc w:val="both"/>
              <w:rPr>
                <w:rFonts w:ascii="標楷體" w:eastAsia="標楷體" w:hAnsi="標楷體" w:cs="華康楷書體W7(P)"/>
                <w:sz w:val="28"/>
              </w:rPr>
            </w:pPr>
            <w:r w:rsidRPr="00015115">
              <w:rPr>
                <w:rFonts w:ascii="標楷體" w:eastAsia="標楷體" w:hAnsi="標楷體" w:cs="華康楷書體W7(P)" w:hint="eastAsia"/>
                <w:sz w:val="28"/>
              </w:rPr>
              <w:t>70分鐘</w:t>
            </w:r>
          </w:p>
        </w:tc>
      </w:tr>
      <w:tr w:rsidR="00015115" w:rsidRPr="00015115" w:rsidTr="00216228">
        <w:trPr>
          <w:trHeight w:val="1082"/>
        </w:trPr>
        <w:tc>
          <w:tcPr>
            <w:tcW w:w="1647" w:type="dxa"/>
            <w:vAlign w:val="center"/>
          </w:tcPr>
          <w:p w:rsidR="00015115" w:rsidRPr="00015115" w:rsidRDefault="00015115" w:rsidP="00216228">
            <w:pPr>
              <w:spacing w:line="0" w:lineRule="atLeast"/>
              <w:jc w:val="center"/>
              <w:rPr>
                <w:rFonts w:ascii="標楷體" w:eastAsia="標楷體" w:hAnsi="標楷體" w:cs="華康楷書體W7(P)"/>
                <w:sz w:val="28"/>
              </w:rPr>
            </w:pPr>
            <w:r w:rsidRPr="00015115">
              <w:rPr>
                <w:rFonts w:ascii="標楷體" w:eastAsia="標楷體" w:hAnsi="標楷體" w:cs="華康楷書體W7(P)" w:hint="eastAsia"/>
                <w:sz w:val="28"/>
              </w:rPr>
              <w:t>主辦單位提供之設備、工具</w:t>
            </w:r>
          </w:p>
        </w:tc>
        <w:tc>
          <w:tcPr>
            <w:tcW w:w="8047" w:type="dxa"/>
            <w:vAlign w:val="center"/>
          </w:tcPr>
          <w:p w:rsidR="00015115" w:rsidRPr="00015115" w:rsidRDefault="00015115" w:rsidP="00216228">
            <w:pPr>
              <w:spacing w:line="360" w:lineRule="exact"/>
              <w:rPr>
                <w:rFonts w:ascii="標楷體" w:eastAsia="標楷體" w:hAnsi="標楷體" w:cs="華康楷書體W7(P)"/>
                <w:sz w:val="28"/>
              </w:rPr>
            </w:pPr>
            <w:r w:rsidRPr="00015115">
              <w:rPr>
                <w:rFonts w:ascii="標楷體" w:eastAsia="標楷體" w:hAnsi="標楷體" w:cs="華康楷書體W7(P)" w:hint="eastAsia"/>
                <w:sz w:val="28"/>
              </w:rPr>
              <w:t xml:space="preserve">尖嘴鉗2支   斜口鉗   電烙鐵   烙鐵架(含海綿墊)   吸錫器        </w:t>
            </w:r>
          </w:p>
          <w:p w:rsidR="00015115" w:rsidRPr="00015115" w:rsidRDefault="00015115" w:rsidP="00216228">
            <w:pPr>
              <w:spacing w:line="360" w:lineRule="exact"/>
              <w:rPr>
                <w:rFonts w:ascii="標楷體" w:eastAsia="標楷體" w:hAnsi="標楷體" w:cs="華康楷書體W7(P)"/>
                <w:sz w:val="28"/>
              </w:rPr>
            </w:pPr>
            <w:r w:rsidRPr="00015115">
              <w:rPr>
                <w:rFonts w:ascii="標楷體" w:eastAsia="標楷體" w:hAnsi="標楷體" w:cs="華康楷書體W7(P)" w:hint="eastAsia"/>
                <w:sz w:val="28"/>
              </w:rPr>
              <w:t xml:space="preserve">電源供給器 </w:t>
            </w:r>
          </w:p>
        </w:tc>
      </w:tr>
      <w:tr w:rsidR="00015115" w:rsidRPr="00015115" w:rsidTr="00216228">
        <w:trPr>
          <w:trHeight w:val="2141"/>
        </w:trPr>
        <w:tc>
          <w:tcPr>
            <w:tcW w:w="1647" w:type="dxa"/>
            <w:vAlign w:val="center"/>
          </w:tcPr>
          <w:p w:rsidR="00015115" w:rsidRPr="00015115" w:rsidRDefault="00015115" w:rsidP="00216228">
            <w:pPr>
              <w:spacing w:line="0" w:lineRule="atLeast"/>
              <w:jc w:val="center"/>
              <w:rPr>
                <w:rFonts w:ascii="標楷體" w:eastAsia="標楷體" w:hAnsi="標楷體" w:cs="華康楷書體W7(P)"/>
                <w:sz w:val="28"/>
              </w:rPr>
            </w:pPr>
            <w:r w:rsidRPr="00015115">
              <w:rPr>
                <w:rFonts w:ascii="標楷體" w:eastAsia="標楷體" w:hAnsi="標楷體" w:cs="華康楷書體W7(P)" w:hint="eastAsia"/>
                <w:sz w:val="28"/>
              </w:rPr>
              <w:t>主辦單位提供之材料</w:t>
            </w:r>
          </w:p>
        </w:tc>
        <w:tc>
          <w:tcPr>
            <w:tcW w:w="8047" w:type="dxa"/>
            <w:vAlign w:val="center"/>
          </w:tcPr>
          <w:p w:rsidR="00015115" w:rsidRPr="00015115" w:rsidRDefault="00015115" w:rsidP="00216228">
            <w:pPr>
              <w:spacing w:line="360" w:lineRule="exact"/>
              <w:rPr>
                <w:rFonts w:ascii="標楷體" w:eastAsia="標楷體" w:hAnsi="標楷體" w:cs="華康楷書體W7(P)"/>
                <w:sz w:val="28"/>
              </w:rPr>
            </w:pPr>
            <w:r w:rsidRPr="00015115">
              <w:rPr>
                <w:rFonts w:ascii="標楷體" w:eastAsia="標楷體" w:hAnsi="標楷體" w:cs="華康楷書體W7(P)" w:hint="eastAsia"/>
                <w:sz w:val="28"/>
              </w:rPr>
              <w:t>電阻器﹕330Ω/0.5W*1、100k/0.5W*1、300Ω/0.5W*1、光敏電阻*1</w:t>
            </w:r>
          </w:p>
          <w:p w:rsidR="00015115" w:rsidRPr="00015115" w:rsidRDefault="00015115" w:rsidP="00216228">
            <w:pPr>
              <w:spacing w:line="360" w:lineRule="exact"/>
              <w:rPr>
                <w:rFonts w:ascii="標楷體" w:eastAsia="標楷體" w:hAnsi="標楷體" w:cs="華康楷書體W7(P)"/>
                <w:sz w:val="28"/>
              </w:rPr>
            </w:pPr>
            <w:r w:rsidRPr="00015115">
              <w:rPr>
                <w:rFonts w:ascii="標楷體" w:eastAsia="標楷體" w:hAnsi="標楷體" w:cs="華康楷書體W7(P)" w:hint="eastAsia"/>
                <w:sz w:val="28"/>
              </w:rPr>
              <w:t>電容器﹕10μF/16v *1、4.7μF/16v *1        滑動開關*1</w:t>
            </w:r>
          </w:p>
          <w:p w:rsidR="00015115" w:rsidRPr="00015115" w:rsidRDefault="00015115" w:rsidP="00216228">
            <w:pPr>
              <w:spacing w:line="360" w:lineRule="exact"/>
              <w:rPr>
                <w:rFonts w:ascii="標楷體" w:eastAsia="標楷體" w:hAnsi="標楷體" w:cs="華康楷書體W7(P)"/>
                <w:sz w:val="28"/>
              </w:rPr>
            </w:pPr>
            <w:r w:rsidRPr="00015115">
              <w:rPr>
                <w:rFonts w:ascii="標楷體" w:eastAsia="標楷體" w:hAnsi="標楷體" w:cs="華康楷書體W7(P)" w:hint="eastAsia"/>
                <w:sz w:val="28"/>
              </w:rPr>
              <w:t xml:space="preserve">電晶體﹕2SA1015*1、2SC1384*1            </w:t>
            </w:r>
          </w:p>
          <w:p w:rsidR="00015115" w:rsidRPr="00015115" w:rsidRDefault="00015115" w:rsidP="00216228">
            <w:pPr>
              <w:spacing w:line="360" w:lineRule="exact"/>
              <w:rPr>
                <w:rFonts w:ascii="標楷體" w:eastAsia="標楷體" w:hAnsi="標楷體" w:cs="華康楷書體W7(P)"/>
                <w:sz w:val="28"/>
              </w:rPr>
            </w:pPr>
            <w:r w:rsidRPr="00015115">
              <w:rPr>
                <w:rFonts w:ascii="標楷體" w:eastAsia="標楷體" w:hAnsi="標楷體" w:cs="華康楷書體W7(P)" w:hint="eastAsia"/>
                <w:sz w:val="28"/>
              </w:rPr>
              <w:t xml:space="preserve">發光二極體﹕LED(紅色)*1        燈泡（PL2.5V,附燈座）：*1               </w:t>
            </w:r>
          </w:p>
          <w:p w:rsidR="00015115" w:rsidRPr="00015115" w:rsidRDefault="00015115" w:rsidP="00216228">
            <w:pPr>
              <w:spacing w:line="360" w:lineRule="exact"/>
              <w:rPr>
                <w:rFonts w:ascii="標楷體" w:eastAsia="標楷體" w:hAnsi="標楷體" w:cs="華康楷書體W7(P)"/>
                <w:sz w:val="28"/>
              </w:rPr>
            </w:pPr>
            <w:r w:rsidRPr="00015115">
              <w:rPr>
                <w:rFonts w:ascii="標楷體" w:eastAsia="標楷體" w:hAnsi="標楷體" w:cs="華康楷書體W7(P)" w:hint="eastAsia"/>
                <w:sz w:val="28"/>
              </w:rPr>
              <w:t>裸銅線﹕</w:t>
            </w:r>
            <w:smartTag w:uri="urn:schemas-microsoft-com:office:smarttags" w:element="chmetcnv">
              <w:smartTagPr>
                <w:attr w:name="TCSC" w:val="0"/>
                <w:attr w:name="NumberType" w:val="1"/>
                <w:attr w:name="Negative" w:val="False"/>
                <w:attr w:name="HasSpace" w:val="False"/>
                <w:attr w:name="SourceValue" w:val="1.5"/>
                <w:attr w:name="UnitName" w:val="米"/>
              </w:smartTagPr>
              <w:r w:rsidRPr="00015115">
                <w:rPr>
                  <w:rFonts w:ascii="標楷體" w:eastAsia="標楷體" w:hAnsi="標楷體" w:cs="華康楷書體W7(P)" w:hint="eastAsia"/>
                  <w:sz w:val="28"/>
                </w:rPr>
                <w:t>1.5米</w:t>
              </w:r>
            </w:smartTag>
            <w:r w:rsidRPr="00015115">
              <w:rPr>
                <w:rFonts w:ascii="標楷體" w:eastAsia="標楷體" w:hAnsi="標楷體" w:cs="華康楷書體W7(P)" w:hint="eastAsia"/>
                <w:sz w:val="28"/>
              </w:rPr>
              <w:t>；                焊錫﹕</w:t>
            </w:r>
            <w:smartTag w:uri="urn:schemas-microsoft-com:office:smarttags" w:element="chmetcnv">
              <w:smartTagPr>
                <w:attr w:name="TCSC" w:val="0"/>
                <w:attr w:name="NumberType" w:val="1"/>
                <w:attr w:name="Negative" w:val="False"/>
                <w:attr w:name="HasSpace" w:val="False"/>
                <w:attr w:name="SourceValue" w:val="1.5"/>
                <w:attr w:name="UnitName" w:val="米"/>
              </w:smartTagPr>
              <w:r w:rsidRPr="00015115">
                <w:rPr>
                  <w:rFonts w:ascii="標楷體" w:eastAsia="標楷體" w:hAnsi="標楷體" w:cs="華康楷書體W7(P)" w:hint="eastAsia"/>
                  <w:sz w:val="28"/>
                </w:rPr>
                <w:t>1.5米</w:t>
              </w:r>
            </w:smartTag>
            <w:r w:rsidRPr="00015115">
              <w:rPr>
                <w:rFonts w:ascii="標楷體" w:eastAsia="標楷體" w:hAnsi="標楷體" w:cs="華康楷書體W7(P)" w:hint="eastAsia"/>
                <w:sz w:val="28"/>
              </w:rPr>
              <w:t xml:space="preserve">                    </w:t>
            </w:r>
          </w:p>
          <w:p w:rsidR="00015115" w:rsidRPr="00015115" w:rsidRDefault="00015115" w:rsidP="00216228">
            <w:pPr>
              <w:spacing w:line="0" w:lineRule="atLeast"/>
              <w:jc w:val="both"/>
              <w:rPr>
                <w:rFonts w:ascii="標楷體" w:eastAsia="標楷體" w:hAnsi="標楷體" w:cs="華康楷書體W7(P)"/>
                <w:sz w:val="28"/>
              </w:rPr>
            </w:pPr>
            <w:r w:rsidRPr="00015115">
              <w:rPr>
                <w:rFonts w:ascii="標楷體" w:eastAsia="標楷體" w:hAnsi="標楷體" w:cs="華康楷書體W7(P)" w:hint="eastAsia"/>
                <w:sz w:val="28"/>
              </w:rPr>
              <w:t>圓點萬用板：900孔*1只         焊柱﹕以裸銅線代替</w:t>
            </w:r>
          </w:p>
          <w:p w:rsidR="00015115" w:rsidRPr="00015115" w:rsidRDefault="00015115" w:rsidP="00216228">
            <w:pPr>
              <w:spacing w:line="0" w:lineRule="atLeast"/>
              <w:jc w:val="both"/>
              <w:rPr>
                <w:rFonts w:ascii="標楷體" w:eastAsia="標楷體" w:hAnsi="標楷體" w:cs="華康楷書體W7(P)"/>
                <w:sz w:val="28"/>
              </w:rPr>
            </w:pPr>
            <w:r w:rsidRPr="00015115">
              <w:rPr>
                <w:rFonts w:ascii="標楷體" w:eastAsia="標楷體" w:hAnsi="標楷體" w:cs="華康楷書體W7(P)" w:hint="eastAsia"/>
                <w:sz w:val="28"/>
              </w:rPr>
              <w:t>2.5公分塑膠六角柱4根  螺帽 4 個</w:t>
            </w:r>
          </w:p>
        </w:tc>
      </w:tr>
    </w:tbl>
    <w:p w:rsidR="00015115" w:rsidRPr="006F2519" w:rsidRDefault="00015115" w:rsidP="00015115">
      <w:pPr>
        <w:rPr>
          <w:rFonts w:ascii="華康楷書體W7(P)" w:eastAsia="華康楷書體W7(P)" w:hAnsi="華康楷書體W7(P)" w:cs="華康楷書體W7(P)"/>
        </w:rPr>
      </w:pPr>
      <w:r w:rsidRPr="006F2519">
        <w:rPr>
          <w:rFonts w:ascii="華康楷書體W7(P)" w:eastAsia="華康楷書體W7(P)" w:hAnsi="華康楷書體W7(P)" w:cs="華康楷書體W7(P)" w:hint="eastAsia"/>
          <w:noProof/>
        </w:rPr>
        <w:drawing>
          <wp:anchor distT="0" distB="0" distL="114300" distR="114300" simplePos="0" relativeHeight="251738112" behindDoc="0" locked="0" layoutInCell="1" allowOverlap="1" wp14:anchorId="3958F324" wp14:editId="24746C5E">
            <wp:simplePos x="0" y="0"/>
            <wp:positionH relativeFrom="margin">
              <wp:align>center</wp:align>
            </wp:positionH>
            <wp:positionV relativeFrom="paragraph">
              <wp:posOffset>377190</wp:posOffset>
            </wp:positionV>
            <wp:extent cx="4947920" cy="4467860"/>
            <wp:effectExtent l="0" t="0" r="5080" b="8890"/>
            <wp:wrapTopAndBottom/>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7920" cy="4467860"/>
                    </a:xfrm>
                    <a:prstGeom prst="rect">
                      <a:avLst/>
                    </a:prstGeom>
                    <a:noFill/>
                    <a:ln>
                      <a:noFill/>
                    </a:ln>
                  </pic:spPr>
                </pic:pic>
              </a:graphicData>
            </a:graphic>
          </wp:anchor>
        </w:drawing>
      </w:r>
    </w:p>
    <w:p w:rsidR="00015115" w:rsidRPr="006F2519" w:rsidRDefault="00015115" w:rsidP="00015115">
      <w:pPr>
        <w:rPr>
          <w:rFonts w:ascii="華康楷書體W7(P)" w:eastAsia="華康楷書體W7(P)" w:hAnsi="華康楷書體W7(P)" w:cs="華康楷書體W7(P)"/>
          <w:sz w:val="28"/>
          <w:szCs w:val="28"/>
        </w:rPr>
      </w:pPr>
      <w:r w:rsidRPr="006F2519">
        <w:rPr>
          <w:rFonts w:ascii="華康楷書體W7(P)" w:eastAsia="華康楷書體W7(P)" w:hAnsi="華康楷書體W7(P)" w:cs="華康楷書體W7(P)" w:hint="eastAsia"/>
          <w:noProof/>
          <w:sz w:val="28"/>
        </w:rPr>
        <mc:AlternateContent>
          <mc:Choice Requires="wps">
            <w:drawing>
              <wp:anchor distT="0" distB="0" distL="114300" distR="114300" simplePos="0" relativeHeight="251737088" behindDoc="0" locked="0" layoutInCell="1" allowOverlap="1" wp14:anchorId="3BB930ED" wp14:editId="4A96D8A7">
                <wp:simplePos x="0" y="0"/>
                <wp:positionH relativeFrom="column">
                  <wp:posOffset>777240</wp:posOffset>
                </wp:positionH>
                <wp:positionV relativeFrom="paragraph">
                  <wp:posOffset>1630680</wp:posOffset>
                </wp:positionV>
                <wp:extent cx="381000" cy="241935"/>
                <wp:effectExtent l="0" t="0" r="0" b="0"/>
                <wp:wrapNone/>
                <wp:docPr id="4470" name="Text Box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4D62" w:rsidRPr="00BA0635" w:rsidRDefault="00D34D62" w:rsidP="00015115">
                            <w:pPr>
                              <w:rPr>
                                <w:sz w:val="18"/>
                                <w:szCs w:val="18"/>
                              </w:rPr>
                            </w:pPr>
                            <w:r>
                              <w:rPr>
                                <w:rFonts w:hint="eastAsia"/>
                                <w:sz w:val="18"/>
                                <w:szCs w:val="18"/>
                              </w:rPr>
                              <w:t>C</w:t>
                            </w:r>
                            <w:r w:rsidRPr="00BA0635">
                              <w:rPr>
                                <w:rFonts w:hint="eastAsia"/>
                                <w:sz w:val="18"/>
                                <w:szCs w:val="18"/>
                              </w:rPr>
                              <w:t>dS</w:t>
                            </w:r>
                          </w:p>
                          <w:p w:rsidR="00D34D62" w:rsidRDefault="00D34D62" w:rsidP="000151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930ED" id="Text Box 2297" o:spid="_x0000_s1042" type="#_x0000_t202" style="position:absolute;margin-left:61.2pt;margin-top:128.4pt;width:30pt;height:19.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" stroked="f">
                <v:textbox>
                  <w:txbxContent>
                    <w:p w:rsidR="00D34D62" w:rsidRPr="00BA0635" w:rsidRDefault="00D34D62" w:rsidP="00015115">
                      <w:pPr>
                        <w:rPr>
                          <w:sz w:val="18"/>
                          <w:szCs w:val="18"/>
                        </w:rPr>
                      </w:pPr>
                      <w:r>
                        <w:rPr>
                          <w:rFonts w:hint="eastAsia"/>
                          <w:sz w:val="18"/>
                          <w:szCs w:val="18"/>
                        </w:rPr>
                        <w:t>C</w:t>
                      </w:r>
                      <w:r w:rsidRPr="00BA0635">
                        <w:rPr>
                          <w:rFonts w:hint="eastAsia"/>
                          <w:sz w:val="18"/>
                          <w:szCs w:val="18"/>
                        </w:rPr>
                        <w:t>dS</w:t>
                      </w:r>
                    </w:p>
                    <w:p w:rsidR="00D34D62" w:rsidRDefault="00D34D62" w:rsidP="00015115"/>
                  </w:txbxContent>
                </v:textbox>
              </v:shape>
            </w:pict>
          </mc:Fallback>
        </mc:AlternateContent>
      </w:r>
      <w:r w:rsidRPr="006F2519">
        <w:rPr>
          <w:rFonts w:ascii="華康楷書體W7(P)" w:eastAsia="華康楷書體W7(P)" w:hAnsi="華康楷書體W7(P)" w:cs="華康楷書體W7(P)" w:hint="eastAsia"/>
        </w:rPr>
        <w:br w:type="page"/>
      </w:r>
    </w:p>
    <w:p w:rsidR="00015115" w:rsidRPr="006F2519" w:rsidRDefault="00015115" w:rsidP="00015115">
      <w:pPr>
        <w:jc w:val="center"/>
        <w:rPr>
          <w:rFonts w:ascii="華康楷書體W7(P)" w:eastAsia="華康楷書體W7(P)" w:hAnsi="華康楷書體W7(P)" w:cs="華康楷書體W7(P)"/>
        </w:rPr>
      </w:pPr>
      <w:r>
        <w:rPr>
          <w:rFonts w:ascii="華康楷書體W7(P)" w:eastAsia="華康楷書體W7(P)" w:hAnsi="華康楷書體W7(P)" w:cs="華康楷書體W7(P)"/>
          <w:noProof/>
        </w:rPr>
        <w:drawing>
          <wp:inline distT="0" distB="0" distL="0" distR="0" wp14:anchorId="7E6AB793" wp14:editId="5F118740">
            <wp:extent cx="4836184" cy="4457700"/>
            <wp:effectExtent l="0" t="0" r="2540" b="0"/>
            <wp:docPr id="5527" name="圖片 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7" name="3.JPG"/>
                    <pic:cNvPicPr/>
                  </pic:nvPicPr>
                  <pic:blipFill>
                    <a:blip r:embed="rId11">
                      <a:extLst>
                        <a:ext uri="{28A0092B-C50C-407E-A947-70E740481C1C}">
                          <a14:useLocalDpi xmlns:a14="http://schemas.microsoft.com/office/drawing/2010/main" val="0"/>
                        </a:ext>
                      </a:extLst>
                    </a:blip>
                    <a:stretch>
                      <a:fillRect/>
                    </a:stretch>
                  </pic:blipFill>
                  <pic:spPr>
                    <a:xfrm>
                      <a:off x="0" y="0"/>
                      <a:ext cx="4839894" cy="4461120"/>
                    </a:xfrm>
                    <a:prstGeom prst="rect">
                      <a:avLst/>
                    </a:prstGeom>
                  </pic:spPr>
                </pic:pic>
              </a:graphicData>
            </a:graphic>
          </wp:inline>
        </w:drawing>
      </w:r>
    </w:p>
    <w:p w:rsidR="00015115" w:rsidRPr="006F2519" w:rsidRDefault="00015115" w:rsidP="00015115">
      <w:pPr>
        <w:rPr>
          <w:rFonts w:ascii="華康楷書體W7(P)" w:eastAsia="華康楷書體W7(P)" w:hAnsi="華康楷書體W7(P)" w:cs="華康楷書體W7(P)"/>
        </w:rPr>
      </w:pPr>
    </w:p>
    <w:p w:rsidR="00015115" w:rsidRPr="006F2519" w:rsidRDefault="00015115" w:rsidP="00015115">
      <w:pPr>
        <w:jc w:val="center"/>
        <w:rPr>
          <w:rFonts w:ascii="華康楷書體W7(P)" w:eastAsia="華康楷書體W7(P)" w:hAnsi="華康楷書體W7(P)" w:cs="華康楷書體W7(P)"/>
        </w:rPr>
      </w:pPr>
      <w:r>
        <w:rPr>
          <w:rFonts w:ascii="華康楷書體W7(P)" w:eastAsia="華康楷書體W7(P)" w:hAnsi="華康楷書體W7(P)" w:cs="華康楷書體W7(P)"/>
          <w:noProof/>
        </w:rPr>
        <w:drawing>
          <wp:inline distT="0" distB="0" distL="0" distR="0" wp14:anchorId="3E7E7E0A" wp14:editId="15B60CAB">
            <wp:extent cx="4779963" cy="4329924"/>
            <wp:effectExtent l="0" t="0" r="1905" b="0"/>
            <wp:docPr id="5528" name="圖片 5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8" name="4.JPG"/>
                    <pic:cNvPicPr/>
                  </pic:nvPicPr>
                  <pic:blipFill>
                    <a:blip r:embed="rId12">
                      <a:extLst>
                        <a:ext uri="{28A0092B-C50C-407E-A947-70E740481C1C}">
                          <a14:useLocalDpi xmlns:a14="http://schemas.microsoft.com/office/drawing/2010/main" val="0"/>
                        </a:ext>
                      </a:extLst>
                    </a:blip>
                    <a:stretch>
                      <a:fillRect/>
                    </a:stretch>
                  </pic:blipFill>
                  <pic:spPr>
                    <a:xfrm>
                      <a:off x="0" y="0"/>
                      <a:ext cx="4790076" cy="4339085"/>
                    </a:xfrm>
                    <a:prstGeom prst="rect">
                      <a:avLst/>
                    </a:prstGeom>
                  </pic:spPr>
                </pic:pic>
              </a:graphicData>
            </a:graphic>
          </wp:inline>
        </w:drawing>
      </w:r>
    </w:p>
    <w:p w:rsidR="00015115" w:rsidRPr="00015115" w:rsidRDefault="00015115" w:rsidP="00015115">
      <w:pPr>
        <w:spacing w:line="0" w:lineRule="atLeast"/>
        <w:rPr>
          <w:rFonts w:ascii="標楷體" w:eastAsia="標楷體" w:hAnsi="標楷體" w:cs="華康楷書體W7(P)"/>
          <w:sz w:val="32"/>
          <w:szCs w:val="32"/>
        </w:rPr>
      </w:pPr>
      <w:r w:rsidRPr="00015115">
        <w:rPr>
          <w:rFonts w:ascii="標楷體" w:eastAsia="標楷體" w:hAnsi="標楷體" w:cs="華康楷書體W7(P)" w:hint="eastAsia"/>
          <w:sz w:val="32"/>
          <w:szCs w:val="32"/>
        </w:rPr>
        <w:t>第三題 題目：警車警報器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52"/>
        <w:gridCol w:w="7976"/>
      </w:tblGrid>
      <w:tr w:rsidR="00015115" w:rsidRPr="00015115" w:rsidTr="00216228">
        <w:trPr>
          <w:trHeight w:val="697"/>
        </w:trPr>
        <w:tc>
          <w:tcPr>
            <w:tcW w:w="1663" w:type="dxa"/>
            <w:vAlign w:val="center"/>
          </w:tcPr>
          <w:p w:rsidR="00015115" w:rsidRPr="00015115" w:rsidRDefault="00015115" w:rsidP="00216228">
            <w:pPr>
              <w:spacing w:line="0" w:lineRule="atLeast"/>
              <w:jc w:val="center"/>
              <w:rPr>
                <w:rFonts w:ascii="標楷體" w:eastAsia="標楷體" w:hAnsi="標楷體" w:cs="華康楷書體W7(P)"/>
                <w:sz w:val="28"/>
              </w:rPr>
            </w:pPr>
            <w:r w:rsidRPr="00015115">
              <w:rPr>
                <w:rFonts w:ascii="標楷體" w:eastAsia="標楷體" w:hAnsi="標楷體" w:cs="華康楷書體W7(P)" w:hint="eastAsia"/>
                <w:sz w:val="28"/>
              </w:rPr>
              <w:t>競賽職種</w:t>
            </w:r>
          </w:p>
        </w:tc>
        <w:tc>
          <w:tcPr>
            <w:tcW w:w="8031" w:type="dxa"/>
            <w:vAlign w:val="center"/>
          </w:tcPr>
          <w:p w:rsidR="00015115" w:rsidRPr="00015115" w:rsidRDefault="00015115" w:rsidP="00216228">
            <w:pPr>
              <w:rPr>
                <w:rFonts w:ascii="標楷體" w:eastAsia="標楷體" w:hAnsi="標楷體" w:cs="華康楷書體W7(P)"/>
                <w:sz w:val="28"/>
              </w:rPr>
            </w:pPr>
            <w:r w:rsidRPr="00015115">
              <w:rPr>
                <w:rFonts w:ascii="標楷體" w:eastAsia="標楷體" w:hAnsi="標楷體" w:cs="華康楷書體W7(P)" w:hint="eastAsia"/>
                <w:sz w:val="28"/>
              </w:rPr>
              <w:t>電機電子職群工業電子</w:t>
            </w:r>
          </w:p>
        </w:tc>
      </w:tr>
      <w:tr w:rsidR="00015115" w:rsidRPr="00015115" w:rsidTr="00216228">
        <w:trPr>
          <w:trHeight w:val="605"/>
        </w:trPr>
        <w:tc>
          <w:tcPr>
            <w:tcW w:w="1663" w:type="dxa"/>
            <w:vAlign w:val="center"/>
          </w:tcPr>
          <w:p w:rsidR="00015115" w:rsidRPr="00015115" w:rsidRDefault="00015115" w:rsidP="00216228">
            <w:pPr>
              <w:spacing w:line="0" w:lineRule="atLeast"/>
              <w:jc w:val="center"/>
              <w:rPr>
                <w:rFonts w:ascii="標楷體" w:eastAsia="標楷體" w:hAnsi="標楷體" w:cs="華康楷書體W7(P)"/>
                <w:sz w:val="28"/>
              </w:rPr>
            </w:pPr>
            <w:r w:rsidRPr="00015115">
              <w:rPr>
                <w:rFonts w:ascii="標楷體" w:eastAsia="標楷體" w:hAnsi="標楷體" w:cs="華康楷書體W7(P)" w:hint="eastAsia"/>
                <w:sz w:val="28"/>
              </w:rPr>
              <w:t>實作時間</w:t>
            </w:r>
          </w:p>
        </w:tc>
        <w:tc>
          <w:tcPr>
            <w:tcW w:w="8031" w:type="dxa"/>
            <w:vAlign w:val="center"/>
          </w:tcPr>
          <w:p w:rsidR="00015115" w:rsidRPr="00015115" w:rsidRDefault="00015115" w:rsidP="00216228">
            <w:pPr>
              <w:spacing w:line="0" w:lineRule="atLeast"/>
              <w:ind w:firstLineChars="100" w:firstLine="280"/>
              <w:jc w:val="both"/>
              <w:rPr>
                <w:rFonts w:ascii="標楷體" w:eastAsia="標楷體" w:hAnsi="標楷體" w:cs="華康楷書體W7(P)"/>
                <w:sz w:val="28"/>
              </w:rPr>
            </w:pPr>
            <w:r w:rsidRPr="00015115">
              <w:rPr>
                <w:rFonts w:ascii="標楷體" w:eastAsia="標楷體" w:hAnsi="標楷體" w:cs="華康楷書體W7(P)" w:hint="eastAsia"/>
                <w:sz w:val="28"/>
              </w:rPr>
              <w:t xml:space="preserve">90分鐘 </w:t>
            </w:r>
          </w:p>
        </w:tc>
      </w:tr>
      <w:tr w:rsidR="00015115" w:rsidRPr="00015115" w:rsidTr="00216228">
        <w:trPr>
          <w:trHeight w:val="1082"/>
        </w:trPr>
        <w:tc>
          <w:tcPr>
            <w:tcW w:w="1663" w:type="dxa"/>
            <w:vAlign w:val="center"/>
          </w:tcPr>
          <w:p w:rsidR="00015115" w:rsidRPr="00015115" w:rsidRDefault="00015115" w:rsidP="00216228">
            <w:pPr>
              <w:spacing w:line="0" w:lineRule="atLeast"/>
              <w:jc w:val="center"/>
              <w:rPr>
                <w:rFonts w:ascii="標楷體" w:eastAsia="標楷體" w:hAnsi="標楷體" w:cs="華康楷書體W7(P)"/>
                <w:sz w:val="28"/>
              </w:rPr>
            </w:pPr>
            <w:r w:rsidRPr="00015115">
              <w:rPr>
                <w:rFonts w:ascii="標楷體" w:eastAsia="標楷體" w:hAnsi="標楷體" w:cs="華康楷書體W7(P)" w:hint="eastAsia"/>
                <w:sz w:val="28"/>
              </w:rPr>
              <w:t>主辦單位提供之設備</w:t>
            </w:r>
          </w:p>
        </w:tc>
        <w:tc>
          <w:tcPr>
            <w:tcW w:w="8031" w:type="dxa"/>
            <w:vAlign w:val="center"/>
          </w:tcPr>
          <w:p w:rsidR="00015115" w:rsidRPr="00015115" w:rsidRDefault="00015115" w:rsidP="00216228">
            <w:pPr>
              <w:spacing w:line="360" w:lineRule="exact"/>
              <w:rPr>
                <w:rFonts w:ascii="標楷體" w:eastAsia="標楷體" w:hAnsi="標楷體" w:cs="華康楷書體W7(P)"/>
                <w:sz w:val="28"/>
              </w:rPr>
            </w:pPr>
            <w:r w:rsidRPr="00015115">
              <w:rPr>
                <w:rFonts w:ascii="標楷體" w:eastAsia="標楷體" w:hAnsi="標楷體" w:cs="華康楷書體W7(P)" w:hint="eastAsia"/>
                <w:sz w:val="28"/>
              </w:rPr>
              <w:t xml:space="preserve">尖嘴鉗2支   斜口鉗   電烙鐵   烙鐵架(含海綿墊)   吸錫器        </w:t>
            </w:r>
          </w:p>
          <w:p w:rsidR="00015115" w:rsidRPr="00015115" w:rsidRDefault="00015115" w:rsidP="00216228">
            <w:pPr>
              <w:spacing w:line="360" w:lineRule="exact"/>
              <w:rPr>
                <w:rFonts w:ascii="標楷體" w:eastAsia="標楷體" w:hAnsi="標楷體" w:cs="華康楷書體W7(P)"/>
                <w:sz w:val="28"/>
              </w:rPr>
            </w:pPr>
            <w:r w:rsidRPr="00015115">
              <w:rPr>
                <w:rFonts w:ascii="標楷體" w:eastAsia="標楷體" w:hAnsi="標楷體" w:cs="華康楷書體W7(P)" w:hint="eastAsia"/>
                <w:sz w:val="28"/>
              </w:rPr>
              <w:t xml:space="preserve">電源供給器 </w:t>
            </w:r>
          </w:p>
        </w:tc>
      </w:tr>
      <w:tr w:rsidR="00015115" w:rsidRPr="00015115" w:rsidTr="00216228">
        <w:trPr>
          <w:trHeight w:val="1946"/>
        </w:trPr>
        <w:tc>
          <w:tcPr>
            <w:tcW w:w="1663" w:type="dxa"/>
            <w:vAlign w:val="center"/>
          </w:tcPr>
          <w:p w:rsidR="00015115" w:rsidRPr="00015115" w:rsidRDefault="00015115" w:rsidP="00216228">
            <w:pPr>
              <w:spacing w:line="0" w:lineRule="atLeast"/>
              <w:rPr>
                <w:rFonts w:ascii="標楷體" w:eastAsia="標楷體" w:hAnsi="標楷體" w:cs="華康楷書體W7(P)"/>
                <w:sz w:val="28"/>
              </w:rPr>
            </w:pPr>
            <w:r w:rsidRPr="00015115">
              <w:rPr>
                <w:rFonts w:ascii="標楷體" w:eastAsia="標楷體" w:hAnsi="標楷體" w:cs="華康楷書體W7(P)" w:hint="eastAsia"/>
                <w:sz w:val="28"/>
              </w:rPr>
              <w:t>主辦單位提供之材料、工具</w:t>
            </w:r>
          </w:p>
        </w:tc>
        <w:tc>
          <w:tcPr>
            <w:tcW w:w="8031" w:type="dxa"/>
            <w:vAlign w:val="center"/>
          </w:tcPr>
          <w:p w:rsidR="00015115" w:rsidRPr="00015115" w:rsidRDefault="00015115" w:rsidP="00216228">
            <w:pPr>
              <w:spacing w:line="360" w:lineRule="exact"/>
              <w:ind w:left="1120" w:hangingChars="400" w:hanging="1120"/>
              <w:rPr>
                <w:rFonts w:ascii="標楷體" w:eastAsia="標楷體" w:hAnsi="標楷體" w:cs="華康楷書體W7(P)"/>
                <w:sz w:val="28"/>
              </w:rPr>
            </w:pPr>
            <w:r w:rsidRPr="00015115">
              <w:rPr>
                <w:rFonts w:ascii="標楷體" w:eastAsia="標楷體" w:hAnsi="標楷體" w:cs="華康楷書體W7(P)" w:hint="eastAsia"/>
                <w:sz w:val="28"/>
              </w:rPr>
              <w:t xml:space="preserve">電阻器﹕470/0.25W*1   2.2K/0.25W*1  47K/0.25W*2  </w:t>
            </w:r>
            <w:r w:rsidRPr="00015115">
              <w:rPr>
                <w:rFonts w:ascii="標楷體" w:eastAsia="標楷體" w:hAnsi="標楷體" w:cs="華康楷書體W7(P)" w:hint="eastAsia"/>
                <w:sz w:val="28"/>
              </w:rPr>
              <w:br/>
              <w:t>56K/0.25W*1</w:t>
            </w:r>
          </w:p>
          <w:p w:rsidR="00015115" w:rsidRPr="00015115" w:rsidRDefault="00015115" w:rsidP="00216228">
            <w:pPr>
              <w:spacing w:line="360" w:lineRule="exact"/>
              <w:rPr>
                <w:rFonts w:ascii="標楷體" w:eastAsia="標楷體" w:hAnsi="標楷體" w:cs="華康楷書體W7(P)"/>
                <w:sz w:val="28"/>
              </w:rPr>
            </w:pPr>
            <w:r w:rsidRPr="00015115">
              <w:rPr>
                <w:rFonts w:ascii="標楷體" w:eastAsia="標楷體" w:hAnsi="標楷體" w:cs="華康楷書體W7(P)" w:hint="eastAsia"/>
                <w:sz w:val="28"/>
              </w:rPr>
              <w:t>電容器﹕0.1μF *1  0.01μF*1   22μF /16V *2   33μF/16v *1</w:t>
            </w:r>
          </w:p>
          <w:p w:rsidR="00015115" w:rsidRPr="00015115" w:rsidRDefault="00015115" w:rsidP="00216228">
            <w:pPr>
              <w:spacing w:line="360" w:lineRule="exact"/>
              <w:rPr>
                <w:rFonts w:ascii="標楷體" w:eastAsia="標楷體" w:hAnsi="標楷體" w:cs="華康楷書體W7(P)"/>
                <w:sz w:val="28"/>
              </w:rPr>
            </w:pPr>
            <w:r w:rsidRPr="00015115">
              <w:rPr>
                <w:rFonts w:ascii="標楷體" w:eastAsia="標楷體" w:hAnsi="標楷體" w:cs="華康楷書體W7(P)" w:hint="eastAsia"/>
                <w:sz w:val="28"/>
              </w:rPr>
              <w:t>發光二極體﹕LED(紅色)*1</w:t>
            </w:r>
          </w:p>
          <w:p w:rsidR="00015115" w:rsidRPr="00015115" w:rsidRDefault="00015115" w:rsidP="00216228">
            <w:pPr>
              <w:spacing w:line="360" w:lineRule="exact"/>
              <w:rPr>
                <w:rFonts w:ascii="標楷體" w:eastAsia="標楷體" w:hAnsi="標楷體" w:cs="華康楷書體W7(P)"/>
                <w:sz w:val="28"/>
              </w:rPr>
            </w:pPr>
            <w:r w:rsidRPr="00015115">
              <w:rPr>
                <w:rFonts w:ascii="標楷體" w:eastAsia="標楷體" w:hAnsi="標楷體" w:cs="華康楷書體W7(P)" w:hint="eastAsia"/>
                <w:sz w:val="28"/>
              </w:rPr>
              <w:t>二極體﹕1N4001 * 1    8Ω喇叭 * 1</w:t>
            </w:r>
          </w:p>
          <w:p w:rsidR="00015115" w:rsidRPr="00015115" w:rsidRDefault="00015115" w:rsidP="00216228">
            <w:pPr>
              <w:spacing w:line="360" w:lineRule="exact"/>
              <w:rPr>
                <w:rFonts w:ascii="標楷體" w:eastAsia="標楷體" w:hAnsi="標楷體" w:cs="華康楷書體W7(P)"/>
                <w:color w:val="000000"/>
                <w:sz w:val="28"/>
              </w:rPr>
            </w:pPr>
            <w:r w:rsidRPr="00015115">
              <w:rPr>
                <w:rFonts w:ascii="標楷體" w:eastAsia="標楷體" w:hAnsi="標楷體" w:cs="華康楷書體W7(P)" w:hint="eastAsia"/>
                <w:sz w:val="28"/>
              </w:rPr>
              <w:t>電晶體</w:t>
            </w:r>
            <w:r w:rsidRPr="00015115">
              <w:rPr>
                <w:rFonts w:ascii="標楷體" w:eastAsia="標楷體" w:hAnsi="標楷體" w:cs="華康楷書體W7(P)" w:hint="eastAsia"/>
                <w:color w:val="000000"/>
                <w:sz w:val="28"/>
              </w:rPr>
              <w:t xml:space="preserve">﹕2SC1815*2   2SC1384*1   2SA684*1                                        </w:t>
            </w:r>
          </w:p>
          <w:p w:rsidR="00015115" w:rsidRPr="00015115" w:rsidRDefault="00015115" w:rsidP="00216228">
            <w:pPr>
              <w:spacing w:line="360" w:lineRule="exact"/>
              <w:rPr>
                <w:rFonts w:ascii="標楷體" w:eastAsia="標楷體" w:hAnsi="標楷體" w:cs="華康楷書體W7(P)"/>
                <w:sz w:val="28"/>
              </w:rPr>
            </w:pPr>
            <w:r w:rsidRPr="00015115">
              <w:rPr>
                <w:rFonts w:ascii="標楷體" w:eastAsia="標楷體" w:hAnsi="標楷體" w:cs="華康楷書體W7(P)" w:hint="eastAsia"/>
                <w:color w:val="000000"/>
                <w:sz w:val="28"/>
              </w:rPr>
              <w:t>裸銅線﹕</w:t>
            </w:r>
            <w:smartTag w:uri="urn:schemas-microsoft-com:office:smarttags" w:element="chmetcnv">
              <w:smartTagPr>
                <w:attr w:name="TCSC" w:val="0"/>
                <w:attr w:name="NumberType" w:val="1"/>
                <w:attr w:name="Negative" w:val="False"/>
                <w:attr w:name="HasSpace" w:val="False"/>
                <w:attr w:name="SourceValue" w:val="1.5"/>
                <w:attr w:name="UnitName" w:val="米"/>
              </w:smartTagPr>
              <w:r w:rsidRPr="00015115">
                <w:rPr>
                  <w:rFonts w:ascii="標楷體" w:eastAsia="標楷體" w:hAnsi="標楷體" w:cs="華康楷書體W7(P)" w:hint="eastAsia"/>
                  <w:color w:val="000000"/>
                  <w:sz w:val="28"/>
                </w:rPr>
                <w:t>1.5米</w:t>
              </w:r>
            </w:smartTag>
            <w:r w:rsidRPr="00015115">
              <w:rPr>
                <w:rFonts w:ascii="標楷體" w:eastAsia="標楷體" w:hAnsi="標楷體" w:cs="華康楷書體W7(P)" w:hint="eastAsia"/>
                <w:color w:val="000000"/>
                <w:sz w:val="28"/>
              </w:rPr>
              <w:t>；   焊錫﹕</w:t>
            </w:r>
            <w:smartTag w:uri="urn:schemas-microsoft-com:office:smarttags" w:element="chmetcnv">
              <w:smartTagPr>
                <w:attr w:name="TCSC" w:val="0"/>
                <w:attr w:name="NumberType" w:val="1"/>
                <w:attr w:name="Negative" w:val="False"/>
                <w:attr w:name="HasSpace" w:val="False"/>
                <w:attr w:name="SourceValue" w:val="1.5"/>
                <w:attr w:name="UnitName" w:val="米"/>
              </w:smartTagPr>
              <w:r w:rsidRPr="00015115">
                <w:rPr>
                  <w:rFonts w:ascii="標楷體" w:eastAsia="標楷體" w:hAnsi="標楷體" w:cs="華康楷書體W7(P)" w:hint="eastAsia"/>
                  <w:color w:val="000000"/>
                  <w:sz w:val="28"/>
                </w:rPr>
                <w:t>1.5</w:t>
              </w:r>
              <w:r w:rsidRPr="00015115">
                <w:rPr>
                  <w:rFonts w:ascii="標楷體" w:eastAsia="標楷體" w:hAnsi="標楷體" w:cs="華康楷書體W7(P)" w:hint="eastAsia"/>
                  <w:sz w:val="28"/>
                </w:rPr>
                <w:t>米</w:t>
              </w:r>
            </w:smartTag>
            <w:r w:rsidRPr="00015115">
              <w:rPr>
                <w:rFonts w:ascii="標楷體" w:eastAsia="標楷體" w:hAnsi="標楷體" w:cs="華康楷書體W7(P)" w:hint="eastAsia"/>
                <w:sz w:val="28"/>
              </w:rPr>
              <w:t>;   焊柱﹕以裸銅線代替</w:t>
            </w:r>
          </w:p>
          <w:p w:rsidR="00015115" w:rsidRPr="00015115" w:rsidRDefault="00015115" w:rsidP="00216228">
            <w:pPr>
              <w:spacing w:line="0" w:lineRule="atLeast"/>
              <w:jc w:val="both"/>
              <w:rPr>
                <w:rFonts w:ascii="標楷體" w:eastAsia="標楷體" w:hAnsi="標楷體" w:cs="華康楷書體W7(P)"/>
                <w:sz w:val="28"/>
              </w:rPr>
            </w:pPr>
            <w:r w:rsidRPr="00015115">
              <w:rPr>
                <w:rFonts w:ascii="標楷體" w:eastAsia="標楷體" w:hAnsi="標楷體" w:cs="華康楷書體W7(P)" w:hint="eastAsia"/>
                <w:sz w:val="28"/>
              </w:rPr>
              <w:t>圓點萬用板﹕900孔*1只  2.5公分塑膠六角柱4根  螺帽 4 個</w:t>
            </w:r>
          </w:p>
        </w:tc>
      </w:tr>
    </w:tbl>
    <w:p w:rsidR="00015115" w:rsidRPr="006F2519" w:rsidRDefault="00015115" w:rsidP="00015115">
      <w:pPr>
        <w:spacing w:line="240" w:lineRule="atLeast"/>
        <w:rPr>
          <w:rFonts w:ascii="華康楷書體W7(P)" w:eastAsia="華康楷書體W7(P)" w:hAnsi="華康楷書體W7(P)" w:cs="華康楷書體W7(P)"/>
        </w:rPr>
      </w:pPr>
    </w:p>
    <w:p w:rsidR="00015115" w:rsidRPr="006F2519" w:rsidRDefault="00015115" w:rsidP="00015115">
      <w:pPr>
        <w:jc w:val="center"/>
        <w:rPr>
          <w:rFonts w:ascii="華康楷書體W7(P)" w:eastAsia="華康楷書體W7(P)" w:hAnsi="華康楷書體W7(P)" w:cs="華康楷書體W7(P)"/>
        </w:rPr>
      </w:pPr>
      <w:r w:rsidRPr="006F2519">
        <w:rPr>
          <w:rFonts w:ascii="華康楷書體W7(P)" w:eastAsia="華康楷書體W7(P)" w:hAnsi="華康楷書體W7(P)" w:cs="華康楷書體W7(P)" w:hint="eastAsia"/>
          <w:noProof/>
        </w:rPr>
        <w:drawing>
          <wp:anchor distT="0" distB="0" distL="114300" distR="114300" simplePos="0" relativeHeight="251739136" behindDoc="1" locked="0" layoutInCell="1" allowOverlap="1" wp14:anchorId="1318A355" wp14:editId="333EBF2F">
            <wp:simplePos x="0" y="0"/>
            <wp:positionH relativeFrom="margin">
              <wp:align>center</wp:align>
            </wp:positionH>
            <wp:positionV relativeFrom="paragraph">
              <wp:posOffset>20955</wp:posOffset>
            </wp:positionV>
            <wp:extent cx="5269230" cy="3096260"/>
            <wp:effectExtent l="0" t="0" r="7620" b="8890"/>
            <wp:wrapTight wrapText="bothSides">
              <wp:wrapPolygon edited="0">
                <wp:start x="0" y="532"/>
                <wp:lineTo x="0" y="21529"/>
                <wp:lineTo x="21553" y="21529"/>
                <wp:lineTo x="21553" y="532"/>
                <wp:lineTo x="0" y="532"/>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t="-4305"/>
                    <a:stretch>
                      <a:fillRect/>
                    </a:stretch>
                  </pic:blipFill>
                  <pic:spPr bwMode="auto">
                    <a:xfrm>
                      <a:off x="0" y="0"/>
                      <a:ext cx="5269230" cy="3096260"/>
                    </a:xfrm>
                    <a:prstGeom prst="rect">
                      <a:avLst/>
                    </a:prstGeom>
                    <a:noFill/>
                    <a:ln>
                      <a:noFill/>
                    </a:ln>
                  </pic:spPr>
                </pic:pic>
              </a:graphicData>
            </a:graphic>
          </wp:anchor>
        </w:drawing>
      </w:r>
    </w:p>
    <w:p w:rsidR="00015115" w:rsidRPr="006F2519" w:rsidRDefault="00015115" w:rsidP="00015115">
      <w:pPr>
        <w:jc w:val="center"/>
        <w:rPr>
          <w:rFonts w:ascii="華康楷書體W7(P)" w:eastAsia="華康楷書體W7(P)" w:hAnsi="華康楷書體W7(P)" w:cs="華康楷書體W7(P)"/>
        </w:rPr>
      </w:pPr>
    </w:p>
    <w:p w:rsidR="00015115" w:rsidRPr="006F2519" w:rsidRDefault="00015115" w:rsidP="00015115">
      <w:pPr>
        <w:jc w:val="center"/>
        <w:rPr>
          <w:rFonts w:ascii="華康楷書體W7(P)" w:eastAsia="華康楷書體W7(P)" w:hAnsi="華康楷書體W7(P)" w:cs="華康楷書體W7(P)"/>
        </w:rPr>
      </w:pPr>
    </w:p>
    <w:p w:rsidR="00015115" w:rsidRPr="006F2519" w:rsidRDefault="00015115" w:rsidP="00015115">
      <w:pPr>
        <w:jc w:val="center"/>
        <w:rPr>
          <w:rFonts w:ascii="華康楷書體W7(P)" w:eastAsia="華康楷書體W7(P)" w:hAnsi="華康楷書體W7(P)" w:cs="華康楷書體W7(P)"/>
        </w:rPr>
      </w:pPr>
    </w:p>
    <w:p w:rsidR="00015115" w:rsidRPr="006F2519" w:rsidRDefault="00015115" w:rsidP="00015115">
      <w:pPr>
        <w:jc w:val="center"/>
        <w:rPr>
          <w:rFonts w:ascii="華康楷書體W7(P)" w:eastAsia="華康楷書體W7(P)" w:hAnsi="華康楷書體W7(P)" w:cs="華康楷書體W7(P)"/>
        </w:rPr>
      </w:pPr>
    </w:p>
    <w:p w:rsidR="00015115" w:rsidRPr="006F2519" w:rsidRDefault="00015115" w:rsidP="00015115">
      <w:pPr>
        <w:jc w:val="center"/>
        <w:rPr>
          <w:rFonts w:ascii="華康楷書體W7(P)" w:eastAsia="華康楷書體W7(P)" w:hAnsi="華康楷書體W7(P)" w:cs="華康楷書體W7(P)"/>
        </w:rPr>
      </w:pPr>
    </w:p>
    <w:p w:rsidR="00015115" w:rsidRDefault="00015115" w:rsidP="00015115">
      <w:pPr>
        <w:jc w:val="center"/>
        <w:rPr>
          <w:rFonts w:ascii="華康楷書體W7(P)" w:eastAsia="華康楷書體W7(P)" w:hAnsi="華康楷書體W7(P)" w:cs="華康楷書體W7(P)"/>
        </w:rPr>
      </w:pPr>
      <w:r>
        <w:rPr>
          <w:rFonts w:ascii="華康楷書體W7(P)" w:eastAsia="華康楷書體W7(P)" w:hAnsi="華康楷書體W7(P)" w:cs="華康楷書體W7(P)"/>
          <w:noProof/>
        </w:rPr>
        <w:drawing>
          <wp:inline distT="0" distB="0" distL="0" distR="0" wp14:anchorId="6C3ABE11" wp14:editId="249A85DE">
            <wp:extent cx="4929188" cy="4538327"/>
            <wp:effectExtent l="0" t="0" r="5080" b="0"/>
            <wp:docPr id="5529" name="圖片 5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 name="5.JPG"/>
                    <pic:cNvPicPr/>
                  </pic:nvPicPr>
                  <pic:blipFill>
                    <a:blip r:embed="rId14">
                      <a:extLst>
                        <a:ext uri="{28A0092B-C50C-407E-A947-70E740481C1C}">
                          <a14:useLocalDpi xmlns:a14="http://schemas.microsoft.com/office/drawing/2010/main" val="0"/>
                        </a:ext>
                      </a:extLst>
                    </a:blip>
                    <a:stretch>
                      <a:fillRect/>
                    </a:stretch>
                  </pic:blipFill>
                  <pic:spPr>
                    <a:xfrm>
                      <a:off x="0" y="0"/>
                      <a:ext cx="4937965" cy="4546408"/>
                    </a:xfrm>
                    <a:prstGeom prst="rect">
                      <a:avLst/>
                    </a:prstGeom>
                  </pic:spPr>
                </pic:pic>
              </a:graphicData>
            </a:graphic>
          </wp:inline>
        </w:drawing>
      </w:r>
    </w:p>
    <w:p w:rsidR="00015115" w:rsidRDefault="00015115" w:rsidP="00015115">
      <w:pPr>
        <w:jc w:val="center"/>
        <w:rPr>
          <w:rFonts w:ascii="華康楷書體W7(P)" w:eastAsia="華康楷書體W7(P)" w:hAnsi="華康楷書體W7(P)" w:cs="華康楷書體W7(P)"/>
        </w:rPr>
      </w:pPr>
    </w:p>
    <w:p w:rsidR="00015115" w:rsidRPr="006F2519" w:rsidRDefault="00015115" w:rsidP="00015115">
      <w:pPr>
        <w:jc w:val="center"/>
        <w:rPr>
          <w:rFonts w:ascii="華康楷書體W7(P)" w:eastAsia="華康楷書體W7(P)" w:hAnsi="華康楷書體W7(P)" w:cs="華康楷書體W7(P)"/>
          <w:sz w:val="2"/>
        </w:rPr>
      </w:pPr>
      <w:r>
        <w:rPr>
          <w:rFonts w:ascii="華康楷書體W7(P)" w:eastAsia="華康楷書體W7(P)" w:hAnsi="華康楷書體W7(P)" w:cs="華康楷書體W7(P)"/>
          <w:noProof/>
        </w:rPr>
        <w:drawing>
          <wp:inline distT="0" distB="0" distL="0" distR="0" wp14:anchorId="570E5A82" wp14:editId="5CB3044B">
            <wp:extent cx="4762370" cy="4319849"/>
            <wp:effectExtent l="0" t="0" r="635" b="5080"/>
            <wp:docPr id="5530" name="圖片 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 name="6.JPG"/>
                    <pic:cNvPicPr/>
                  </pic:nvPicPr>
                  <pic:blipFill>
                    <a:blip r:embed="rId15">
                      <a:extLst>
                        <a:ext uri="{28A0092B-C50C-407E-A947-70E740481C1C}">
                          <a14:useLocalDpi xmlns:a14="http://schemas.microsoft.com/office/drawing/2010/main" val="0"/>
                        </a:ext>
                      </a:extLst>
                    </a:blip>
                    <a:stretch>
                      <a:fillRect/>
                    </a:stretch>
                  </pic:blipFill>
                  <pic:spPr>
                    <a:xfrm>
                      <a:off x="0" y="0"/>
                      <a:ext cx="4768420" cy="4325337"/>
                    </a:xfrm>
                    <a:prstGeom prst="rect">
                      <a:avLst/>
                    </a:prstGeom>
                  </pic:spPr>
                </pic:pic>
              </a:graphicData>
            </a:graphic>
          </wp:inline>
        </w:drawing>
      </w:r>
    </w:p>
    <w:p w:rsidR="005F0E85" w:rsidRPr="00C87503" w:rsidRDefault="00616B43" w:rsidP="0062674A">
      <w:pPr>
        <w:spacing w:before="120"/>
        <w:jc w:val="center"/>
        <w:rPr>
          <w:rFonts w:ascii="Times New Roman" w:eastAsia="標楷體" w:hAnsi="Times New Roman" w:cs="Times New Roman"/>
          <w:b/>
          <w:bCs/>
          <w:color w:val="000000" w:themeColor="text1"/>
          <w:sz w:val="32"/>
          <w:szCs w:val="32"/>
        </w:rPr>
      </w:pPr>
      <w:r>
        <w:rPr>
          <w:noProof/>
        </w:rPr>
        <mc:AlternateContent>
          <mc:Choice Requires="wps">
            <w:drawing>
              <wp:anchor distT="0" distB="0" distL="114300" distR="114300" simplePos="0" relativeHeight="251709440" behindDoc="0" locked="0" layoutInCell="1" allowOverlap="1" wp14:anchorId="4C0F01E6" wp14:editId="76C8B489">
                <wp:simplePos x="0" y="0"/>
                <wp:positionH relativeFrom="margin">
                  <wp:posOffset>775334</wp:posOffset>
                </wp:positionH>
                <wp:positionV relativeFrom="paragraph">
                  <wp:posOffset>3842385</wp:posOffset>
                </wp:positionV>
                <wp:extent cx="142875" cy="76200"/>
                <wp:effectExtent l="0" t="0" r="9525" b="0"/>
                <wp:wrapNone/>
                <wp:docPr id="11" name="文字方塊 11"/>
                <wp:cNvGraphicFramePr/>
                <a:graphic xmlns:a="http://schemas.openxmlformats.org/drawingml/2006/main">
                  <a:graphicData uri="http://schemas.microsoft.com/office/word/2010/wordprocessingShape">
                    <wps:wsp>
                      <wps:cNvSpPr txBox="1"/>
                      <wps:spPr>
                        <a:xfrm>
                          <a:off x="0" y="0"/>
                          <a:ext cx="142875" cy="76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4D62" w:rsidRDefault="00D34D62" w:rsidP="00616B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F01E6" id="文字方塊 11" o:spid="_x0000_s1043" type="#_x0000_t202" style="position:absolute;left:0;text-align:left;margin-left:61.05pt;margin-top:302.55pt;width:11.25pt;height:6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" fillcolor="white [3201]" stroked="f" strokeweight=".5pt">
                <v:textbox>
                  <w:txbxContent>
                    <w:p w:rsidR="00D34D62" w:rsidRDefault="00D34D62" w:rsidP="00616B43"/>
                  </w:txbxContent>
                </v:textbox>
                <w10:wrap anchorx="margin"/>
              </v:shape>
            </w:pict>
          </mc:Fallback>
        </mc:AlternateContent>
      </w:r>
      <w:r w:rsidR="005F0E85" w:rsidRPr="003F0A4D">
        <w:rPr>
          <w:rFonts w:ascii="Times New Roman" w:eastAsia="標楷體" w:hAnsi="Times New Roman" w:cs="Times New Roman"/>
          <w:b/>
          <w:bCs/>
          <w:color w:val="000000" w:themeColor="text1"/>
          <w:sz w:val="32"/>
          <w:szCs w:val="32"/>
        </w:rPr>
        <w:t>新竹縣</w:t>
      </w:r>
      <w:r w:rsidR="009A00D5">
        <w:rPr>
          <w:rFonts w:ascii="Times New Roman" w:eastAsia="標楷體" w:hAnsi="Times New Roman" w:cs="Times New Roman"/>
          <w:b/>
          <w:bCs/>
          <w:color w:val="000000" w:themeColor="text1"/>
          <w:sz w:val="32"/>
          <w:szCs w:val="32"/>
        </w:rPr>
        <w:t>11</w:t>
      </w:r>
      <w:r w:rsidR="00965CC8">
        <w:rPr>
          <w:rFonts w:ascii="Times New Roman" w:eastAsia="標楷體" w:hAnsi="Times New Roman" w:cs="Times New Roman" w:hint="eastAsia"/>
          <w:b/>
          <w:bCs/>
          <w:color w:val="000000" w:themeColor="text1"/>
          <w:sz w:val="32"/>
          <w:szCs w:val="32"/>
        </w:rPr>
        <w:t>4</w:t>
      </w:r>
      <w:r w:rsidR="005F0E85" w:rsidRPr="003F0A4D">
        <w:rPr>
          <w:rFonts w:ascii="Times New Roman" w:eastAsia="標楷體" w:hAnsi="Times New Roman" w:cs="Times New Roman"/>
          <w:b/>
          <w:bCs/>
          <w:color w:val="000000" w:themeColor="text1"/>
          <w:sz w:val="32"/>
          <w:szCs w:val="32"/>
        </w:rPr>
        <w:t>學年度</w:t>
      </w:r>
      <w:r w:rsidR="005F0E85" w:rsidRPr="003F0A4D">
        <w:rPr>
          <w:rFonts w:ascii="Times New Roman" w:eastAsia="標楷體" w:hAnsi="Times New Roman" w:cs="Times New Roman"/>
          <w:b/>
          <w:color w:val="000000" w:themeColor="text1"/>
          <w:sz w:val="32"/>
          <w:szCs w:val="32"/>
        </w:rPr>
        <w:t>國民中學技藝教育競賽</w:t>
      </w:r>
      <w:r w:rsidR="000F5833">
        <w:rPr>
          <w:rFonts w:ascii="Times New Roman" w:eastAsia="標楷體" w:hAnsi="Times New Roman" w:cs="Times New Roman" w:hint="eastAsia"/>
          <w:b/>
          <w:bCs/>
          <w:color w:val="000000" w:themeColor="text1"/>
          <w:sz w:val="32"/>
          <w:szCs w:val="32"/>
        </w:rPr>
        <w:t>電機與</w:t>
      </w:r>
      <w:proofErr w:type="gramStart"/>
      <w:r w:rsidR="000F5833">
        <w:rPr>
          <w:rFonts w:ascii="Times New Roman" w:eastAsia="標楷體" w:hAnsi="Times New Roman" w:cs="Times New Roman" w:hint="eastAsia"/>
          <w:b/>
          <w:bCs/>
          <w:color w:val="000000" w:themeColor="text1"/>
          <w:sz w:val="32"/>
          <w:szCs w:val="32"/>
        </w:rPr>
        <w:t>電子</w:t>
      </w:r>
      <w:r w:rsidR="005F0E85" w:rsidRPr="00C87503">
        <w:rPr>
          <w:rFonts w:ascii="Times New Roman" w:eastAsia="標楷體" w:hAnsi="Times New Roman" w:cs="Times New Roman"/>
          <w:b/>
          <w:bCs/>
          <w:color w:val="000000" w:themeColor="text1"/>
          <w:sz w:val="32"/>
          <w:szCs w:val="32"/>
        </w:rPr>
        <w:t>職群</w:t>
      </w:r>
      <w:proofErr w:type="gramEnd"/>
      <w:r w:rsidR="005F0E85" w:rsidRPr="00C87503">
        <w:rPr>
          <w:rFonts w:ascii="Times New Roman" w:eastAsia="標楷體" w:hAnsi="Times New Roman" w:cs="Times New Roman"/>
          <w:b/>
          <w:bCs/>
          <w:color w:val="000000" w:themeColor="text1"/>
          <w:sz w:val="32"/>
          <w:szCs w:val="32"/>
        </w:rPr>
        <w:t>(</w:t>
      </w:r>
      <w:r w:rsidR="000F5833">
        <w:rPr>
          <w:rFonts w:ascii="Times New Roman" w:eastAsia="標楷體" w:hAnsi="Times New Roman" w:cs="Times New Roman" w:hint="eastAsia"/>
          <w:b/>
          <w:bCs/>
          <w:color w:val="000000" w:themeColor="text1"/>
          <w:sz w:val="32"/>
          <w:szCs w:val="32"/>
        </w:rPr>
        <w:t>工業電子</w:t>
      </w:r>
      <w:r w:rsidR="005F0E85" w:rsidRPr="00C87503">
        <w:rPr>
          <w:rFonts w:ascii="Times New Roman" w:eastAsia="標楷體" w:hAnsi="Times New Roman" w:cs="Times New Roman"/>
          <w:b/>
          <w:bCs/>
          <w:color w:val="000000" w:themeColor="text1"/>
          <w:sz w:val="32"/>
          <w:szCs w:val="32"/>
        </w:rPr>
        <w:t>)</w:t>
      </w:r>
      <w:r w:rsidR="005F0E85" w:rsidRPr="00C87503">
        <w:rPr>
          <w:rFonts w:ascii="Times New Roman" w:eastAsia="標楷體" w:hAnsi="Times New Roman" w:cs="Times New Roman"/>
          <w:b/>
          <w:bCs/>
          <w:color w:val="000000" w:themeColor="text1"/>
          <w:sz w:val="32"/>
          <w:szCs w:val="32"/>
        </w:rPr>
        <w:t>術科評分表</w:t>
      </w:r>
    </w:p>
    <w:tbl>
      <w:tblPr>
        <w:tblpPr w:leftFromText="180" w:rightFromText="180" w:vertAnchor="text" w:horzAnchor="margin" w:tblpY="209"/>
        <w:tblOverlap w:val="never"/>
        <w:tblW w:w="965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878"/>
        <w:gridCol w:w="595"/>
        <w:gridCol w:w="1606"/>
        <w:gridCol w:w="290"/>
        <w:gridCol w:w="1317"/>
        <w:gridCol w:w="290"/>
        <w:gridCol w:w="418"/>
        <w:gridCol w:w="752"/>
        <w:gridCol w:w="433"/>
        <w:gridCol w:w="732"/>
        <w:gridCol w:w="148"/>
        <w:gridCol w:w="39"/>
        <w:gridCol w:w="1073"/>
        <w:gridCol w:w="1082"/>
      </w:tblGrid>
      <w:tr w:rsidR="000F5833" w:rsidRPr="004D1C54" w:rsidTr="000F5833">
        <w:trPr>
          <w:cantSplit/>
          <w:trHeight w:val="508"/>
        </w:trPr>
        <w:tc>
          <w:tcPr>
            <w:tcW w:w="1473" w:type="dxa"/>
            <w:gridSpan w:val="2"/>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rPr>
            </w:pPr>
            <w:r w:rsidRPr="004D1C54">
              <w:rPr>
                <w:rFonts w:ascii="Times New Roman" w:eastAsia="標楷體" w:hAnsi="Times New Roman" w:cs="Times New Roman"/>
              </w:rPr>
              <w:t>姓</w:t>
            </w:r>
            <w:r w:rsidRPr="004D1C54">
              <w:rPr>
                <w:rFonts w:ascii="Times New Roman" w:eastAsia="標楷體" w:hAnsi="Times New Roman" w:cs="Times New Roman"/>
              </w:rPr>
              <w:t xml:space="preserve">   </w:t>
            </w:r>
            <w:r w:rsidRPr="004D1C54">
              <w:rPr>
                <w:rFonts w:ascii="Times New Roman" w:eastAsia="標楷體" w:hAnsi="Times New Roman" w:cs="Times New Roman"/>
              </w:rPr>
              <w:t>名</w:t>
            </w:r>
          </w:p>
        </w:tc>
        <w:tc>
          <w:tcPr>
            <w:tcW w:w="1606" w:type="dxa"/>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rPr>
            </w:pPr>
          </w:p>
        </w:tc>
        <w:tc>
          <w:tcPr>
            <w:tcW w:w="1606" w:type="dxa"/>
            <w:gridSpan w:val="2"/>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rPr>
            </w:pPr>
            <w:r w:rsidRPr="004D1C54">
              <w:rPr>
                <w:rFonts w:ascii="Times New Roman" w:eastAsia="標楷體" w:hAnsi="Times New Roman" w:cs="Times New Roman"/>
              </w:rPr>
              <w:t>准考證號碼</w:t>
            </w:r>
          </w:p>
        </w:tc>
        <w:tc>
          <w:tcPr>
            <w:tcW w:w="1460" w:type="dxa"/>
            <w:gridSpan w:val="3"/>
            <w:vAlign w:val="center"/>
          </w:tcPr>
          <w:p w:rsidR="000F5833" w:rsidRPr="004D1C54" w:rsidRDefault="000F5833" w:rsidP="000F5833">
            <w:pPr>
              <w:snapToGrid w:val="0"/>
              <w:jc w:val="both"/>
              <w:rPr>
                <w:rFonts w:ascii="Times New Roman" w:eastAsia="標楷體" w:hAnsi="Times New Roman" w:cs="Times New Roman"/>
              </w:rPr>
            </w:pPr>
          </w:p>
        </w:tc>
        <w:tc>
          <w:tcPr>
            <w:tcW w:w="1313" w:type="dxa"/>
            <w:gridSpan w:val="3"/>
            <w:vAlign w:val="center"/>
          </w:tcPr>
          <w:p w:rsidR="000F5833" w:rsidRPr="004D1C54" w:rsidRDefault="000F5833" w:rsidP="000F5833">
            <w:pPr>
              <w:snapToGrid w:val="0"/>
              <w:jc w:val="center"/>
              <w:rPr>
                <w:rFonts w:ascii="Times New Roman" w:eastAsia="標楷體" w:hAnsi="Times New Roman" w:cs="Times New Roman"/>
              </w:rPr>
            </w:pPr>
            <w:r w:rsidRPr="004D1C54">
              <w:rPr>
                <w:rFonts w:ascii="Times New Roman" w:eastAsia="標楷體" w:hAnsi="Times New Roman" w:cs="Times New Roman"/>
              </w:rPr>
              <w:t>測驗日期</w:t>
            </w:r>
          </w:p>
        </w:tc>
        <w:tc>
          <w:tcPr>
            <w:tcW w:w="2193" w:type="dxa"/>
            <w:gridSpan w:val="3"/>
            <w:vAlign w:val="center"/>
          </w:tcPr>
          <w:p w:rsidR="000F5833" w:rsidRPr="004D1C54" w:rsidRDefault="000F5833" w:rsidP="000F5833">
            <w:pPr>
              <w:snapToGrid w:val="0"/>
              <w:ind w:firstLineChars="200" w:firstLine="480"/>
              <w:jc w:val="both"/>
              <w:rPr>
                <w:rFonts w:ascii="Times New Roman" w:eastAsia="標楷體" w:hAnsi="Times New Roman" w:cs="Times New Roman"/>
              </w:rPr>
            </w:pPr>
            <w:r w:rsidRPr="004D1C54">
              <w:rPr>
                <w:rFonts w:ascii="Times New Roman" w:eastAsia="標楷體" w:hAnsi="Times New Roman" w:cs="Times New Roman"/>
              </w:rPr>
              <w:t>年</w:t>
            </w:r>
            <w:r w:rsidRPr="004D1C54">
              <w:rPr>
                <w:rFonts w:ascii="Times New Roman" w:eastAsia="標楷體" w:hAnsi="Times New Roman" w:cs="Times New Roman"/>
              </w:rPr>
              <w:t xml:space="preserve">   </w:t>
            </w:r>
            <w:r w:rsidRPr="004D1C54">
              <w:rPr>
                <w:rFonts w:ascii="Times New Roman" w:eastAsia="標楷體" w:hAnsi="Times New Roman" w:cs="Times New Roman"/>
              </w:rPr>
              <w:t>月</w:t>
            </w:r>
            <w:r w:rsidRPr="004D1C54">
              <w:rPr>
                <w:rFonts w:ascii="Times New Roman" w:eastAsia="標楷體" w:hAnsi="Times New Roman" w:cs="Times New Roman"/>
              </w:rPr>
              <w:t xml:space="preserve">   </w:t>
            </w:r>
            <w:r w:rsidRPr="004D1C54">
              <w:rPr>
                <w:rFonts w:ascii="Times New Roman" w:eastAsia="標楷體" w:hAnsi="Times New Roman" w:cs="Times New Roman"/>
              </w:rPr>
              <w:t>日</w:t>
            </w:r>
          </w:p>
        </w:tc>
      </w:tr>
      <w:tr w:rsidR="000F5833" w:rsidRPr="004D1C54" w:rsidTr="000F5833">
        <w:trPr>
          <w:cantSplit/>
          <w:trHeight w:val="508"/>
        </w:trPr>
        <w:tc>
          <w:tcPr>
            <w:tcW w:w="1473" w:type="dxa"/>
            <w:gridSpan w:val="2"/>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Cs w:val="24"/>
              </w:rPr>
            </w:pPr>
            <w:r w:rsidRPr="004D1C54">
              <w:rPr>
                <w:rFonts w:ascii="Times New Roman" w:eastAsia="標楷體" w:hAnsi="Times New Roman" w:cs="Times New Roman"/>
              </w:rPr>
              <w:t>崗位號碼</w:t>
            </w:r>
          </w:p>
        </w:tc>
        <w:tc>
          <w:tcPr>
            <w:tcW w:w="3213" w:type="dxa"/>
            <w:gridSpan w:val="3"/>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Cs w:val="24"/>
              </w:rPr>
            </w:pPr>
          </w:p>
        </w:tc>
        <w:tc>
          <w:tcPr>
            <w:tcW w:w="1460" w:type="dxa"/>
            <w:gridSpan w:val="3"/>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Cs w:val="24"/>
              </w:rPr>
            </w:pPr>
            <w:r w:rsidRPr="004D1C54">
              <w:rPr>
                <w:rFonts w:ascii="Times New Roman" w:eastAsia="標楷體" w:hAnsi="Times New Roman" w:cs="Times New Roman"/>
              </w:rPr>
              <w:t>完成時間</w:t>
            </w:r>
          </w:p>
        </w:tc>
        <w:tc>
          <w:tcPr>
            <w:tcW w:w="3506" w:type="dxa"/>
            <w:gridSpan w:val="6"/>
            <w:vAlign w:val="center"/>
          </w:tcPr>
          <w:p w:rsidR="000F5833" w:rsidRPr="004D1C54" w:rsidRDefault="000F5833" w:rsidP="000F5833">
            <w:pPr>
              <w:snapToGrid w:val="0"/>
              <w:jc w:val="both"/>
              <w:rPr>
                <w:rFonts w:ascii="Times New Roman" w:eastAsia="標楷體" w:hAnsi="Times New Roman" w:cs="Times New Roman"/>
                <w:szCs w:val="24"/>
              </w:rPr>
            </w:pPr>
            <w:r w:rsidRPr="004D1C54">
              <w:rPr>
                <w:rFonts w:ascii="Times New Roman" w:eastAsia="標楷體" w:hAnsi="Times New Roman" w:cs="Times New Roman"/>
              </w:rPr>
              <w:t xml:space="preserve">　</w:t>
            </w:r>
            <w:r w:rsidRPr="004D1C54">
              <w:rPr>
                <w:rFonts w:ascii="Times New Roman" w:eastAsia="標楷體" w:hAnsi="Times New Roman" w:cs="Times New Roman"/>
              </w:rPr>
              <w:t xml:space="preserve">   </w:t>
            </w:r>
            <w:r w:rsidRPr="004D1C54">
              <w:rPr>
                <w:rFonts w:ascii="Times New Roman" w:eastAsia="標楷體" w:hAnsi="Times New Roman" w:cs="Times New Roman"/>
                <w:u w:val="single"/>
              </w:rPr>
              <w:t xml:space="preserve">      </w:t>
            </w:r>
            <w:r w:rsidRPr="004D1C54">
              <w:rPr>
                <w:rFonts w:ascii="Times New Roman" w:eastAsia="標楷體" w:hAnsi="Times New Roman" w:cs="Times New Roman"/>
              </w:rPr>
              <w:t>分</w:t>
            </w:r>
            <w:r w:rsidRPr="004D1C54">
              <w:rPr>
                <w:rFonts w:ascii="Times New Roman" w:eastAsia="標楷體" w:hAnsi="Times New Roman" w:cs="Times New Roman"/>
              </w:rPr>
              <w:t xml:space="preserve"> </w:t>
            </w:r>
            <w:r w:rsidRPr="004D1C54">
              <w:rPr>
                <w:rFonts w:ascii="Times New Roman" w:eastAsia="標楷體" w:hAnsi="Times New Roman" w:cs="Times New Roman"/>
                <w:u w:val="single"/>
              </w:rPr>
              <w:t xml:space="preserve">     </w:t>
            </w:r>
            <w:r w:rsidRPr="004D1C54">
              <w:rPr>
                <w:rFonts w:ascii="Times New Roman" w:eastAsia="標楷體" w:hAnsi="Times New Roman" w:cs="Times New Roman"/>
              </w:rPr>
              <w:t xml:space="preserve"> </w:t>
            </w:r>
            <w:r w:rsidRPr="004D1C54">
              <w:rPr>
                <w:rFonts w:ascii="Times New Roman" w:eastAsia="標楷體" w:hAnsi="Times New Roman" w:cs="Times New Roman"/>
              </w:rPr>
              <w:t>秒</w:t>
            </w:r>
          </w:p>
        </w:tc>
      </w:tr>
      <w:tr w:rsidR="000F5833" w:rsidRPr="004D1C54" w:rsidTr="000F5833">
        <w:trPr>
          <w:cantSplit/>
          <w:trHeight w:val="508"/>
        </w:trPr>
        <w:tc>
          <w:tcPr>
            <w:tcW w:w="5394" w:type="dxa"/>
            <w:gridSpan w:val="7"/>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Cs w:val="24"/>
              </w:rPr>
            </w:pPr>
            <w:r w:rsidRPr="004D1C54">
              <w:rPr>
                <w:rFonts w:ascii="Times New Roman" w:eastAsia="標楷體" w:hAnsi="Times New Roman" w:cs="Times New Roman"/>
              </w:rPr>
              <w:t>不予評分項目</w:t>
            </w:r>
          </w:p>
        </w:tc>
        <w:tc>
          <w:tcPr>
            <w:tcW w:w="4259" w:type="dxa"/>
            <w:gridSpan w:val="7"/>
            <w:vMerge w:val="restart"/>
            <w:noWrap/>
            <w:tcMar>
              <w:top w:w="15" w:type="dxa"/>
              <w:left w:w="15" w:type="dxa"/>
              <w:bottom w:w="0" w:type="dxa"/>
              <w:right w:w="15" w:type="dxa"/>
            </w:tcMar>
          </w:tcPr>
          <w:p w:rsidR="000F5833" w:rsidRPr="004D1C54" w:rsidRDefault="000F5833" w:rsidP="000F5833">
            <w:pPr>
              <w:snapToGrid w:val="0"/>
              <w:spacing w:beforeLines="50" w:before="120"/>
              <w:rPr>
                <w:rFonts w:ascii="Times New Roman" w:eastAsia="標楷體" w:hAnsi="Times New Roman" w:cs="Times New Roman"/>
                <w:sz w:val="22"/>
              </w:rPr>
            </w:pPr>
            <w:r w:rsidRPr="004D1C54">
              <w:rPr>
                <w:rFonts w:ascii="Times New Roman" w:eastAsia="標楷體" w:hAnsi="Times New Roman" w:cs="Times New Roman"/>
                <w:sz w:val="22"/>
              </w:rPr>
              <w:t>列為左項之一者不予評分</w:t>
            </w:r>
            <w:r w:rsidRPr="004D1C54">
              <w:rPr>
                <w:rFonts w:ascii="Times New Roman" w:eastAsia="標楷體" w:hAnsi="Times New Roman" w:cs="Times New Roman"/>
                <w:sz w:val="22"/>
              </w:rPr>
              <w:t>(</w:t>
            </w:r>
            <w:r w:rsidRPr="004D1C54">
              <w:rPr>
                <w:rFonts w:ascii="Times New Roman" w:eastAsia="標楷體" w:hAnsi="Times New Roman" w:cs="Times New Roman"/>
                <w:sz w:val="22"/>
              </w:rPr>
              <w:t>總分以零分計</w:t>
            </w:r>
            <w:r w:rsidRPr="004D1C54">
              <w:rPr>
                <w:rFonts w:ascii="Times New Roman" w:eastAsia="標楷體" w:hAnsi="Times New Roman" w:cs="Times New Roman"/>
                <w:sz w:val="22"/>
              </w:rPr>
              <w:t>)</w:t>
            </w:r>
          </w:p>
          <w:p w:rsidR="000F5833" w:rsidRPr="004D1C54" w:rsidRDefault="000F5833" w:rsidP="000F5833">
            <w:pPr>
              <w:snapToGrid w:val="0"/>
              <w:spacing w:beforeLines="50" w:before="120"/>
              <w:jc w:val="both"/>
              <w:rPr>
                <w:rFonts w:ascii="Times New Roman" w:eastAsia="標楷體" w:hAnsi="Times New Roman" w:cs="Times New Roman"/>
                <w:sz w:val="22"/>
              </w:rPr>
            </w:pPr>
            <w:r w:rsidRPr="004D1C54">
              <w:rPr>
                <w:rFonts w:ascii="Times New Roman" w:eastAsia="標楷體" w:hAnsi="Times New Roman" w:cs="Times New Roman"/>
                <w:sz w:val="22"/>
              </w:rPr>
              <w:t>請參賽學生在本欄簽名：</w:t>
            </w:r>
          </w:p>
          <w:p w:rsidR="000F5833" w:rsidRPr="004D1C54" w:rsidRDefault="000F5833" w:rsidP="000F5833">
            <w:pPr>
              <w:snapToGrid w:val="0"/>
              <w:spacing w:beforeLines="50" w:before="120"/>
              <w:jc w:val="both"/>
              <w:rPr>
                <w:rFonts w:ascii="Times New Roman" w:eastAsia="標楷體" w:hAnsi="Times New Roman" w:cs="Times New Roman"/>
                <w:sz w:val="32"/>
              </w:rPr>
            </w:pPr>
            <w:r w:rsidRPr="004D1C54">
              <w:rPr>
                <w:rFonts w:ascii="Times New Roman" w:eastAsia="標楷體" w:hAnsi="Times New Roman" w:cs="Times New Roman"/>
                <w:sz w:val="22"/>
              </w:rPr>
              <w:t xml:space="preserve">                               </w:t>
            </w:r>
          </w:p>
          <w:p w:rsidR="000F5833" w:rsidRPr="004D1C54" w:rsidRDefault="000F5833" w:rsidP="000F5833">
            <w:pPr>
              <w:snapToGrid w:val="0"/>
              <w:jc w:val="center"/>
              <w:rPr>
                <w:rFonts w:ascii="Times New Roman" w:eastAsia="標楷體" w:hAnsi="Times New Roman" w:cs="Times New Roman"/>
              </w:rPr>
            </w:pPr>
            <w:r w:rsidRPr="004D1C54">
              <w:rPr>
                <w:rFonts w:ascii="Times New Roman" w:eastAsia="標楷體" w:hAnsi="Times New Roman" w:cs="Times New Roman"/>
                <w:sz w:val="22"/>
              </w:rPr>
              <w:t>離場時間：</w:t>
            </w:r>
            <w:r w:rsidRPr="004D1C54">
              <w:rPr>
                <w:rFonts w:ascii="Times New Roman" w:eastAsia="標楷體" w:hAnsi="Times New Roman" w:cs="Times New Roman"/>
                <w:sz w:val="22"/>
                <w:u w:val="single"/>
              </w:rPr>
              <w:t xml:space="preserve">        </w:t>
            </w:r>
            <w:r w:rsidRPr="004D1C54">
              <w:rPr>
                <w:rFonts w:ascii="Times New Roman" w:eastAsia="標楷體" w:hAnsi="Times New Roman" w:cs="Times New Roman"/>
                <w:sz w:val="22"/>
              </w:rPr>
              <w:t xml:space="preserve"> </w:t>
            </w:r>
            <w:r w:rsidRPr="004D1C54">
              <w:rPr>
                <w:rFonts w:ascii="Times New Roman" w:eastAsia="標楷體" w:hAnsi="Times New Roman" w:cs="Times New Roman"/>
                <w:sz w:val="22"/>
              </w:rPr>
              <w:t>時</w:t>
            </w:r>
            <w:r w:rsidRPr="004D1C54">
              <w:rPr>
                <w:rFonts w:ascii="Times New Roman" w:eastAsia="標楷體" w:hAnsi="Times New Roman" w:cs="Times New Roman"/>
                <w:sz w:val="22"/>
              </w:rPr>
              <w:t xml:space="preserve"> </w:t>
            </w:r>
            <w:r w:rsidRPr="004D1C54">
              <w:rPr>
                <w:rFonts w:ascii="Times New Roman" w:eastAsia="標楷體" w:hAnsi="Times New Roman" w:cs="Times New Roman"/>
                <w:sz w:val="22"/>
                <w:u w:val="single"/>
              </w:rPr>
              <w:t xml:space="preserve">       </w:t>
            </w:r>
            <w:r w:rsidRPr="004D1C54">
              <w:rPr>
                <w:rFonts w:ascii="Times New Roman" w:eastAsia="標楷體" w:hAnsi="Times New Roman" w:cs="Times New Roman"/>
                <w:sz w:val="22"/>
              </w:rPr>
              <w:t>分</w:t>
            </w:r>
          </w:p>
        </w:tc>
      </w:tr>
      <w:tr w:rsidR="000F5833" w:rsidRPr="004D1C54" w:rsidTr="000F5833">
        <w:trPr>
          <w:cantSplit/>
          <w:trHeight w:val="1393"/>
        </w:trPr>
        <w:tc>
          <w:tcPr>
            <w:tcW w:w="5394" w:type="dxa"/>
            <w:gridSpan w:val="7"/>
            <w:noWrap/>
            <w:tcMar>
              <w:top w:w="15" w:type="dxa"/>
              <w:left w:w="15" w:type="dxa"/>
              <w:bottom w:w="0" w:type="dxa"/>
              <w:right w:w="15" w:type="dxa"/>
            </w:tcMar>
            <w:vAlign w:val="center"/>
          </w:tcPr>
          <w:p w:rsidR="000F5833" w:rsidRPr="004D1C54" w:rsidRDefault="000F5833" w:rsidP="000F5833">
            <w:pPr>
              <w:snapToGrid w:val="0"/>
              <w:ind w:leftChars="50" w:left="120"/>
              <w:jc w:val="both"/>
              <w:rPr>
                <w:rFonts w:ascii="Times New Roman" w:eastAsia="標楷體" w:hAnsi="Times New Roman" w:cs="Times New Roman"/>
              </w:rPr>
            </w:pPr>
            <w:r w:rsidRPr="004D1C54">
              <w:rPr>
                <w:rFonts w:ascii="Times New Roman" w:eastAsia="標楷體" w:hAnsi="Times New Roman" w:cs="Times New Roman"/>
                <w:szCs w:val="24"/>
              </w:rPr>
              <w:t xml:space="preserve">□ </w:t>
            </w:r>
            <w:r w:rsidRPr="004D1C54">
              <w:rPr>
                <w:rFonts w:ascii="Times New Roman" w:eastAsia="標楷體" w:hAnsi="Times New Roman" w:cs="Times New Roman"/>
              </w:rPr>
              <w:t>1.</w:t>
            </w:r>
            <w:r w:rsidRPr="004D1C54">
              <w:rPr>
                <w:rFonts w:ascii="Times New Roman" w:eastAsia="標楷體" w:hAnsi="Times New Roman" w:cs="Times New Roman"/>
              </w:rPr>
              <w:t>依據試場規則之第</w:t>
            </w:r>
            <w:r w:rsidRPr="004D1C54">
              <w:rPr>
                <w:rFonts w:ascii="Times New Roman" w:eastAsia="標楷體" w:hAnsi="Times New Roman" w:cs="Times New Roman"/>
                <w:u w:val="single"/>
              </w:rPr>
              <w:t xml:space="preserve">    </w:t>
            </w:r>
            <w:r w:rsidRPr="004D1C54">
              <w:rPr>
                <w:rFonts w:ascii="Times New Roman" w:eastAsia="標楷體" w:hAnsi="Times New Roman" w:cs="Times New Roman"/>
              </w:rPr>
              <w:t>項規定以零分計算</w:t>
            </w:r>
          </w:p>
          <w:p w:rsidR="000F5833" w:rsidRPr="004D1C54" w:rsidRDefault="000F5833" w:rsidP="000F5833">
            <w:pPr>
              <w:snapToGrid w:val="0"/>
              <w:ind w:leftChars="50" w:left="120"/>
              <w:jc w:val="both"/>
              <w:rPr>
                <w:rFonts w:ascii="Times New Roman" w:eastAsia="標楷體" w:hAnsi="Times New Roman" w:cs="Times New Roman"/>
              </w:rPr>
            </w:pPr>
            <w:r w:rsidRPr="004D1C54">
              <w:rPr>
                <w:rFonts w:ascii="Times New Roman" w:eastAsia="標楷體" w:hAnsi="Times New Roman" w:cs="Times New Roman"/>
                <w:szCs w:val="24"/>
              </w:rPr>
              <w:t xml:space="preserve">□ </w:t>
            </w:r>
            <w:r w:rsidRPr="004D1C54">
              <w:rPr>
                <w:rFonts w:ascii="Times New Roman" w:eastAsia="標楷體" w:hAnsi="Times New Roman" w:cs="Times New Roman"/>
              </w:rPr>
              <w:t>2.</w:t>
            </w:r>
            <w:r w:rsidRPr="004D1C54">
              <w:rPr>
                <w:rFonts w:ascii="Times New Roman" w:eastAsia="標楷體" w:hAnsi="Times New Roman" w:cs="Times New Roman"/>
              </w:rPr>
              <w:t>未能於規定時間內完成者</w:t>
            </w:r>
          </w:p>
          <w:p w:rsidR="000F5833" w:rsidRPr="004D1C54" w:rsidRDefault="000F5833" w:rsidP="000F5833">
            <w:pPr>
              <w:snapToGrid w:val="0"/>
              <w:ind w:leftChars="50" w:left="120"/>
              <w:jc w:val="both"/>
              <w:rPr>
                <w:rFonts w:ascii="Times New Roman" w:eastAsia="標楷體" w:hAnsi="Times New Roman" w:cs="Times New Roman"/>
              </w:rPr>
            </w:pPr>
            <w:r w:rsidRPr="004D1C54">
              <w:rPr>
                <w:rFonts w:ascii="Times New Roman" w:eastAsia="標楷體" w:hAnsi="Times New Roman" w:cs="Times New Roman"/>
                <w:szCs w:val="24"/>
              </w:rPr>
              <w:t xml:space="preserve">□ </w:t>
            </w:r>
            <w:r w:rsidRPr="004D1C54">
              <w:rPr>
                <w:rFonts w:ascii="Times New Roman" w:eastAsia="標楷體" w:hAnsi="Times New Roman" w:cs="Times New Roman"/>
              </w:rPr>
              <w:t>3.</w:t>
            </w:r>
            <w:r w:rsidRPr="004D1C54">
              <w:rPr>
                <w:rFonts w:ascii="Times New Roman" w:eastAsia="標楷體" w:hAnsi="Times New Roman" w:cs="Times New Roman"/>
              </w:rPr>
              <w:t>電路有發生短路現象者</w:t>
            </w:r>
          </w:p>
          <w:p w:rsidR="000F5833" w:rsidRPr="004D1C54" w:rsidRDefault="000F5833" w:rsidP="000F5833">
            <w:pPr>
              <w:snapToGrid w:val="0"/>
              <w:ind w:leftChars="50" w:left="120"/>
              <w:jc w:val="both"/>
              <w:rPr>
                <w:rFonts w:ascii="Times New Roman" w:eastAsia="標楷體" w:hAnsi="Times New Roman" w:cs="Times New Roman"/>
                <w:szCs w:val="24"/>
              </w:rPr>
            </w:pPr>
            <w:r w:rsidRPr="004D1C54">
              <w:rPr>
                <w:rFonts w:ascii="Times New Roman" w:eastAsia="標楷體" w:hAnsi="Times New Roman" w:cs="Times New Roman"/>
                <w:szCs w:val="24"/>
              </w:rPr>
              <w:t xml:space="preserve">□ </w:t>
            </w:r>
            <w:r w:rsidRPr="004D1C54">
              <w:rPr>
                <w:rFonts w:ascii="Times New Roman" w:eastAsia="標楷體" w:hAnsi="Times New Roman" w:cs="Times New Roman"/>
              </w:rPr>
              <w:t>4.</w:t>
            </w:r>
            <w:r w:rsidRPr="004D1C54">
              <w:rPr>
                <w:rFonts w:ascii="Times New Roman" w:eastAsia="標楷體" w:hAnsi="Times New Roman" w:cs="Times New Roman"/>
              </w:rPr>
              <w:t>提前棄權離場者</w:t>
            </w:r>
            <w:r w:rsidRPr="004D1C54">
              <w:rPr>
                <w:rFonts w:ascii="Times New Roman" w:eastAsia="標楷體" w:hAnsi="Times New Roman" w:cs="Times New Roman"/>
                <w:szCs w:val="24"/>
              </w:rPr>
              <w:t xml:space="preserve"> </w:t>
            </w:r>
          </w:p>
        </w:tc>
        <w:tc>
          <w:tcPr>
            <w:tcW w:w="4259" w:type="dxa"/>
            <w:gridSpan w:val="7"/>
            <w:vMerge/>
            <w:noWrap/>
            <w:tcMar>
              <w:top w:w="15" w:type="dxa"/>
              <w:left w:w="15" w:type="dxa"/>
              <w:bottom w:w="0" w:type="dxa"/>
              <w:right w:w="15" w:type="dxa"/>
            </w:tcMar>
            <w:vAlign w:val="center"/>
          </w:tcPr>
          <w:p w:rsidR="000F5833" w:rsidRPr="004D1C54" w:rsidRDefault="000F5833" w:rsidP="000F5833">
            <w:pPr>
              <w:snapToGrid w:val="0"/>
              <w:jc w:val="both"/>
              <w:rPr>
                <w:rFonts w:ascii="Times New Roman" w:eastAsia="標楷體" w:hAnsi="Times New Roman" w:cs="Times New Roman"/>
              </w:rPr>
            </w:pPr>
          </w:p>
        </w:tc>
      </w:tr>
      <w:tr w:rsidR="000F5833" w:rsidRPr="004D1C54" w:rsidTr="000F5833">
        <w:trPr>
          <w:cantSplit/>
          <w:trHeight w:val="384"/>
        </w:trPr>
        <w:tc>
          <w:tcPr>
            <w:tcW w:w="878" w:type="dxa"/>
            <w:vMerge w:val="restart"/>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2"/>
                <w:szCs w:val="24"/>
              </w:rPr>
            </w:pPr>
            <w:r w:rsidRPr="004D1C54">
              <w:rPr>
                <w:rFonts w:ascii="Times New Roman" w:eastAsia="標楷體" w:hAnsi="Times New Roman" w:cs="Times New Roman"/>
                <w:sz w:val="22"/>
                <w:szCs w:val="24"/>
              </w:rPr>
              <w:t>項目</w:t>
            </w:r>
          </w:p>
          <w:p w:rsidR="000F5833" w:rsidRPr="004D1C54" w:rsidRDefault="000F5833" w:rsidP="000F5833">
            <w:pPr>
              <w:snapToGrid w:val="0"/>
              <w:jc w:val="center"/>
              <w:rPr>
                <w:rFonts w:ascii="Times New Roman" w:eastAsia="標楷體" w:hAnsi="Times New Roman" w:cs="Times New Roman"/>
                <w:sz w:val="22"/>
                <w:szCs w:val="24"/>
              </w:rPr>
            </w:pPr>
            <w:r w:rsidRPr="004D1C54">
              <w:rPr>
                <w:rFonts w:ascii="Times New Roman" w:eastAsia="標楷體" w:hAnsi="Times New Roman" w:cs="Times New Roman"/>
                <w:sz w:val="22"/>
                <w:szCs w:val="24"/>
              </w:rPr>
              <w:t>及</w:t>
            </w:r>
          </w:p>
          <w:p w:rsidR="000F5833" w:rsidRPr="004D1C54" w:rsidRDefault="000F5833" w:rsidP="000F5833">
            <w:pPr>
              <w:snapToGrid w:val="0"/>
              <w:jc w:val="center"/>
              <w:rPr>
                <w:rFonts w:ascii="Times New Roman" w:eastAsia="標楷體" w:hAnsi="Times New Roman" w:cs="Times New Roman"/>
                <w:sz w:val="22"/>
                <w:szCs w:val="24"/>
              </w:rPr>
            </w:pPr>
            <w:r w:rsidRPr="004D1C54">
              <w:rPr>
                <w:rFonts w:ascii="Times New Roman" w:eastAsia="標楷體" w:hAnsi="Times New Roman" w:cs="Times New Roman"/>
                <w:sz w:val="22"/>
                <w:szCs w:val="24"/>
              </w:rPr>
              <w:t>配分</w:t>
            </w:r>
          </w:p>
        </w:tc>
        <w:tc>
          <w:tcPr>
            <w:tcW w:w="5701" w:type="dxa"/>
            <w:gridSpan w:val="8"/>
            <w:vMerge w:val="restart"/>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2"/>
                <w:szCs w:val="24"/>
              </w:rPr>
            </w:pPr>
            <w:r w:rsidRPr="004D1C54">
              <w:rPr>
                <w:rFonts w:ascii="Times New Roman" w:eastAsia="標楷體" w:hAnsi="Times New Roman" w:cs="Times New Roman"/>
                <w:sz w:val="22"/>
                <w:szCs w:val="24"/>
              </w:rPr>
              <w:t>評</w:t>
            </w:r>
            <w:r w:rsidRPr="004D1C54">
              <w:rPr>
                <w:rFonts w:ascii="Times New Roman" w:eastAsia="標楷體" w:hAnsi="Times New Roman" w:cs="Times New Roman"/>
                <w:sz w:val="22"/>
                <w:szCs w:val="24"/>
              </w:rPr>
              <w:t xml:space="preserve"> </w:t>
            </w:r>
            <w:r w:rsidRPr="004D1C54">
              <w:rPr>
                <w:rFonts w:ascii="Times New Roman" w:eastAsia="標楷體" w:hAnsi="Times New Roman" w:cs="Times New Roman"/>
                <w:sz w:val="22"/>
                <w:szCs w:val="24"/>
              </w:rPr>
              <w:t>分</w:t>
            </w:r>
            <w:r w:rsidRPr="004D1C54">
              <w:rPr>
                <w:rFonts w:ascii="Times New Roman" w:eastAsia="標楷體" w:hAnsi="Times New Roman" w:cs="Times New Roman"/>
                <w:sz w:val="22"/>
                <w:szCs w:val="24"/>
              </w:rPr>
              <w:t xml:space="preserve"> </w:t>
            </w:r>
            <w:r w:rsidRPr="004D1C54">
              <w:rPr>
                <w:rFonts w:ascii="Times New Roman" w:eastAsia="標楷體" w:hAnsi="Times New Roman" w:cs="Times New Roman"/>
                <w:sz w:val="22"/>
                <w:szCs w:val="24"/>
              </w:rPr>
              <w:t>標</w:t>
            </w:r>
            <w:r w:rsidRPr="004D1C54">
              <w:rPr>
                <w:rFonts w:ascii="Times New Roman" w:eastAsia="標楷體" w:hAnsi="Times New Roman" w:cs="Times New Roman"/>
                <w:sz w:val="22"/>
                <w:szCs w:val="24"/>
              </w:rPr>
              <w:t xml:space="preserve"> </w:t>
            </w:r>
            <w:r w:rsidRPr="004D1C54">
              <w:rPr>
                <w:rFonts w:ascii="Times New Roman" w:eastAsia="標楷體" w:hAnsi="Times New Roman" w:cs="Times New Roman"/>
                <w:sz w:val="22"/>
                <w:szCs w:val="24"/>
              </w:rPr>
              <w:t>準</w:t>
            </w:r>
          </w:p>
          <w:p w:rsidR="000F5833" w:rsidRPr="004D1C54" w:rsidRDefault="000F5833" w:rsidP="000F5833">
            <w:pPr>
              <w:snapToGrid w:val="0"/>
              <w:ind w:leftChars="50" w:left="120"/>
              <w:jc w:val="center"/>
              <w:rPr>
                <w:rFonts w:ascii="Times New Roman" w:eastAsia="標楷體" w:hAnsi="Times New Roman" w:cs="Times New Roman"/>
                <w:sz w:val="22"/>
                <w:szCs w:val="24"/>
              </w:rPr>
            </w:pPr>
            <w:r w:rsidRPr="004D1C54">
              <w:rPr>
                <w:rFonts w:ascii="Times New Roman" w:eastAsia="標楷體" w:hAnsi="Times New Roman" w:cs="Times New Roman"/>
                <w:sz w:val="22"/>
                <w:szCs w:val="24"/>
              </w:rPr>
              <w:t>(</w:t>
            </w:r>
            <w:r w:rsidRPr="004D1C54">
              <w:rPr>
                <w:rFonts w:ascii="Times New Roman" w:eastAsia="標楷體" w:hAnsi="Times New Roman" w:cs="Times New Roman"/>
                <w:sz w:val="22"/>
                <w:szCs w:val="24"/>
              </w:rPr>
              <w:t>須符合試題動作要求且功能均正常</w:t>
            </w:r>
            <w:r w:rsidRPr="004D1C54">
              <w:rPr>
                <w:rFonts w:ascii="Times New Roman" w:eastAsia="標楷體" w:hAnsi="Times New Roman" w:cs="Times New Roman"/>
                <w:sz w:val="22"/>
                <w:szCs w:val="24"/>
              </w:rPr>
              <w:t>)</w:t>
            </w:r>
          </w:p>
        </w:tc>
        <w:tc>
          <w:tcPr>
            <w:tcW w:w="1992" w:type="dxa"/>
            <w:gridSpan w:val="4"/>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2"/>
                <w:szCs w:val="24"/>
              </w:rPr>
            </w:pPr>
            <w:r w:rsidRPr="004D1C54">
              <w:rPr>
                <w:rFonts w:ascii="Times New Roman" w:eastAsia="標楷體" w:hAnsi="Times New Roman" w:cs="Times New Roman"/>
                <w:sz w:val="22"/>
                <w:szCs w:val="24"/>
              </w:rPr>
              <w:t>扣</w:t>
            </w:r>
            <w:r w:rsidRPr="004D1C54">
              <w:rPr>
                <w:rFonts w:ascii="Times New Roman" w:eastAsia="標楷體" w:hAnsi="Times New Roman" w:cs="Times New Roman"/>
                <w:sz w:val="22"/>
                <w:szCs w:val="24"/>
              </w:rPr>
              <w:t xml:space="preserve"> </w:t>
            </w:r>
            <w:r w:rsidRPr="004D1C54">
              <w:rPr>
                <w:rFonts w:ascii="Times New Roman" w:eastAsia="標楷體" w:hAnsi="Times New Roman" w:cs="Times New Roman"/>
                <w:sz w:val="22"/>
                <w:szCs w:val="24"/>
              </w:rPr>
              <w:t>分</w:t>
            </w:r>
            <w:r w:rsidRPr="004D1C54">
              <w:rPr>
                <w:rFonts w:ascii="Times New Roman" w:eastAsia="標楷體" w:hAnsi="Times New Roman" w:cs="Times New Roman"/>
                <w:sz w:val="22"/>
                <w:szCs w:val="24"/>
              </w:rPr>
              <w:t xml:space="preserve"> </w:t>
            </w:r>
            <w:r w:rsidRPr="004D1C54">
              <w:rPr>
                <w:rFonts w:ascii="Times New Roman" w:eastAsia="標楷體" w:hAnsi="Times New Roman" w:cs="Times New Roman"/>
                <w:sz w:val="22"/>
                <w:szCs w:val="24"/>
              </w:rPr>
              <w:t>標</w:t>
            </w:r>
            <w:r w:rsidRPr="004D1C54">
              <w:rPr>
                <w:rFonts w:ascii="Times New Roman" w:eastAsia="標楷體" w:hAnsi="Times New Roman" w:cs="Times New Roman"/>
                <w:sz w:val="22"/>
                <w:szCs w:val="24"/>
              </w:rPr>
              <w:t xml:space="preserve"> </w:t>
            </w:r>
            <w:r w:rsidRPr="004D1C54">
              <w:rPr>
                <w:rFonts w:ascii="Times New Roman" w:eastAsia="標楷體" w:hAnsi="Times New Roman" w:cs="Times New Roman"/>
                <w:sz w:val="22"/>
                <w:szCs w:val="24"/>
              </w:rPr>
              <w:t>準</w:t>
            </w:r>
          </w:p>
        </w:tc>
        <w:tc>
          <w:tcPr>
            <w:tcW w:w="1081" w:type="dxa"/>
            <w:vMerge w:val="restart"/>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2"/>
                <w:szCs w:val="24"/>
              </w:rPr>
            </w:pPr>
            <w:r w:rsidRPr="004D1C54">
              <w:rPr>
                <w:rFonts w:ascii="Times New Roman" w:eastAsia="標楷體" w:hAnsi="Times New Roman" w:cs="Times New Roman"/>
                <w:sz w:val="22"/>
                <w:szCs w:val="24"/>
              </w:rPr>
              <w:t>實扣</w:t>
            </w:r>
          </w:p>
          <w:p w:rsidR="000F5833" w:rsidRPr="004D1C54" w:rsidRDefault="000F5833" w:rsidP="000F5833">
            <w:pPr>
              <w:snapToGrid w:val="0"/>
              <w:jc w:val="center"/>
              <w:rPr>
                <w:rFonts w:ascii="Times New Roman" w:eastAsia="標楷體" w:hAnsi="Times New Roman" w:cs="Times New Roman"/>
                <w:sz w:val="22"/>
                <w:szCs w:val="24"/>
              </w:rPr>
            </w:pPr>
            <w:r w:rsidRPr="004D1C54">
              <w:rPr>
                <w:rFonts w:ascii="Times New Roman" w:eastAsia="標楷體" w:hAnsi="Times New Roman" w:cs="Times New Roman"/>
                <w:sz w:val="22"/>
                <w:szCs w:val="24"/>
              </w:rPr>
              <w:t>分數</w:t>
            </w:r>
          </w:p>
        </w:tc>
      </w:tr>
      <w:tr w:rsidR="000F5833" w:rsidRPr="004D1C54" w:rsidTr="000F5833">
        <w:trPr>
          <w:cantSplit/>
          <w:trHeight w:val="489"/>
        </w:trPr>
        <w:tc>
          <w:tcPr>
            <w:tcW w:w="878" w:type="dxa"/>
            <w:vMerge/>
            <w:noWrap/>
            <w:tcMar>
              <w:top w:w="15" w:type="dxa"/>
              <w:left w:w="15" w:type="dxa"/>
              <w:bottom w:w="0" w:type="dxa"/>
              <w:right w:w="15" w:type="dxa"/>
            </w:tcMar>
            <w:vAlign w:val="center"/>
          </w:tcPr>
          <w:p w:rsidR="000F5833" w:rsidRPr="004D1C54" w:rsidRDefault="000F5833" w:rsidP="000F5833">
            <w:pPr>
              <w:snapToGrid w:val="0"/>
              <w:jc w:val="both"/>
              <w:rPr>
                <w:rFonts w:ascii="Times New Roman" w:eastAsia="標楷體" w:hAnsi="Times New Roman" w:cs="Times New Roman"/>
              </w:rPr>
            </w:pPr>
          </w:p>
        </w:tc>
        <w:tc>
          <w:tcPr>
            <w:tcW w:w="5701" w:type="dxa"/>
            <w:gridSpan w:val="8"/>
            <w:vMerge/>
            <w:noWrap/>
            <w:tcMar>
              <w:top w:w="15" w:type="dxa"/>
              <w:left w:w="15" w:type="dxa"/>
              <w:bottom w:w="0" w:type="dxa"/>
              <w:right w:w="15" w:type="dxa"/>
            </w:tcMar>
            <w:vAlign w:val="center"/>
          </w:tcPr>
          <w:p w:rsidR="000F5833" w:rsidRPr="004D1C54" w:rsidRDefault="000F5833" w:rsidP="000F5833">
            <w:pPr>
              <w:snapToGrid w:val="0"/>
              <w:jc w:val="both"/>
              <w:rPr>
                <w:rFonts w:ascii="Times New Roman" w:eastAsia="標楷體" w:hAnsi="Times New Roman" w:cs="Times New Roman"/>
                <w:sz w:val="28"/>
                <w:szCs w:val="28"/>
              </w:rPr>
            </w:pPr>
          </w:p>
        </w:tc>
        <w:tc>
          <w:tcPr>
            <w:tcW w:w="919" w:type="dxa"/>
            <w:gridSpan w:val="3"/>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0"/>
              </w:rPr>
            </w:pPr>
            <w:r w:rsidRPr="004D1C54">
              <w:rPr>
                <w:rFonts w:ascii="Times New Roman" w:eastAsia="標楷體" w:hAnsi="Times New Roman" w:cs="Times New Roman"/>
                <w:sz w:val="20"/>
              </w:rPr>
              <w:t>每處</w:t>
            </w:r>
          </w:p>
          <w:p w:rsidR="000F5833" w:rsidRPr="004D1C54" w:rsidRDefault="000F5833" w:rsidP="000F5833">
            <w:pPr>
              <w:snapToGrid w:val="0"/>
              <w:jc w:val="center"/>
              <w:rPr>
                <w:rFonts w:ascii="Times New Roman" w:eastAsia="標楷體" w:hAnsi="Times New Roman" w:cs="Times New Roman"/>
                <w:sz w:val="20"/>
              </w:rPr>
            </w:pPr>
            <w:r w:rsidRPr="004D1C54">
              <w:rPr>
                <w:rFonts w:ascii="Times New Roman" w:eastAsia="標楷體" w:hAnsi="Times New Roman" w:cs="Times New Roman"/>
                <w:sz w:val="20"/>
              </w:rPr>
              <w:t>扣分</w:t>
            </w:r>
          </w:p>
        </w:tc>
        <w:tc>
          <w:tcPr>
            <w:tcW w:w="1072" w:type="dxa"/>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0"/>
              </w:rPr>
            </w:pPr>
            <w:r w:rsidRPr="004D1C54">
              <w:rPr>
                <w:rFonts w:ascii="Times New Roman" w:eastAsia="標楷體" w:hAnsi="Times New Roman" w:cs="Times New Roman"/>
                <w:sz w:val="20"/>
              </w:rPr>
              <w:t>本項</w:t>
            </w:r>
          </w:p>
          <w:p w:rsidR="000F5833" w:rsidRPr="004D1C54" w:rsidRDefault="000F5833" w:rsidP="000F5833">
            <w:pPr>
              <w:snapToGrid w:val="0"/>
              <w:jc w:val="center"/>
              <w:rPr>
                <w:rFonts w:ascii="Times New Roman" w:eastAsia="標楷體" w:hAnsi="Times New Roman" w:cs="Times New Roman"/>
                <w:sz w:val="20"/>
              </w:rPr>
            </w:pPr>
            <w:r w:rsidRPr="004D1C54">
              <w:rPr>
                <w:rFonts w:ascii="Times New Roman" w:eastAsia="標楷體" w:hAnsi="Times New Roman" w:cs="Times New Roman"/>
                <w:sz w:val="20"/>
              </w:rPr>
              <w:t>最高扣分</w:t>
            </w:r>
          </w:p>
        </w:tc>
        <w:tc>
          <w:tcPr>
            <w:tcW w:w="1081" w:type="dxa"/>
            <w:vMerge/>
            <w:noWrap/>
            <w:tcMar>
              <w:top w:w="15" w:type="dxa"/>
              <w:left w:w="15" w:type="dxa"/>
              <w:bottom w:w="0" w:type="dxa"/>
              <w:right w:w="15" w:type="dxa"/>
            </w:tcMar>
            <w:vAlign w:val="center"/>
          </w:tcPr>
          <w:p w:rsidR="000F5833" w:rsidRPr="004D1C54" w:rsidRDefault="000F5833" w:rsidP="000F5833">
            <w:pPr>
              <w:snapToGrid w:val="0"/>
              <w:jc w:val="both"/>
              <w:rPr>
                <w:rFonts w:ascii="Times New Roman" w:eastAsia="標楷體" w:hAnsi="Times New Roman" w:cs="Times New Roman"/>
                <w:sz w:val="20"/>
              </w:rPr>
            </w:pPr>
          </w:p>
        </w:tc>
      </w:tr>
      <w:tr w:rsidR="000F5833" w:rsidRPr="004D1C54" w:rsidTr="000F5833">
        <w:trPr>
          <w:cantSplit/>
          <w:trHeight w:val="463"/>
        </w:trPr>
        <w:tc>
          <w:tcPr>
            <w:tcW w:w="878" w:type="dxa"/>
            <w:vMerge w:val="restart"/>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(1)</w:t>
            </w:r>
          </w:p>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功</w:t>
            </w:r>
          </w:p>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能</w:t>
            </w:r>
          </w:p>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40%</w:t>
            </w:r>
          </w:p>
        </w:tc>
        <w:tc>
          <w:tcPr>
            <w:tcW w:w="5701" w:type="dxa"/>
            <w:gridSpan w:val="8"/>
            <w:noWrap/>
            <w:tcMar>
              <w:top w:w="15" w:type="dxa"/>
              <w:left w:w="15" w:type="dxa"/>
              <w:bottom w:w="0" w:type="dxa"/>
              <w:right w:w="15" w:type="dxa"/>
            </w:tcMar>
            <w:vAlign w:val="center"/>
          </w:tcPr>
          <w:p w:rsidR="000F5833" w:rsidRPr="004D1C54" w:rsidRDefault="000F5833" w:rsidP="000F5833">
            <w:pPr>
              <w:snapToGrid w:val="0"/>
              <w:ind w:leftChars="50" w:left="120"/>
              <w:jc w:val="both"/>
              <w:rPr>
                <w:rFonts w:ascii="Times New Roman" w:eastAsia="標楷體" w:hAnsi="Times New Roman" w:cs="Times New Roman"/>
                <w:sz w:val="20"/>
              </w:rPr>
            </w:pPr>
            <w:r w:rsidRPr="004D1C54">
              <w:rPr>
                <w:rFonts w:ascii="Times New Roman" w:eastAsia="標楷體" w:hAnsi="Times New Roman" w:cs="Times New Roman"/>
                <w:sz w:val="20"/>
              </w:rPr>
              <w:t>僅完成部分功能者</w:t>
            </w:r>
          </w:p>
        </w:tc>
        <w:tc>
          <w:tcPr>
            <w:tcW w:w="919" w:type="dxa"/>
            <w:gridSpan w:val="3"/>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20</w:t>
            </w:r>
            <w:r w:rsidRPr="004D1C54">
              <w:rPr>
                <w:rFonts w:ascii="Times New Roman" w:eastAsia="標楷體" w:hAnsi="Times New Roman" w:cs="Times New Roman"/>
                <w:sz w:val="20"/>
                <w:szCs w:val="24"/>
              </w:rPr>
              <w:t>分</w:t>
            </w:r>
          </w:p>
        </w:tc>
        <w:tc>
          <w:tcPr>
            <w:tcW w:w="1072" w:type="dxa"/>
            <w:vAlign w:val="center"/>
          </w:tcPr>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20</w:t>
            </w:r>
            <w:r w:rsidRPr="004D1C54">
              <w:rPr>
                <w:rFonts w:ascii="Times New Roman" w:eastAsia="標楷體" w:hAnsi="Times New Roman" w:cs="Times New Roman"/>
                <w:sz w:val="20"/>
                <w:szCs w:val="24"/>
              </w:rPr>
              <w:t>分</w:t>
            </w:r>
          </w:p>
        </w:tc>
        <w:tc>
          <w:tcPr>
            <w:tcW w:w="1081" w:type="dxa"/>
            <w:vAlign w:val="center"/>
          </w:tcPr>
          <w:p w:rsidR="000F5833" w:rsidRPr="004D1C54" w:rsidRDefault="000F5833" w:rsidP="000F5833">
            <w:pPr>
              <w:snapToGrid w:val="0"/>
              <w:jc w:val="both"/>
              <w:rPr>
                <w:rFonts w:ascii="Times New Roman" w:eastAsia="標楷體" w:hAnsi="Times New Roman" w:cs="Times New Roman"/>
                <w:sz w:val="20"/>
                <w:szCs w:val="24"/>
              </w:rPr>
            </w:pPr>
          </w:p>
        </w:tc>
      </w:tr>
      <w:tr w:rsidR="000F5833" w:rsidRPr="004D1C54" w:rsidTr="000F5833">
        <w:trPr>
          <w:cantSplit/>
          <w:trHeight w:val="463"/>
        </w:trPr>
        <w:tc>
          <w:tcPr>
            <w:tcW w:w="878" w:type="dxa"/>
            <w:vMerge/>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0"/>
                <w:szCs w:val="24"/>
              </w:rPr>
            </w:pPr>
          </w:p>
        </w:tc>
        <w:tc>
          <w:tcPr>
            <w:tcW w:w="5701" w:type="dxa"/>
            <w:gridSpan w:val="8"/>
            <w:noWrap/>
            <w:tcMar>
              <w:top w:w="15" w:type="dxa"/>
              <w:left w:w="15" w:type="dxa"/>
              <w:bottom w:w="0" w:type="dxa"/>
              <w:right w:w="15" w:type="dxa"/>
            </w:tcMar>
            <w:vAlign w:val="center"/>
          </w:tcPr>
          <w:p w:rsidR="000F5833" w:rsidRPr="004D1C54" w:rsidRDefault="000F5833" w:rsidP="000F5833">
            <w:pPr>
              <w:snapToGrid w:val="0"/>
              <w:ind w:leftChars="50" w:left="120"/>
              <w:jc w:val="both"/>
              <w:rPr>
                <w:rFonts w:ascii="Times New Roman" w:eastAsia="標楷體" w:hAnsi="Times New Roman" w:cs="Times New Roman"/>
                <w:sz w:val="20"/>
              </w:rPr>
            </w:pPr>
            <w:r w:rsidRPr="004D1C54">
              <w:rPr>
                <w:rFonts w:ascii="Times New Roman" w:eastAsia="標楷體" w:hAnsi="Times New Roman" w:cs="Times New Roman"/>
                <w:sz w:val="20"/>
              </w:rPr>
              <w:t>電路無功能者</w:t>
            </w:r>
          </w:p>
        </w:tc>
        <w:tc>
          <w:tcPr>
            <w:tcW w:w="919" w:type="dxa"/>
            <w:gridSpan w:val="3"/>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40</w:t>
            </w:r>
            <w:r w:rsidRPr="004D1C54">
              <w:rPr>
                <w:rFonts w:ascii="Times New Roman" w:eastAsia="標楷體" w:hAnsi="Times New Roman" w:cs="Times New Roman"/>
                <w:sz w:val="20"/>
                <w:szCs w:val="24"/>
              </w:rPr>
              <w:t>分</w:t>
            </w:r>
          </w:p>
        </w:tc>
        <w:tc>
          <w:tcPr>
            <w:tcW w:w="1072" w:type="dxa"/>
            <w:vAlign w:val="center"/>
          </w:tcPr>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40</w:t>
            </w:r>
            <w:r w:rsidRPr="004D1C54">
              <w:rPr>
                <w:rFonts w:ascii="Times New Roman" w:eastAsia="標楷體" w:hAnsi="Times New Roman" w:cs="Times New Roman"/>
                <w:sz w:val="20"/>
                <w:szCs w:val="24"/>
              </w:rPr>
              <w:t>分</w:t>
            </w:r>
          </w:p>
        </w:tc>
        <w:tc>
          <w:tcPr>
            <w:tcW w:w="1081" w:type="dxa"/>
            <w:vAlign w:val="center"/>
          </w:tcPr>
          <w:p w:rsidR="000F5833" w:rsidRPr="004D1C54" w:rsidRDefault="000F5833" w:rsidP="000F5833">
            <w:pPr>
              <w:snapToGrid w:val="0"/>
              <w:jc w:val="both"/>
              <w:rPr>
                <w:rFonts w:ascii="Times New Roman" w:eastAsia="標楷體" w:hAnsi="Times New Roman" w:cs="Times New Roman"/>
                <w:sz w:val="20"/>
                <w:szCs w:val="24"/>
              </w:rPr>
            </w:pPr>
          </w:p>
        </w:tc>
      </w:tr>
      <w:tr w:rsidR="000F5833" w:rsidRPr="004D1C54" w:rsidTr="000F5833">
        <w:trPr>
          <w:cantSplit/>
          <w:trHeight w:val="1164"/>
        </w:trPr>
        <w:tc>
          <w:tcPr>
            <w:tcW w:w="878" w:type="dxa"/>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(2)</w:t>
            </w:r>
          </w:p>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銲</w:t>
            </w:r>
          </w:p>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接</w:t>
            </w:r>
          </w:p>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20%</w:t>
            </w:r>
          </w:p>
        </w:tc>
        <w:tc>
          <w:tcPr>
            <w:tcW w:w="5701" w:type="dxa"/>
            <w:gridSpan w:val="8"/>
            <w:noWrap/>
            <w:tcMar>
              <w:top w:w="15" w:type="dxa"/>
              <w:left w:w="15" w:type="dxa"/>
              <w:bottom w:w="0" w:type="dxa"/>
              <w:right w:w="15" w:type="dxa"/>
            </w:tcMar>
            <w:vAlign w:val="center"/>
          </w:tcPr>
          <w:p w:rsidR="000F5833" w:rsidRPr="004D1C54" w:rsidRDefault="000F5833" w:rsidP="000F5833">
            <w:pPr>
              <w:snapToGrid w:val="0"/>
              <w:jc w:val="both"/>
              <w:rPr>
                <w:rFonts w:ascii="Times New Roman" w:eastAsia="標楷體" w:hAnsi="Times New Roman" w:cs="Times New Roman"/>
                <w:sz w:val="20"/>
                <w:szCs w:val="24"/>
              </w:rPr>
            </w:pPr>
            <w:r w:rsidRPr="004D1C54">
              <w:rPr>
                <w:rFonts w:ascii="Times New Roman" w:eastAsia="標楷體" w:hAnsi="Times New Roman" w:cs="Times New Roman"/>
                <w:sz w:val="20"/>
                <w:szCs w:val="24"/>
              </w:rPr>
              <w:t xml:space="preserve"> </w:t>
            </w:r>
            <w:r w:rsidRPr="004D1C54">
              <w:rPr>
                <w:rFonts w:ascii="Times New Roman" w:eastAsia="標楷體" w:hAnsi="Times New Roman" w:cs="Times New Roman"/>
                <w:sz w:val="20"/>
                <w:szCs w:val="24"/>
              </w:rPr>
              <w:t>銲接不良的現象：</w:t>
            </w:r>
          </w:p>
          <w:p w:rsidR="000F5833" w:rsidRPr="004D1C54" w:rsidRDefault="000F5833" w:rsidP="000F5833">
            <w:pPr>
              <w:snapToGrid w:val="0"/>
              <w:jc w:val="both"/>
              <w:rPr>
                <w:rFonts w:ascii="Times New Roman" w:eastAsia="標楷體" w:hAnsi="Times New Roman" w:cs="Times New Roman"/>
                <w:sz w:val="20"/>
                <w:szCs w:val="24"/>
              </w:rPr>
            </w:pPr>
            <w:r w:rsidRPr="004D1C54">
              <w:rPr>
                <w:rFonts w:ascii="Times New Roman" w:eastAsia="標楷體" w:hAnsi="Times New Roman" w:cs="Times New Roman"/>
                <w:sz w:val="20"/>
                <w:szCs w:val="24"/>
              </w:rPr>
              <w:t xml:space="preserve"> 1.</w:t>
            </w:r>
            <w:r w:rsidRPr="004D1C54">
              <w:rPr>
                <w:rFonts w:ascii="Times New Roman" w:eastAsia="標楷體" w:hAnsi="Times New Roman" w:cs="Times New Roman"/>
                <w:sz w:val="20"/>
                <w:szCs w:val="24"/>
              </w:rPr>
              <w:t>銲錫有過多或不足之處</w:t>
            </w:r>
          </w:p>
          <w:p w:rsidR="000F5833" w:rsidRPr="004D1C54" w:rsidRDefault="000F5833" w:rsidP="000F5833">
            <w:pPr>
              <w:snapToGrid w:val="0"/>
              <w:jc w:val="both"/>
              <w:rPr>
                <w:rFonts w:ascii="Times New Roman" w:eastAsia="標楷體" w:hAnsi="Times New Roman" w:cs="Times New Roman"/>
                <w:sz w:val="20"/>
                <w:szCs w:val="24"/>
              </w:rPr>
            </w:pPr>
            <w:r w:rsidRPr="004D1C54">
              <w:rPr>
                <w:rFonts w:ascii="Times New Roman" w:eastAsia="標楷體" w:hAnsi="Times New Roman" w:cs="Times New Roman"/>
                <w:sz w:val="20"/>
                <w:szCs w:val="24"/>
              </w:rPr>
              <w:t xml:space="preserve"> 2.</w:t>
            </w:r>
            <w:r w:rsidRPr="004D1C54">
              <w:rPr>
                <w:rFonts w:ascii="Times New Roman" w:eastAsia="標楷體" w:hAnsi="Times New Roman" w:cs="Times New Roman"/>
                <w:sz w:val="20"/>
                <w:szCs w:val="24"/>
              </w:rPr>
              <w:t>銲點有焦黑、毛邊、氣泡、針孔等冷銲及包銲現象</w:t>
            </w:r>
          </w:p>
          <w:p w:rsidR="000F5833" w:rsidRPr="004D1C54" w:rsidRDefault="000F5833" w:rsidP="000F5833">
            <w:pPr>
              <w:snapToGrid w:val="0"/>
              <w:jc w:val="both"/>
              <w:rPr>
                <w:rFonts w:ascii="Times New Roman" w:eastAsia="標楷體" w:hAnsi="Times New Roman" w:cs="Times New Roman"/>
                <w:sz w:val="20"/>
                <w:szCs w:val="24"/>
              </w:rPr>
            </w:pPr>
            <w:r w:rsidRPr="004D1C54">
              <w:rPr>
                <w:rFonts w:ascii="Times New Roman" w:eastAsia="標楷體" w:hAnsi="Times New Roman" w:cs="Times New Roman"/>
                <w:sz w:val="20"/>
                <w:szCs w:val="24"/>
              </w:rPr>
              <w:t xml:space="preserve"> 3.</w:t>
            </w:r>
            <w:r w:rsidRPr="004D1C54">
              <w:rPr>
                <w:rFonts w:ascii="Times New Roman" w:eastAsia="標楷體" w:hAnsi="Times New Roman" w:cs="Times New Roman"/>
                <w:sz w:val="20"/>
                <w:szCs w:val="24"/>
              </w:rPr>
              <w:t>各銲點間有短路的情形</w:t>
            </w:r>
          </w:p>
        </w:tc>
        <w:tc>
          <w:tcPr>
            <w:tcW w:w="919" w:type="dxa"/>
            <w:gridSpan w:val="3"/>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1</w:t>
            </w:r>
            <w:r w:rsidRPr="004D1C54">
              <w:rPr>
                <w:rFonts w:ascii="Times New Roman" w:eastAsia="標楷體" w:hAnsi="Times New Roman" w:cs="Times New Roman"/>
                <w:sz w:val="20"/>
                <w:szCs w:val="24"/>
              </w:rPr>
              <w:t>分</w:t>
            </w:r>
          </w:p>
        </w:tc>
        <w:tc>
          <w:tcPr>
            <w:tcW w:w="1072" w:type="dxa"/>
            <w:vAlign w:val="center"/>
          </w:tcPr>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20</w:t>
            </w:r>
            <w:r w:rsidRPr="004D1C54">
              <w:rPr>
                <w:rFonts w:ascii="Times New Roman" w:eastAsia="標楷體" w:hAnsi="Times New Roman" w:cs="Times New Roman"/>
                <w:sz w:val="20"/>
                <w:szCs w:val="24"/>
              </w:rPr>
              <w:t>分</w:t>
            </w:r>
          </w:p>
        </w:tc>
        <w:tc>
          <w:tcPr>
            <w:tcW w:w="1081" w:type="dxa"/>
            <w:vAlign w:val="center"/>
          </w:tcPr>
          <w:p w:rsidR="000F5833" w:rsidRPr="004D1C54" w:rsidRDefault="000F5833" w:rsidP="000F5833">
            <w:pPr>
              <w:snapToGrid w:val="0"/>
              <w:jc w:val="both"/>
              <w:rPr>
                <w:rFonts w:ascii="Times New Roman" w:eastAsia="標楷體" w:hAnsi="Times New Roman" w:cs="Times New Roman"/>
                <w:sz w:val="20"/>
                <w:szCs w:val="24"/>
              </w:rPr>
            </w:pPr>
          </w:p>
        </w:tc>
      </w:tr>
      <w:tr w:rsidR="000F5833" w:rsidRPr="004D1C54" w:rsidTr="000F5833">
        <w:trPr>
          <w:cantSplit/>
          <w:trHeight w:val="1703"/>
        </w:trPr>
        <w:tc>
          <w:tcPr>
            <w:tcW w:w="878" w:type="dxa"/>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(3)</w:t>
            </w:r>
          </w:p>
          <w:p w:rsidR="000F5833" w:rsidRPr="004D1C54" w:rsidRDefault="000F5833" w:rsidP="000F5833">
            <w:pPr>
              <w:snapToGrid w:val="0"/>
              <w:jc w:val="center"/>
              <w:rPr>
                <w:rFonts w:ascii="Times New Roman" w:eastAsia="標楷體" w:hAnsi="Times New Roman" w:cs="Times New Roman"/>
                <w:sz w:val="20"/>
              </w:rPr>
            </w:pPr>
            <w:r w:rsidRPr="004D1C54">
              <w:rPr>
                <w:rFonts w:ascii="Times New Roman" w:eastAsia="標楷體" w:hAnsi="Times New Roman" w:cs="Times New Roman"/>
                <w:sz w:val="20"/>
              </w:rPr>
              <w:t>裝</w:t>
            </w:r>
          </w:p>
          <w:p w:rsidR="000F5833" w:rsidRPr="004D1C54" w:rsidRDefault="000F5833" w:rsidP="000F5833">
            <w:pPr>
              <w:snapToGrid w:val="0"/>
              <w:jc w:val="center"/>
              <w:rPr>
                <w:rFonts w:ascii="Times New Roman" w:eastAsia="標楷體" w:hAnsi="Times New Roman" w:cs="Times New Roman"/>
                <w:sz w:val="20"/>
              </w:rPr>
            </w:pPr>
            <w:r w:rsidRPr="004D1C54">
              <w:rPr>
                <w:rFonts w:ascii="Times New Roman" w:eastAsia="標楷體" w:hAnsi="Times New Roman" w:cs="Times New Roman"/>
                <w:sz w:val="20"/>
              </w:rPr>
              <w:t>配</w:t>
            </w:r>
          </w:p>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20%</w:t>
            </w:r>
          </w:p>
        </w:tc>
        <w:tc>
          <w:tcPr>
            <w:tcW w:w="5701" w:type="dxa"/>
            <w:gridSpan w:val="8"/>
            <w:noWrap/>
            <w:tcMar>
              <w:top w:w="15" w:type="dxa"/>
              <w:left w:w="15" w:type="dxa"/>
              <w:bottom w:w="0" w:type="dxa"/>
              <w:right w:w="15" w:type="dxa"/>
            </w:tcMar>
            <w:vAlign w:val="center"/>
          </w:tcPr>
          <w:p w:rsidR="000F5833" w:rsidRPr="004D1C54" w:rsidRDefault="000F5833" w:rsidP="000F5833">
            <w:pPr>
              <w:snapToGrid w:val="0"/>
              <w:ind w:leftChars="50" w:left="292" w:rightChars="50" w:right="120" w:hangingChars="86" w:hanging="172"/>
              <w:rPr>
                <w:rFonts w:ascii="Times New Roman" w:eastAsia="標楷體" w:hAnsi="Times New Roman" w:cs="Times New Roman"/>
                <w:sz w:val="20"/>
                <w:szCs w:val="24"/>
              </w:rPr>
            </w:pPr>
            <w:r w:rsidRPr="004D1C54">
              <w:rPr>
                <w:rFonts w:ascii="Times New Roman" w:eastAsia="標楷體" w:hAnsi="Times New Roman" w:cs="Times New Roman"/>
                <w:sz w:val="20"/>
                <w:szCs w:val="24"/>
              </w:rPr>
              <w:t>1.</w:t>
            </w:r>
            <w:r w:rsidRPr="004D1C54">
              <w:rPr>
                <w:rFonts w:ascii="Times New Roman" w:eastAsia="標楷體" w:hAnsi="Times New Roman" w:cs="Times New Roman"/>
                <w:sz w:val="20"/>
                <w:szCs w:val="24"/>
              </w:rPr>
              <w:t>元件佈置應平均分佈於電路板上，其分佈面積</w:t>
            </w:r>
            <w:r w:rsidRPr="004D1C54">
              <w:rPr>
                <w:rFonts w:ascii="Times New Roman" w:eastAsia="標楷體" w:hAnsi="Times New Roman" w:cs="Times New Roman"/>
                <w:sz w:val="20"/>
                <w:szCs w:val="24"/>
              </w:rPr>
              <w:t xml:space="preserve">  </w:t>
            </w:r>
            <w:r w:rsidRPr="004D1C54">
              <w:rPr>
                <w:rFonts w:ascii="Times New Roman" w:eastAsia="標楷體" w:hAnsi="Times New Roman" w:cs="Times New Roman"/>
                <w:sz w:val="20"/>
                <w:szCs w:val="24"/>
              </w:rPr>
              <w:t>必須大於電路板面積</w:t>
            </w:r>
            <w:r w:rsidRPr="004D1C54">
              <w:rPr>
                <w:rFonts w:ascii="Times New Roman" w:eastAsia="標楷體" w:hAnsi="Times New Roman" w:cs="Times New Roman"/>
                <w:sz w:val="20"/>
                <w:szCs w:val="24"/>
              </w:rPr>
              <w:t>1/2</w:t>
            </w:r>
            <w:r w:rsidRPr="004D1C54">
              <w:rPr>
                <w:rFonts w:ascii="Times New Roman" w:eastAsia="標楷體" w:hAnsi="Times New Roman" w:cs="Times New Roman"/>
                <w:sz w:val="20"/>
                <w:szCs w:val="24"/>
              </w:rPr>
              <w:t>者</w:t>
            </w:r>
          </w:p>
          <w:p w:rsidR="000F5833" w:rsidRPr="004D1C54" w:rsidRDefault="000F5833" w:rsidP="000F5833">
            <w:pPr>
              <w:snapToGrid w:val="0"/>
              <w:ind w:leftChars="50" w:left="120"/>
              <w:rPr>
                <w:rFonts w:ascii="Times New Roman" w:eastAsia="標楷體" w:hAnsi="Times New Roman" w:cs="Times New Roman"/>
                <w:sz w:val="20"/>
                <w:szCs w:val="24"/>
              </w:rPr>
            </w:pPr>
            <w:r w:rsidRPr="004D1C54">
              <w:rPr>
                <w:rFonts w:ascii="Times New Roman" w:eastAsia="標楷體" w:hAnsi="Times New Roman" w:cs="Times New Roman"/>
                <w:sz w:val="20"/>
                <w:szCs w:val="24"/>
              </w:rPr>
              <w:t>2.</w:t>
            </w:r>
            <w:r w:rsidRPr="004D1C54">
              <w:rPr>
                <w:rFonts w:ascii="Times New Roman" w:eastAsia="標楷體" w:hAnsi="Times New Roman" w:cs="Times New Roman"/>
                <w:sz w:val="20"/>
                <w:szCs w:val="24"/>
              </w:rPr>
              <w:t>未按規定裝置元件或元件傾鈄者</w:t>
            </w:r>
          </w:p>
          <w:p w:rsidR="000F5833" w:rsidRPr="004D1C54" w:rsidRDefault="000F5833" w:rsidP="000F5833">
            <w:pPr>
              <w:snapToGrid w:val="0"/>
              <w:ind w:leftChars="50" w:left="120"/>
              <w:rPr>
                <w:rFonts w:ascii="Times New Roman" w:eastAsia="標楷體" w:hAnsi="Times New Roman" w:cs="Times New Roman"/>
                <w:sz w:val="20"/>
                <w:szCs w:val="24"/>
              </w:rPr>
            </w:pPr>
            <w:r w:rsidRPr="004D1C54">
              <w:rPr>
                <w:rFonts w:ascii="Times New Roman" w:eastAsia="標楷體" w:hAnsi="Times New Roman" w:cs="Times New Roman"/>
                <w:sz w:val="20"/>
                <w:szCs w:val="24"/>
              </w:rPr>
              <w:t>3.</w:t>
            </w:r>
            <w:r w:rsidRPr="004D1C54">
              <w:rPr>
                <w:rFonts w:ascii="Times New Roman" w:eastAsia="標楷體" w:hAnsi="Times New Roman" w:cs="Times New Roman"/>
                <w:sz w:val="20"/>
                <w:szCs w:val="24"/>
              </w:rPr>
              <w:t>零件裝配可不架空而架空者</w:t>
            </w:r>
          </w:p>
          <w:p w:rsidR="000F5833" w:rsidRPr="004D1C54" w:rsidRDefault="000F5833" w:rsidP="000F5833">
            <w:pPr>
              <w:snapToGrid w:val="0"/>
              <w:ind w:leftChars="50" w:left="120"/>
              <w:rPr>
                <w:rFonts w:ascii="Times New Roman" w:eastAsia="標楷體" w:hAnsi="Times New Roman" w:cs="Times New Roman"/>
                <w:sz w:val="20"/>
                <w:szCs w:val="24"/>
              </w:rPr>
            </w:pPr>
            <w:r w:rsidRPr="004D1C54">
              <w:rPr>
                <w:rFonts w:ascii="Times New Roman" w:eastAsia="標楷體" w:hAnsi="Times New Roman" w:cs="Times New Roman"/>
                <w:sz w:val="20"/>
                <w:szCs w:val="24"/>
              </w:rPr>
              <w:t>4.</w:t>
            </w:r>
            <w:r w:rsidRPr="004D1C54">
              <w:rPr>
                <w:rFonts w:ascii="Times New Roman" w:eastAsia="標楷體" w:hAnsi="Times New Roman" w:cs="Times New Roman"/>
                <w:sz w:val="20"/>
                <w:szCs w:val="24"/>
              </w:rPr>
              <w:t>反面銲接、拐腳者</w:t>
            </w:r>
          </w:p>
          <w:p w:rsidR="000F5833" w:rsidRPr="004D1C54" w:rsidRDefault="000F5833" w:rsidP="000F5833">
            <w:pPr>
              <w:snapToGrid w:val="0"/>
              <w:ind w:leftChars="50" w:left="120"/>
              <w:rPr>
                <w:rFonts w:ascii="Times New Roman" w:eastAsia="標楷體" w:hAnsi="Times New Roman" w:cs="Times New Roman"/>
                <w:sz w:val="20"/>
              </w:rPr>
            </w:pPr>
            <w:r w:rsidRPr="004D1C54">
              <w:rPr>
                <w:rFonts w:ascii="Times New Roman" w:eastAsia="標楷體" w:hAnsi="Times New Roman" w:cs="Times New Roman"/>
                <w:sz w:val="20"/>
                <w:szCs w:val="24"/>
              </w:rPr>
              <w:t>5.</w:t>
            </w:r>
            <w:r w:rsidRPr="004D1C54">
              <w:rPr>
                <w:rFonts w:ascii="Times New Roman" w:eastAsia="標楷體" w:hAnsi="Times New Roman" w:cs="Times New Roman"/>
                <w:sz w:val="20"/>
                <w:szCs w:val="24"/>
              </w:rPr>
              <w:t>零件面跳線者</w:t>
            </w:r>
          </w:p>
        </w:tc>
        <w:tc>
          <w:tcPr>
            <w:tcW w:w="919" w:type="dxa"/>
            <w:gridSpan w:val="3"/>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1</w:t>
            </w:r>
            <w:r w:rsidRPr="004D1C54">
              <w:rPr>
                <w:rFonts w:ascii="Times New Roman" w:eastAsia="標楷體" w:hAnsi="Times New Roman" w:cs="Times New Roman"/>
                <w:sz w:val="20"/>
                <w:szCs w:val="24"/>
              </w:rPr>
              <w:t>分</w:t>
            </w:r>
          </w:p>
        </w:tc>
        <w:tc>
          <w:tcPr>
            <w:tcW w:w="1072" w:type="dxa"/>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20</w:t>
            </w:r>
            <w:r w:rsidRPr="004D1C54">
              <w:rPr>
                <w:rFonts w:ascii="Times New Roman" w:eastAsia="標楷體" w:hAnsi="Times New Roman" w:cs="Times New Roman"/>
                <w:sz w:val="20"/>
                <w:szCs w:val="24"/>
              </w:rPr>
              <w:t>分</w:t>
            </w:r>
          </w:p>
        </w:tc>
        <w:tc>
          <w:tcPr>
            <w:tcW w:w="1081" w:type="dxa"/>
            <w:noWrap/>
            <w:tcMar>
              <w:top w:w="15" w:type="dxa"/>
              <w:left w:w="15" w:type="dxa"/>
              <w:bottom w:w="0" w:type="dxa"/>
              <w:right w:w="15" w:type="dxa"/>
            </w:tcMar>
            <w:vAlign w:val="center"/>
          </w:tcPr>
          <w:p w:rsidR="000F5833" w:rsidRPr="004D1C54" w:rsidRDefault="000F5833" w:rsidP="000F5833">
            <w:pPr>
              <w:snapToGrid w:val="0"/>
              <w:jc w:val="both"/>
              <w:rPr>
                <w:rFonts w:ascii="Times New Roman" w:eastAsia="標楷體" w:hAnsi="Times New Roman" w:cs="Times New Roman"/>
                <w:sz w:val="20"/>
                <w:szCs w:val="24"/>
              </w:rPr>
            </w:pPr>
          </w:p>
        </w:tc>
      </w:tr>
      <w:tr w:rsidR="000F5833" w:rsidRPr="004D1C54" w:rsidTr="000F5833">
        <w:trPr>
          <w:cantSplit/>
          <w:trHeight w:val="1408"/>
        </w:trPr>
        <w:tc>
          <w:tcPr>
            <w:tcW w:w="878" w:type="dxa"/>
            <w:tcBorders>
              <w:bottom w:val="single" w:sz="12" w:space="0" w:color="auto"/>
            </w:tcBorders>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(4)</w:t>
            </w:r>
          </w:p>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美</w:t>
            </w:r>
          </w:p>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觀</w:t>
            </w:r>
          </w:p>
          <w:p w:rsidR="000F5833" w:rsidRPr="004D1C54" w:rsidRDefault="000F5833" w:rsidP="000F5833">
            <w:pPr>
              <w:snapToGrid w:val="0"/>
              <w:jc w:val="center"/>
              <w:rPr>
                <w:rFonts w:ascii="Times New Roman" w:eastAsia="標楷體" w:hAnsi="Times New Roman" w:cs="Times New Roman"/>
                <w:szCs w:val="24"/>
              </w:rPr>
            </w:pPr>
            <w:r w:rsidRPr="004D1C54">
              <w:rPr>
                <w:rFonts w:ascii="Times New Roman" w:eastAsia="標楷體" w:hAnsi="Times New Roman" w:cs="Times New Roman"/>
                <w:sz w:val="20"/>
                <w:szCs w:val="24"/>
              </w:rPr>
              <w:t>20%</w:t>
            </w:r>
          </w:p>
        </w:tc>
        <w:tc>
          <w:tcPr>
            <w:tcW w:w="5701" w:type="dxa"/>
            <w:gridSpan w:val="8"/>
            <w:tcBorders>
              <w:bottom w:val="single" w:sz="12" w:space="0" w:color="auto"/>
            </w:tcBorders>
            <w:noWrap/>
            <w:tcMar>
              <w:top w:w="15" w:type="dxa"/>
              <w:left w:w="15" w:type="dxa"/>
              <w:bottom w:w="0" w:type="dxa"/>
              <w:right w:w="15" w:type="dxa"/>
            </w:tcMar>
            <w:vAlign w:val="center"/>
          </w:tcPr>
          <w:p w:rsidR="000F5833" w:rsidRPr="004D1C54" w:rsidRDefault="000F5833" w:rsidP="000F5833">
            <w:pPr>
              <w:snapToGrid w:val="0"/>
              <w:ind w:leftChars="50" w:left="120"/>
              <w:rPr>
                <w:rFonts w:ascii="Times New Roman" w:eastAsia="標楷體" w:hAnsi="Times New Roman" w:cs="Times New Roman"/>
                <w:sz w:val="20"/>
                <w:szCs w:val="24"/>
              </w:rPr>
            </w:pPr>
            <w:r w:rsidRPr="004D1C54">
              <w:rPr>
                <w:rFonts w:ascii="Times New Roman" w:eastAsia="標楷體" w:hAnsi="Times New Roman" w:cs="Times New Roman"/>
                <w:sz w:val="20"/>
                <w:szCs w:val="24"/>
              </w:rPr>
              <w:t>1.</w:t>
            </w:r>
            <w:r w:rsidRPr="004D1C54">
              <w:rPr>
                <w:rFonts w:ascii="Times New Roman" w:eastAsia="標楷體" w:hAnsi="Times New Roman" w:cs="Times New Roman"/>
                <w:sz w:val="20"/>
                <w:szCs w:val="24"/>
              </w:rPr>
              <w:t>銲接時不得使銅箔圓點脫落或浮翹。</w:t>
            </w:r>
          </w:p>
          <w:p w:rsidR="000F5833" w:rsidRPr="004D1C54" w:rsidRDefault="000F5833" w:rsidP="000F5833">
            <w:pPr>
              <w:snapToGrid w:val="0"/>
              <w:ind w:leftChars="50" w:left="120"/>
              <w:rPr>
                <w:rFonts w:ascii="Times New Roman" w:eastAsia="標楷體" w:hAnsi="Times New Roman" w:cs="Times New Roman"/>
                <w:sz w:val="20"/>
                <w:szCs w:val="24"/>
              </w:rPr>
            </w:pPr>
            <w:r w:rsidRPr="004D1C54">
              <w:rPr>
                <w:rFonts w:ascii="Times New Roman" w:eastAsia="標楷體" w:hAnsi="Times New Roman" w:cs="Times New Roman"/>
                <w:sz w:val="20"/>
                <w:szCs w:val="24"/>
              </w:rPr>
              <w:t>2.</w:t>
            </w:r>
            <w:r w:rsidRPr="004D1C54">
              <w:rPr>
                <w:rFonts w:ascii="Times New Roman" w:eastAsia="標楷體" w:hAnsi="Times New Roman" w:cs="Times New Roman"/>
                <w:sz w:val="20"/>
                <w:szCs w:val="24"/>
              </w:rPr>
              <w:t>裸銅線轉折處未銲或空點超過</w:t>
            </w:r>
            <w:r w:rsidRPr="004D1C54">
              <w:rPr>
                <w:rFonts w:ascii="Times New Roman" w:eastAsia="標楷體" w:hAnsi="Times New Roman" w:cs="Times New Roman"/>
                <w:sz w:val="20"/>
                <w:szCs w:val="24"/>
              </w:rPr>
              <w:t>4</w:t>
            </w:r>
            <w:r w:rsidRPr="004D1C54">
              <w:rPr>
                <w:rFonts w:ascii="Times New Roman" w:eastAsia="標楷體" w:hAnsi="Times New Roman" w:cs="Times New Roman"/>
                <w:sz w:val="20"/>
                <w:szCs w:val="24"/>
              </w:rPr>
              <w:t>個</w:t>
            </w:r>
          </w:p>
          <w:p w:rsidR="000F5833" w:rsidRPr="004D1C54" w:rsidRDefault="000F5833" w:rsidP="000F5833">
            <w:pPr>
              <w:snapToGrid w:val="0"/>
              <w:ind w:leftChars="50" w:left="120"/>
              <w:rPr>
                <w:rFonts w:ascii="Times New Roman" w:eastAsia="標楷體" w:hAnsi="Times New Roman" w:cs="Times New Roman"/>
                <w:sz w:val="20"/>
                <w:szCs w:val="24"/>
              </w:rPr>
            </w:pPr>
            <w:r w:rsidRPr="004D1C54">
              <w:rPr>
                <w:rFonts w:ascii="Times New Roman" w:eastAsia="標楷體" w:hAnsi="Times New Roman" w:cs="Times New Roman"/>
                <w:sz w:val="20"/>
                <w:szCs w:val="24"/>
              </w:rPr>
              <w:t>3.</w:t>
            </w:r>
            <w:r w:rsidRPr="004D1C54">
              <w:rPr>
                <w:rFonts w:ascii="Times New Roman" w:eastAsia="標楷體" w:hAnsi="Times New Roman" w:cs="Times New Roman"/>
                <w:sz w:val="20"/>
                <w:szCs w:val="24"/>
              </w:rPr>
              <w:t>元件接腳彎曲後，延伸至銅箔圓點邊綠外。</w:t>
            </w:r>
          </w:p>
          <w:p w:rsidR="000F5833" w:rsidRPr="004D1C54" w:rsidRDefault="000F5833" w:rsidP="000F5833">
            <w:pPr>
              <w:snapToGrid w:val="0"/>
              <w:ind w:leftChars="50" w:left="120"/>
              <w:rPr>
                <w:rFonts w:ascii="Times New Roman" w:eastAsia="標楷體" w:hAnsi="Times New Roman" w:cs="Times New Roman"/>
                <w:sz w:val="20"/>
                <w:szCs w:val="24"/>
              </w:rPr>
            </w:pPr>
            <w:r w:rsidRPr="004D1C54">
              <w:rPr>
                <w:rFonts w:ascii="Times New Roman" w:eastAsia="標楷體" w:hAnsi="Times New Roman" w:cs="Times New Roman"/>
                <w:sz w:val="20"/>
                <w:szCs w:val="24"/>
              </w:rPr>
              <w:t>4.</w:t>
            </w:r>
            <w:r w:rsidRPr="004D1C54">
              <w:rPr>
                <w:rFonts w:ascii="Times New Roman" w:eastAsia="標楷體" w:hAnsi="Times New Roman" w:cs="Times New Roman"/>
                <w:sz w:val="20"/>
                <w:szCs w:val="24"/>
              </w:rPr>
              <w:t>裸銅線未拉直或佈線時未與電路板邊緣成水平或垂直。</w:t>
            </w:r>
          </w:p>
          <w:p w:rsidR="000F5833" w:rsidRPr="004D1C54" w:rsidRDefault="000F5833" w:rsidP="000F5833">
            <w:pPr>
              <w:snapToGrid w:val="0"/>
              <w:ind w:leftChars="50" w:left="120"/>
              <w:rPr>
                <w:rFonts w:ascii="Times New Roman" w:eastAsia="標楷體" w:hAnsi="Times New Roman" w:cs="Times New Roman"/>
                <w:sz w:val="20"/>
                <w:szCs w:val="24"/>
              </w:rPr>
            </w:pPr>
            <w:r w:rsidRPr="004D1C54">
              <w:rPr>
                <w:rFonts w:ascii="Times New Roman" w:eastAsia="標楷體" w:hAnsi="Times New Roman" w:cs="Times New Roman"/>
                <w:sz w:val="20"/>
                <w:szCs w:val="24"/>
              </w:rPr>
              <w:t>5.</w:t>
            </w:r>
            <w:r w:rsidRPr="004D1C54">
              <w:rPr>
                <w:rFonts w:ascii="Times New Roman" w:eastAsia="標楷體" w:hAnsi="Times New Roman" w:cs="Times New Roman"/>
                <w:sz w:val="20"/>
                <w:szCs w:val="24"/>
              </w:rPr>
              <w:t>元件接腳未剪修、接腳餘長不得超過</w:t>
            </w:r>
            <w:r w:rsidRPr="004D1C54">
              <w:rPr>
                <w:rFonts w:ascii="Times New Roman" w:eastAsia="標楷體" w:hAnsi="Times New Roman" w:cs="Times New Roman"/>
                <w:sz w:val="20"/>
                <w:szCs w:val="24"/>
              </w:rPr>
              <w:t>0.5mm</w:t>
            </w:r>
            <w:r w:rsidRPr="004D1C54">
              <w:rPr>
                <w:rFonts w:ascii="Times New Roman" w:eastAsia="標楷體" w:hAnsi="Times New Roman" w:cs="Times New Roman"/>
                <w:sz w:val="20"/>
                <w:szCs w:val="24"/>
              </w:rPr>
              <w:t>。</w:t>
            </w:r>
          </w:p>
        </w:tc>
        <w:tc>
          <w:tcPr>
            <w:tcW w:w="919" w:type="dxa"/>
            <w:gridSpan w:val="3"/>
            <w:tcBorders>
              <w:bottom w:val="single" w:sz="12" w:space="0" w:color="auto"/>
            </w:tcBorders>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1</w:t>
            </w:r>
            <w:r w:rsidRPr="004D1C54">
              <w:rPr>
                <w:rFonts w:ascii="Times New Roman" w:eastAsia="標楷體" w:hAnsi="Times New Roman" w:cs="Times New Roman"/>
                <w:sz w:val="20"/>
                <w:szCs w:val="24"/>
              </w:rPr>
              <w:t>分</w:t>
            </w:r>
          </w:p>
        </w:tc>
        <w:tc>
          <w:tcPr>
            <w:tcW w:w="1072" w:type="dxa"/>
            <w:tcBorders>
              <w:bottom w:val="single" w:sz="12" w:space="0" w:color="auto"/>
            </w:tcBorders>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20</w:t>
            </w:r>
            <w:r w:rsidRPr="004D1C54">
              <w:rPr>
                <w:rFonts w:ascii="Times New Roman" w:eastAsia="標楷體" w:hAnsi="Times New Roman" w:cs="Times New Roman"/>
                <w:sz w:val="20"/>
                <w:szCs w:val="24"/>
              </w:rPr>
              <w:t>分</w:t>
            </w:r>
          </w:p>
        </w:tc>
        <w:tc>
          <w:tcPr>
            <w:tcW w:w="1081" w:type="dxa"/>
            <w:tcBorders>
              <w:bottom w:val="single" w:sz="12" w:space="0" w:color="auto"/>
            </w:tcBorders>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Cs w:val="24"/>
              </w:rPr>
            </w:pPr>
          </w:p>
        </w:tc>
      </w:tr>
      <w:tr w:rsidR="000F5833" w:rsidRPr="004D1C54" w:rsidTr="000F5833">
        <w:trPr>
          <w:cantSplit/>
          <w:trHeight w:val="402"/>
        </w:trPr>
        <w:tc>
          <w:tcPr>
            <w:tcW w:w="878" w:type="dxa"/>
            <w:vMerge w:val="restart"/>
            <w:tcBorders>
              <w:top w:val="single" w:sz="12" w:space="0" w:color="auto"/>
              <w:bottom w:val="single" w:sz="6" w:space="0" w:color="auto"/>
            </w:tcBorders>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(5)</w:t>
            </w:r>
          </w:p>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其</w:t>
            </w:r>
          </w:p>
          <w:p w:rsidR="000F5833" w:rsidRPr="004D1C54" w:rsidRDefault="000F5833" w:rsidP="000F5833">
            <w:pPr>
              <w:snapToGrid w:val="0"/>
              <w:jc w:val="center"/>
              <w:rPr>
                <w:rFonts w:ascii="Times New Roman" w:eastAsia="標楷體" w:hAnsi="Times New Roman" w:cs="Times New Roman"/>
                <w:szCs w:val="24"/>
              </w:rPr>
            </w:pPr>
            <w:r w:rsidRPr="004D1C54">
              <w:rPr>
                <w:rFonts w:ascii="Times New Roman" w:eastAsia="標楷體" w:hAnsi="Times New Roman" w:cs="Times New Roman"/>
                <w:sz w:val="20"/>
                <w:szCs w:val="24"/>
              </w:rPr>
              <w:t>他</w:t>
            </w:r>
          </w:p>
        </w:tc>
        <w:tc>
          <w:tcPr>
            <w:tcW w:w="5701" w:type="dxa"/>
            <w:gridSpan w:val="8"/>
            <w:tcBorders>
              <w:top w:val="single" w:sz="12" w:space="0" w:color="auto"/>
              <w:bottom w:val="single" w:sz="6" w:space="0" w:color="auto"/>
            </w:tcBorders>
            <w:noWrap/>
            <w:tcMar>
              <w:top w:w="15" w:type="dxa"/>
              <w:left w:w="15" w:type="dxa"/>
              <w:bottom w:w="0" w:type="dxa"/>
              <w:right w:w="15" w:type="dxa"/>
            </w:tcMar>
            <w:vAlign w:val="center"/>
          </w:tcPr>
          <w:p w:rsidR="000F5833" w:rsidRPr="004D1C54" w:rsidRDefault="000F5833" w:rsidP="000F5833">
            <w:pPr>
              <w:snapToGrid w:val="0"/>
              <w:ind w:leftChars="50" w:left="120"/>
              <w:rPr>
                <w:rFonts w:ascii="Times New Roman" w:eastAsia="標楷體" w:hAnsi="Times New Roman" w:cs="Times New Roman"/>
                <w:szCs w:val="24"/>
              </w:rPr>
            </w:pPr>
            <w:r w:rsidRPr="004D1C54">
              <w:rPr>
                <w:rFonts w:ascii="Times New Roman" w:eastAsia="標楷體" w:hAnsi="Times New Roman" w:cs="Times New Roman"/>
                <w:sz w:val="20"/>
                <w:szCs w:val="24"/>
              </w:rPr>
              <w:t>損壞或遺失零件而要求更換者</w:t>
            </w:r>
          </w:p>
        </w:tc>
        <w:tc>
          <w:tcPr>
            <w:tcW w:w="919" w:type="dxa"/>
            <w:gridSpan w:val="3"/>
            <w:tcBorders>
              <w:top w:val="single" w:sz="12" w:space="0" w:color="auto"/>
              <w:bottom w:val="single" w:sz="6" w:space="0" w:color="auto"/>
            </w:tcBorders>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5</w:t>
            </w:r>
            <w:r w:rsidRPr="004D1C54">
              <w:rPr>
                <w:rFonts w:ascii="Times New Roman" w:eastAsia="標楷體" w:hAnsi="Times New Roman" w:cs="Times New Roman"/>
                <w:sz w:val="20"/>
                <w:szCs w:val="24"/>
              </w:rPr>
              <w:t>分</w:t>
            </w:r>
          </w:p>
        </w:tc>
        <w:tc>
          <w:tcPr>
            <w:tcW w:w="1072" w:type="dxa"/>
            <w:vMerge w:val="restart"/>
            <w:tcBorders>
              <w:top w:val="single" w:sz="12" w:space="0" w:color="auto"/>
              <w:bottom w:val="single" w:sz="6" w:space="0" w:color="auto"/>
            </w:tcBorders>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20</w:t>
            </w:r>
            <w:r w:rsidRPr="004D1C54">
              <w:rPr>
                <w:rFonts w:ascii="Times New Roman" w:eastAsia="標楷體" w:hAnsi="Times New Roman" w:cs="Times New Roman"/>
                <w:sz w:val="20"/>
                <w:szCs w:val="24"/>
              </w:rPr>
              <w:t>分</w:t>
            </w:r>
          </w:p>
        </w:tc>
        <w:tc>
          <w:tcPr>
            <w:tcW w:w="1081" w:type="dxa"/>
            <w:tcBorders>
              <w:top w:val="single" w:sz="12" w:space="0" w:color="auto"/>
              <w:bottom w:val="single" w:sz="6" w:space="0" w:color="auto"/>
            </w:tcBorders>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Cs w:val="24"/>
              </w:rPr>
            </w:pPr>
          </w:p>
        </w:tc>
      </w:tr>
      <w:tr w:rsidR="000F5833" w:rsidRPr="004D1C54" w:rsidTr="000F5833">
        <w:trPr>
          <w:cantSplit/>
          <w:trHeight w:val="402"/>
        </w:trPr>
        <w:tc>
          <w:tcPr>
            <w:tcW w:w="878" w:type="dxa"/>
            <w:vMerge/>
            <w:tcBorders>
              <w:top w:val="single" w:sz="6" w:space="0" w:color="auto"/>
              <w:bottom w:val="single" w:sz="6" w:space="0" w:color="auto"/>
            </w:tcBorders>
            <w:noWrap/>
            <w:tcMar>
              <w:top w:w="15" w:type="dxa"/>
              <w:left w:w="15" w:type="dxa"/>
              <w:bottom w:w="0" w:type="dxa"/>
              <w:right w:w="15" w:type="dxa"/>
            </w:tcMar>
            <w:vAlign w:val="center"/>
          </w:tcPr>
          <w:p w:rsidR="000F5833" w:rsidRPr="004D1C54" w:rsidRDefault="000F5833" w:rsidP="000F5833">
            <w:pPr>
              <w:snapToGrid w:val="0"/>
              <w:jc w:val="both"/>
              <w:rPr>
                <w:rFonts w:ascii="Times New Roman" w:eastAsia="標楷體" w:hAnsi="Times New Roman" w:cs="Times New Roman"/>
                <w:szCs w:val="24"/>
              </w:rPr>
            </w:pPr>
          </w:p>
        </w:tc>
        <w:tc>
          <w:tcPr>
            <w:tcW w:w="5701" w:type="dxa"/>
            <w:gridSpan w:val="8"/>
            <w:tcBorders>
              <w:top w:val="single" w:sz="6" w:space="0" w:color="auto"/>
              <w:bottom w:val="single" w:sz="6" w:space="0" w:color="auto"/>
            </w:tcBorders>
            <w:noWrap/>
            <w:tcMar>
              <w:top w:w="15" w:type="dxa"/>
              <w:left w:w="15" w:type="dxa"/>
              <w:bottom w:w="0" w:type="dxa"/>
              <w:right w:w="15" w:type="dxa"/>
            </w:tcMar>
            <w:vAlign w:val="center"/>
          </w:tcPr>
          <w:p w:rsidR="000F5833" w:rsidRPr="004D1C54" w:rsidRDefault="000F5833" w:rsidP="000F5833">
            <w:pPr>
              <w:snapToGrid w:val="0"/>
              <w:ind w:leftChars="50" w:left="120"/>
              <w:rPr>
                <w:rFonts w:ascii="Times New Roman" w:eastAsia="標楷體" w:hAnsi="Times New Roman" w:cs="Times New Roman"/>
                <w:sz w:val="20"/>
                <w:szCs w:val="24"/>
              </w:rPr>
            </w:pPr>
            <w:r w:rsidRPr="004D1C54">
              <w:rPr>
                <w:rFonts w:ascii="Times New Roman" w:eastAsia="標楷體" w:hAnsi="Times New Roman" w:cs="Times New Roman"/>
                <w:sz w:val="20"/>
                <w:szCs w:val="24"/>
              </w:rPr>
              <w:t>不符合工作安全要求者</w:t>
            </w:r>
            <w:r w:rsidRPr="004D1C54">
              <w:rPr>
                <w:rFonts w:ascii="Times New Roman" w:eastAsia="標楷體" w:hAnsi="Times New Roman" w:cs="Times New Roman"/>
                <w:sz w:val="20"/>
                <w:szCs w:val="24"/>
              </w:rPr>
              <w:t>(</w:t>
            </w:r>
            <w:r w:rsidRPr="004D1C54">
              <w:rPr>
                <w:rFonts w:ascii="Times New Roman" w:eastAsia="標楷體" w:hAnsi="Times New Roman" w:cs="Times New Roman"/>
                <w:sz w:val="20"/>
                <w:szCs w:val="24"/>
              </w:rPr>
              <w:t>含損壞公用耗材或設備</w:t>
            </w:r>
            <w:r w:rsidRPr="004D1C54">
              <w:rPr>
                <w:rFonts w:ascii="Times New Roman" w:eastAsia="標楷體" w:hAnsi="Times New Roman" w:cs="Times New Roman"/>
                <w:sz w:val="20"/>
                <w:szCs w:val="24"/>
              </w:rPr>
              <w:t>)</w:t>
            </w:r>
          </w:p>
        </w:tc>
        <w:tc>
          <w:tcPr>
            <w:tcW w:w="919" w:type="dxa"/>
            <w:gridSpan w:val="3"/>
            <w:tcBorders>
              <w:top w:val="single" w:sz="6" w:space="0" w:color="auto"/>
              <w:bottom w:val="single" w:sz="6" w:space="0" w:color="auto"/>
            </w:tcBorders>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5</w:t>
            </w:r>
            <w:r w:rsidRPr="004D1C54">
              <w:rPr>
                <w:rFonts w:ascii="Times New Roman" w:eastAsia="標楷體" w:hAnsi="Times New Roman" w:cs="Times New Roman"/>
                <w:sz w:val="20"/>
                <w:szCs w:val="24"/>
              </w:rPr>
              <w:t>分</w:t>
            </w:r>
          </w:p>
        </w:tc>
        <w:tc>
          <w:tcPr>
            <w:tcW w:w="1072" w:type="dxa"/>
            <w:vMerge/>
            <w:tcBorders>
              <w:top w:val="single" w:sz="6" w:space="0" w:color="auto"/>
              <w:bottom w:val="single" w:sz="6" w:space="0" w:color="auto"/>
            </w:tcBorders>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0"/>
                <w:szCs w:val="24"/>
              </w:rPr>
            </w:pPr>
          </w:p>
        </w:tc>
        <w:tc>
          <w:tcPr>
            <w:tcW w:w="1081" w:type="dxa"/>
            <w:tcBorders>
              <w:top w:val="single" w:sz="6" w:space="0" w:color="auto"/>
              <w:bottom w:val="single" w:sz="6" w:space="0" w:color="auto"/>
            </w:tcBorders>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0"/>
                <w:szCs w:val="24"/>
              </w:rPr>
            </w:pPr>
          </w:p>
        </w:tc>
      </w:tr>
      <w:tr w:rsidR="000F5833" w:rsidRPr="004D1C54" w:rsidTr="000F5833">
        <w:trPr>
          <w:cantSplit/>
          <w:trHeight w:val="402"/>
        </w:trPr>
        <w:tc>
          <w:tcPr>
            <w:tcW w:w="878" w:type="dxa"/>
            <w:vMerge/>
            <w:tcBorders>
              <w:top w:val="single" w:sz="6" w:space="0" w:color="auto"/>
              <w:bottom w:val="single" w:sz="12" w:space="0" w:color="auto"/>
            </w:tcBorders>
            <w:noWrap/>
            <w:tcMar>
              <w:top w:w="15" w:type="dxa"/>
              <w:left w:w="15" w:type="dxa"/>
              <w:bottom w:w="0" w:type="dxa"/>
              <w:right w:w="15" w:type="dxa"/>
            </w:tcMar>
            <w:vAlign w:val="center"/>
          </w:tcPr>
          <w:p w:rsidR="000F5833" w:rsidRPr="004D1C54" w:rsidRDefault="000F5833" w:rsidP="000F5833">
            <w:pPr>
              <w:snapToGrid w:val="0"/>
              <w:jc w:val="both"/>
              <w:rPr>
                <w:rFonts w:ascii="Times New Roman" w:eastAsia="標楷體" w:hAnsi="Times New Roman" w:cs="Times New Roman"/>
                <w:szCs w:val="24"/>
              </w:rPr>
            </w:pPr>
          </w:p>
        </w:tc>
        <w:tc>
          <w:tcPr>
            <w:tcW w:w="5701" w:type="dxa"/>
            <w:gridSpan w:val="8"/>
            <w:tcBorders>
              <w:top w:val="single" w:sz="6" w:space="0" w:color="auto"/>
              <w:bottom w:val="single" w:sz="12" w:space="0" w:color="auto"/>
            </w:tcBorders>
            <w:noWrap/>
            <w:tcMar>
              <w:top w:w="15" w:type="dxa"/>
              <w:left w:w="15" w:type="dxa"/>
              <w:bottom w:w="0" w:type="dxa"/>
              <w:right w:w="15" w:type="dxa"/>
            </w:tcMar>
            <w:vAlign w:val="center"/>
          </w:tcPr>
          <w:p w:rsidR="000F5833" w:rsidRPr="004D1C54" w:rsidRDefault="000F5833" w:rsidP="000F5833">
            <w:pPr>
              <w:snapToGrid w:val="0"/>
              <w:ind w:leftChars="50" w:left="120"/>
              <w:rPr>
                <w:rFonts w:ascii="Times New Roman" w:eastAsia="標楷體" w:hAnsi="Times New Roman" w:cs="Times New Roman"/>
                <w:sz w:val="20"/>
                <w:szCs w:val="24"/>
              </w:rPr>
            </w:pPr>
            <w:r w:rsidRPr="004D1C54">
              <w:rPr>
                <w:rFonts w:ascii="Times New Roman" w:eastAsia="標楷體" w:hAnsi="Times New Roman" w:cs="Times New Roman"/>
                <w:sz w:val="20"/>
                <w:szCs w:val="24"/>
              </w:rPr>
              <w:t>工作桌面凌亂者或離場前未清理工作崗位者</w:t>
            </w:r>
          </w:p>
        </w:tc>
        <w:tc>
          <w:tcPr>
            <w:tcW w:w="919" w:type="dxa"/>
            <w:gridSpan w:val="3"/>
            <w:tcBorders>
              <w:top w:val="single" w:sz="6" w:space="0" w:color="auto"/>
              <w:bottom w:val="single" w:sz="12" w:space="0" w:color="auto"/>
            </w:tcBorders>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0"/>
                <w:szCs w:val="24"/>
              </w:rPr>
            </w:pPr>
            <w:r w:rsidRPr="004D1C54">
              <w:rPr>
                <w:rFonts w:ascii="Times New Roman" w:eastAsia="標楷體" w:hAnsi="Times New Roman" w:cs="Times New Roman"/>
                <w:sz w:val="20"/>
                <w:szCs w:val="24"/>
              </w:rPr>
              <w:t>10</w:t>
            </w:r>
            <w:r w:rsidRPr="004D1C54">
              <w:rPr>
                <w:rFonts w:ascii="Times New Roman" w:eastAsia="標楷體" w:hAnsi="Times New Roman" w:cs="Times New Roman"/>
                <w:sz w:val="20"/>
                <w:szCs w:val="24"/>
              </w:rPr>
              <w:t>分</w:t>
            </w:r>
          </w:p>
        </w:tc>
        <w:tc>
          <w:tcPr>
            <w:tcW w:w="1072" w:type="dxa"/>
            <w:vMerge/>
            <w:tcBorders>
              <w:top w:val="single" w:sz="6" w:space="0" w:color="auto"/>
              <w:bottom w:val="single" w:sz="12" w:space="0" w:color="auto"/>
            </w:tcBorders>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0"/>
                <w:szCs w:val="24"/>
              </w:rPr>
            </w:pPr>
          </w:p>
        </w:tc>
        <w:tc>
          <w:tcPr>
            <w:tcW w:w="1081" w:type="dxa"/>
            <w:tcBorders>
              <w:top w:val="single" w:sz="6" w:space="0" w:color="auto"/>
              <w:bottom w:val="single" w:sz="12" w:space="0" w:color="auto"/>
            </w:tcBorders>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sz w:val="20"/>
                <w:szCs w:val="24"/>
              </w:rPr>
            </w:pPr>
          </w:p>
        </w:tc>
      </w:tr>
      <w:tr w:rsidR="000F5833" w:rsidRPr="004D1C54" w:rsidTr="000F5833">
        <w:trPr>
          <w:cantSplit/>
          <w:trHeight w:val="473"/>
        </w:trPr>
        <w:tc>
          <w:tcPr>
            <w:tcW w:w="4976" w:type="dxa"/>
            <w:gridSpan w:val="6"/>
            <w:vMerge w:val="restart"/>
            <w:tcBorders>
              <w:top w:val="single" w:sz="12" w:space="0" w:color="auto"/>
            </w:tcBorders>
            <w:noWrap/>
            <w:tcMar>
              <w:top w:w="15" w:type="dxa"/>
              <w:left w:w="15" w:type="dxa"/>
              <w:bottom w:w="0" w:type="dxa"/>
              <w:right w:w="15" w:type="dxa"/>
            </w:tcMar>
            <w:vAlign w:val="center"/>
          </w:tcPr>
          <w:p w:rsidR="000F5833" w:rsidRPr="004D1C54" w:rsidRDefault="000F5833" w:rsidP="000F5833">
            <w:pPr>
              <w:snapToGrid w:val="0"/>
              <w:ind w:leftChars="50" w:left="120"/>
              <w:jc w:val="center"/>
              <w:rPr>
                <w:rFonts w:ascii="Times New Roman" w:eastAsia="標楷體" w:hAnsi="Times New Roman" w:cs="Times New Roman"/>
                <w:sz w:val="20"/>
                <w:szCs w:val="24"/>
              </w:rPr>
            </w:pPr>
            <w:r w:rsidRPr="004D1C54">
              <w:rPr>
                <w:rFonts w:ascii="Times New Roman" w:eastAsia="標楷體" w:hAnsi="Times New Roman" w:cs="Times New Roman"/>
                <w:sz w:val="32"/>
                <w:szCs w:val="24"/>
              </w:rPr>
              <w:t>總</w:t>
            </w:r>
            <w:r w:rsidRPr="004D1C54">
              <w:rPr>
                <w:rFonts w:ascii="Times New Roman" w:eastAsia="標楷體" w:hAnsi="Times New Roman" w:cs="Times New Roman"/>
                <w:sz w:val="32"/>
                <w:szCs w:val="24"/>
              </w:rPr>
              <w:t xml:space="preserve">        </w:t>
            </w:r>
            <w:r w:rsidRPr="004D1C54">
              <w:rPr>
                <w:rFonts w:ascii="Times New Roman" w:eastAsia="標楷體" w:hAnsi="Times New Roman" w:cs="Times New Roman"/>
                <w:sz w:val="32"/>
                <w:szCs w:val="24"/>
              </w:rPr>
              <w:t>計</w:t>
            </w:r>
          </w:p>
        </w:tc>
        <w:tc>
          <w:tcPr>
            <w:tcW w:w="1602" w:type="dxa"/>
            <w:gridSpan w:val="3"/>
            <w:tcBorders>
              <w:top w:val="single" w:sz="12" w:space="0" w:color="auto"/>
            </w:tcBorders>
            <w:vAlign w:val="center"/>
          </w:tcPr>
          <w:p w:rsidR="000F5833" w:rsidRPr="004D1C54" w:rsidRDefault="000F5833" w:rsidP="000F5833">
            <w:pPr>
              <w:snapToGrid w:val="0"/>
              <w:ind w:leftChars="50" w:left="120"/>
              <w:jc w:val="center"/>
              <w:rPr>
                <w:rFonts w:ascii="Times New Roman" w:eastAsia="標楷體" w:hAnsi="Times New Roman" w:cs="Times New Roman"/>
                <w:szCs w:val="24"/>
              </w:rPr>
            </w:pPr>
            <w:r w:rsidRPr="004D1C54">
              <w:rPr>
                <w:rFonts w:ascii="Times New Roman" w:eastAsia="標楷體" w:hAnsi="Times New Roman" w:cs="Times New Roman"/>
                <w:szCs w:val="24"/>
              </w:rPr>
              <w:t>累計扣分</w:t>
            </w:r>
          </w:p>
        </w:tc>
        <w:tc>
          <w:tcPr>
            <w:tcW w:w="3074" w:type="dxa"/>
            <w:gridSpan w:val="5"/>
            <w:tcBorders>
              <w:top w:val="single" w:sz="12" w:space="0" w:color="auto"/>
            </w:tcBorders>
            <w:vAlign w:val="center"/>
          </w:tcPr>
          <w:p w:rsidR="000F5833" w:rsidRPr="004D1C54" w:rsidRDefault="000F5833" w:rsidP="000F5833">
            <w:pPr>
              <w:snapToGrid w:val="0"/>
              <w:jc w:val="center"/>
              <w:rPr>
                <w:rFonts w:ascii="Times New Roman" w:eastAsia="標楷體" w:hAnsi="Times New Roman" w:cs="Times New Roman"/>
              </w:rPr>
            </w:pPr>
          </w:p>
        </w:tc>
      </w:tr>
      <w:tr w:rsidR="000F5833" w:rsidRPr="004D1C54" w:rsidTr="000F5833">
        <w:trPr>
          <w:cantSplit/>
          <w:trHeight w:val="473"/>
        </w:trPr>
        <w:tc>
          <w:tcPr>
            <w:tcW w:w="4976" w:type="dxa"/>
            <w:gridSpan w:val="6"/>
            <w:vMerge/>
            <w:noWrap/>
            <w:tcMar>
              <w:top w:w="15" w:type="dxa"/>
              <w:left w:w="15" w:type="dxa"/>
              <w:bottom w:w="0" w:type="dxa"/>
              <w:right w:w="15" w:type="dxa"/>
            </w:tcMar>
            <w:vAlign w:val="center"/>
          </w:tcPr>
          <w:p w:rsidR="000F5833" w:rsidRPr="004D1C54" w:rsidRDefault="000F5833" w:rsidP="000F5833">
            <w:pPr>
              <w:snapToGrid w:val="0"/>
              <w:ind w:leftChars="50" w:left="120"/>
              <w:rPr>
                <w:rFonts w:ascii="Times New Roman" w:eastAsia="標楷體" w:hAnsi="Times New Roman" w:cs="Times New Roman"/>
                <w:sz w:val="20"/>
                <w:szCs w:val="24"/>
              </w:rPr>
            </w:pPr>
          </w:p>
        </w:tc>
        <w:tc>
          <w:tcPr>
            <w:tcW w:w="1602" w:type="dxa"/>
            <w:gridSpan w:val="3"/>
            <w:vAlign w:val="center"/>
          </w:tcPr>
          <w:p w:rsidR="000F5833" w:rsidRPr="004D1C54" w:rsidRDefault="000F5833" w:rsidP="000F5833">
            <w:pPr>
              <w:snapToGrid w:val="0"/>
              <w:ind w:leftChars="50" w:left="120"/>
              <w:jc w:val="center"/>
              <w:rPr>
                <w:rFonts w:ascii="Times New Roman" w:eastAsia="標楷體" w:hAnsi="Times New Roman" w:cs="Times New Roman"/>
                <w:szCs w:val="24"/>
              </w:rPr>
            </w:pPr>
            <w:r w:rsidRPr="004D1C54">
              <w:rPr>
                <w:rFonts w:ascii="Times New Roman" w:eastAsia="標楷體" w:hAnsi="Times New Roman" w:cs="Times New Roman"/>
                <w:szCs w:val="24"/>
              </w:rPr>
              <w:t>實得總分</w:t>
            </w:r>
          </w:p>
        </w:tc>
        <w:tc>
          <w:tcPr>
            <w:tcW w:w="3074" w:type="dxa"/>
            <w:gridSpan w:val="5"/>
            <w:vAlign w:val="center"/>
          </w:tcPr>
          <w:p w:rsidR="000F5833" w:rsidRPr="004D1C54" w:rsidRDefault="000F5833" w:rsidP="000F5833">
            <w:pPr>
              <w:snapToGrid w:val="0"/>
              <w:jc w:val="center"/>
              <w:rPr>
                <w:rFonts w:ascii="Times New Roman" w:eastAsia="標楷體" w:hAnsi="Times New Roman" w:cs="Times New Roman"/>
              </w:rPr>
            </w:pPr>
          </w:p>
        </w:tc>
      </w:tr>
      <w:tr w:rsidR="000F5833" w:rsidRPr="004D1C54" w:rsidTr="000F5833">
        <w:trPr>
          <w:cantSplit/>
          <w:trHeight w:val="575"/>
        </w:trPr>
        <w:tc>
          <w:tcPr>
            <w:tcW w:w="1473" w:type="dxa"/>
            <w:gridSpan w:val="2"/>
            <w:vMerge w:val="restart"/>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rPr>
            </w:pPr>
            <w:r w:rsidRPr="004D1C54">
              <w:rPr>
                <w:rFonts w:ascii="Times New Roman" w:eastAsia="標楷體" w:hAnsi="Times New Roman" w:cs="Times New Roman"/>
              </w:rPr>
              <w:t>監評長</w:t>
            </w:r>
          </w:p>
          <w:p w:rsidR="000F5833" w:rsidRPr="004D1C54" w:rsidRDefault="000F5833" w:rsidP="000F5833">
            <w:pPr>
              <w:snapToGrid w:val="0"/>
              <w:jc w:val="center"/>
              <w:rPr>
                <w:rFonts w:ascii="Times New Roman" w:eastAsia="標楷體" w:hAnsi="Times New Roman" w:cs="Times New Roman"/>
                <w:szCs w:val="24"/>
              </w:rPr>
            </w:pPr>
            <w:r w:rsidRPr="004D1C54">
              <w:rPr>
                <w:rFonts w:ascii="Times New Roman" w:eastAsia="標楷體" w:hAnsi="Times New Roman" w:cs="Times New Roman"/>
              </w:rPr>
              <w:t>簽</w:t>
            </w:r>
            <w:r w:rsidRPr="004D1C54">
              <w:rPr>
                <w:rFonts w:ascii="Times New Roman" w:eastAsia="標楷體" w:hAnsi="Times New Roman" w:cs="Times New Roman"/>
              </w:rPr>
              <w:t xml:space="preserve">  </w:t>
            </w:r>
            <w:r w:rsidRPr="004D1C54">
              <w:rPr>
                <w:rFonts w:ascii="Times New Roman" w:eastAsia="標楷體" w:hAnsi="Times New Roman" w:cs="Times New Roman"/>
              </w:rPr>
              <w:t>名</w:t>
            </w:r>
          </w:p>
        </w:tc>
        <w:tc>
          <w:tcPr>
            <w:tcW w:w="1896" w:type="dxa"/>
            <w:gridSpan w:val="2"/>
            <w:vMerge w:val="restart"/>
            <w:noWrap/>
            <w:tcMar>
              <w:top w:w="15" w:type="dxa"/>
              <w:left w:w="15" w:type="dxa"/>
              <w:bottom w:w="0" w:type="dxa"/>
              <w:right w:w="15" w:type="dxa"/>
            </w:tcMar>
            <w:vAlign w:val="center"/>
          </w:tcPr>
          <w:p w:rsidR="000F5833" w:rsidRPr="004D1C54" w:rsidRDefault="000F5833" w:rsidP="000F5833">
            <w:pPr>
              <w:snapToGrid w:val="0"/>
              <w:jc w:val="both"/>
              <w:rPr>
                <w:rFonts w:ascii="Times New Roman" w:eastAsia="標楷體" w:hAnsi="Times New Roman" w:cs="Times New Roman"/>
                <w:szCs w:val="24"/>
              </w:rPr>
            </w:pPr>
            <w:r w:rsidRPr="004D1C54">
              <w:rPr>
                <w:rFonts w:ascii="Times New Roman" w:eastAsia="標楷體" w:hAnsi="Times New Roman" w:cs="Times New Roman"/>
              </w:rPr>
              <w:t xml:space="preserve">　</w:t>
            </w:r>
          </w:p>
        </w:tc>
        <w:tc>
          <w:tcPr>
            <w:tcW w:w="1606" w:type="dxa"/>
            <w:gridSpan w:val="2"/>
            <w:vMerge w:val="restart"/>
            <w:vAlign w:val="center"/>
          </w:tcPr>
          <w:p w:rsidR="000F5833" w:rsidRPr="004D1C54" w:rsidRDefault="000F5833" w:rsidP="000F5833">
            <w:pPr>
              <w:snapToGrid w:val="0"/>
              <w:jc w:val="both"/>
              <w:rPr>
                <w:rFonts w:ascii="Times New Roman" w:eastAsia="標楷體" w:hAnsi="Times New Roman" w:cs="Times New Roman"/>
              </w:rPr>
            </w:pPr>
            <w:r w:rsidRPr="004D1C54">
              <w:rPr>
                <w:rFonts w:ascii="Times New Roman" w:eastAsia="標楷體" w:hAnsi="Times New Roman" w:cs="Times New Roman"/>
              </w:rPr>
              <w:t xml:space="preserve">　監評人員</w:t>
            </w:r>
          </w:p>
          <w:p w:rsidR="000F5833" w:rsidRPr="004D1C54" w:rsidRDefault="000F5833" w:rsidP="000F5833">
            <w:pPr>
              <w:snapToGrid w:val="0"/>
              <w:jc w:val="both"/>
              <w:rPr>
                <w:rFonts w:ascii="Times New Roman" w:eastAsia="標楷體" w:hAnsi="Times New Roman" w:cs="Times New Roman"/>
                <w:szCs w:val="24"/>
              </w:rPr>
            </w:pPr>
            <w:r w:rsidRPr="004D1C54">
              <w:rPr>
                <w:rFonts w:ascii="Times New Roman" w:eastAsia="標楷體" w:hAnsi="Times New Roman" w:cs="Times New Roman"/>
              </w:rPr>
              <w:t xml:space="preserve">  </w:t>
            </w:r>
            <w:r w:rsidRPr="004D1C54">
              <w:rPr>
                <w:rFonts w:ascii="Times New Roman" w:eastAsia="標楷體" w:hAnsi="Times New Roman" w:cs="Times New Roman"/>
              </w:rPr>
              <w:t>簽</w:t>
            </w:r>
            <w:r w:rsidRPr="004D1C54">
              <w:rPr>
                <w:rFonts w:ascii="Times New Roman" w:eastAsia="標楷體" w:hAnsi="Times New Roman" w:cs="Times New Roman"/>
              </w:rPr>
              <w:t xml:space="preserve">    </w:t>
            </w:r>
            <w:r w:rsidRPr="004D1C54">
              <w:rPr>
                <w:rFonts w:ascii="Times New Roman" w:eastAsia="標楷體" w:hAnsi="Times New Roman" w:cs="Times New Roman"/>
              </w:rPr>
              <w:t>名</w:t>
            </w:r>
          </w:p>
        </w:tc>
        <w:tc>
          <w:tcPr>
            <w:tcW w:w="2335" w:type="dxa"/>
            <w:gridSpan w:val="4"/>
            <w:vAlign w:val="center"/>
          </w:tcPr>
          <w:p w:rsidR="000F5833" w:rsidRPr="004D1C54" w:rsidRDefault="000F5833" w:rsidP="000F5833">
            <w:pPr>
              <w:snapToGrid w:val="0"/>
              <w:jc w:val="both"/>
              <w:rPr>
                <w:rFonts w:ascii="Times New Roman" w:eastAsia="標楷體" w:hAnsi="Times New Roman" w:cs="Times New Roman"/>
                <w:szCs w:val="24"/>
              </w:rPr>
            </w:pPr>
          </w:p>
        </w:tc>
        <w:tc>
          <w:tcPr>
            <w:tcW w:w="2341" w:type="dxa"/>
            <w:gridSpan w:val="4"/>
            <w:vAlign w:val="center"/>
          </w:tcPr>
          <w:p w:rsidR="000F5833" w:rsidRPr="004D1C54" w:rsidRDefault="000F5833" w:rsidP="000F5833">
            <w:pPr>
              <w:snapToGrid w:val="0"/>
              <w:jc w:val="both"/>
              <w:rPr>
                <w:rFonts w:ascii="Times New Roman" w:eastAsia="標楷體" w:hAnsi="Times New Roman" w:cs="Times New Roman"/>
                <w:szCs w:val="24"/>
              </w:rPr>
            </w:pPr>
          </w:p>
        </w:tc>
      </w:tr>
      <w:tr w:rsidR="000F5833" w:rsidRPr="004D1C54" w:rsidTr="000F5833">
        <w:trPr>
          <w:cantSplit/>
          <w:trHeight w:val="541"/>
        </w:trPr>
        <w:tc>
          <w:tcPr>
            <w:tcW w:w="1473" w:type="dxa"/>
            <w:gridSpan w:val="2"/>
            <w:vMerge/>
            <w:noWrap/>
            <w:tcMar>
              <w:top w:w="15" w:type="dxa"/>
              <w:left w:w="15" w:type="dxa"/>
              <w:bottom w:w="0" w:type="dxa"/>
              <w:right w:w="15" w:type="dxa"/>
            </w:tcMar>
            <w:vAlign w:val="center"/>
          </w:tcPr>
          <w:p w:rsidR="000F5833" w:rsidRPr="004D1C54" w:rsidRDefault="000F5833" w:rsidP="000F5833">
            <w:pPr>
              <w:snapToGrid w:val="0"/>
              <w:jc w:val="center"/>
              <w:rPr>
                <w:rFonts w:ascii="Times New Roman" w:eastAsia="標楷體" w:hAnsi="Times New Roman" w:cs="Times New Roman"/>
              </w:rPr>
            </w:pPr>
          </w:p>
        </w:tc>
        <w:tc>
          <w:tcPr>
            <w:tcW w:w="1896" w:type="dxa"/>
            <w:gridSpan w:val="2"/>
            <w:vMerge/>
            <w:noWrap/>
            <w:tcMar>
              <w:top w:w="15" w:type="dxa"/>
              <w:left w:w="15" w:type="dxa"/>
              <w:bottom w:w="0" w:type="dxa"/>
              <w:right w:w="15" w:type="dxa"/>
            </w:tcMar>
            <w:vAlign w:val="center"/>
          </w:tcPr>
          <w:p w:rsidR="000F5833" w:rsidRPr="004D1C54" w:rsidRDefault="000F5833" w:rsidP="000F5833">
            <w:pPr>
              <w:snapToGrid w:val="0"/>
              <w:jc w:val="both"/>
              <w:rPr>
                <w:rFonts w:ascii="Times New Roman" w:eastAsia="標楷體" w:hAnsi="Times New Roman" w:cs="Times New Roman"/>
              </w:rPr>
            </w:pPr>
          </w:p>
        </w:tc>
        <w:tc>
          <w:tcPr>
            <w:tcW w:w="1606" w:type="dxa"/>
            <w:gridSpan w:val="2"/>
            <w:vMerge/>
            <w:vAlign w:val="center"/>
          </w:tcPr>
          <w:p w:rsidR="000F5833" w:rsidRPr="004D1C54" w:rsidRDefault="000F5833" w:rsidP="000F5833">
            <w:pPr>
              <w:snapToGrid w:val="0"/>
              <w:jc w:val="both"/>
              <w:rPr>
                <w:rFonts w:ascii="Times New Roman" w:eastAsia="標楷體" w:hAnsi="Times New Roman" w:cs="Times New Roman"/>
              </w:rPr>
            </w:pPr>
          </w:p>
        </w:tc>
        <w:tc>
          <w:tcPr>
            <w:tcW w:w="2335" w:type="dxa"/>
            <w:gridSpan w:val="4"/>
            <w:vAlign w:val="center"/>
          </w:tcPr>
          <w:p w:rsidR="000F5833" w:rsidRPr="004D1C54" w:rsidRDefault="000F5833" w:rsidP="000F5833">
            <w:pPr>
              <w:snapToGrid w:val="0"/>
              <w:jc w:val="both"/>
              <w:rPr>
                <w:rFonts w:ascii="Times New Roman" w:eastAsia="標楷體" w:hAnsi="Times New Roman" w:cs="Times New Roman"/>
                <w:szCs w:val="24"/>
              </w:rPr>
            </w:pPr>
          </w:p>
        </w:tc>
        <w:tc>
          <w:tcPr>
            <w:tcW w:w="2341" w:type="dxa"/>
            <w:gridSpan w:val="4"/>
            <w:vAlign w:val="center"/>
          </w:tcPr>
          <w:p w:rsidR="000F5833" w:rsidRPr="004D1C54" w:rsidRDefault="000F5833" w:rsidP="000F5833">
            <w:pPr>
              <w:snapToGrid w:val="0"/>
              <w:jc w:val="both"/>
              <w:rPr>
                <w:rFonts w:ascii="Times New Roman" w:eastAsia="標楷體" w:hAnsi="Times New Roman" w:cs="Times New Roman"/>
                <w:szCs w:val="24"/>
              </w:rPr>
            </w:pPr>
          </w:p>
        </w:tc>
      </w:tr>
    </w:tbl>
    <w:p w:rsidR="005F0E85" w:rsidRPr="00622B4F" w:rsidRDefault="000F5833" w:rsidP="000F5833">
      <w:pPr>
        <w:widowControl/>
        <w:spacing w:beforeLines="150" w:before="360"/>
        <w:jc w:val="center"/>
        <w:rPr>
          <w:rFonts w:ascii="Times New Roman" w:eastAsia="標楷體" w:hAnsi="Times New Roman" w:cs="Times New Roman"/>
          <w:b/>
          <w:color w:val="000000" w:themeColor="text1"/>
          <w:sz w:val="32"/>
          <w:szCs w:val="32"/>
        </w:rPr>
      </w:pPr>
      <w:r>
        <w:rPr>
          <w:rFonts w:ascii="標楷體" w:eastAsia="標楷體" w:hAnsi="標楷體"/>
        </w:rPr>
        <w:br w:type="page"/>
      </w:r>
      <w:r w:rsidR="005F0E85" w:rsidRPr="003F0A4D">
        <w:rPr>
          <w:rFonts w:ascii="Times New Roman" w:eastAsia="標楷體" w:hAnsi="Times New Roman" w:cs="Times New Roman"/>
          <w:b/>
          <w:bCs/>
          <w:color w:val="000000" w:themeColor="text1"/>
          <w:sz w:val="32"/>
          <w:szCs w:val="32"/>
        </w:rPr>
        <w:t>新竹縣</w:t>
      </w:r>
      <w:r w:rsidR="005F0E85">
        <w:rPr>
          <w:rFonts w:ascii="Times New Roman" w:eastAsia="標楷體" w:hAnsi="Times New Roman" w:cs="Times New Roman"/>
          <w:b/>
          <w:bCs/>
          <w:color w:val="000000" w:themeColor="text1"/>
          <w:sz w:val="32"/>
          <w:szCs w:val="32"/>
        </w:rPr>
        <w:t>1</w:t>
      </w:r>
      <w:r w:rsidR="005F0E85">
        <w:rPr>
          <w:rFonts w:ascii="Times New Roman" w:eastAsia="標楷體" w:hAnsi="Times New Roman" w:cs="Times New Roman" w:hint="eastAsia"/>
          <w:b/>
          <w:bCs/>
          <w:color w:val="000000" w:themeColor="text1"/>
          <w:sz w:val="32"/>
          <w:szCs w:val="32"/>
        </w:rPr>
        <w:t>1</w:t>
      </w:r>
      <w:r w:rsidR="00965CC8">
        <w:rPr>
          <w:rFonts w:ascii="Times New Roman" w:eastAsia="標楷體" w:hAnsi="Times New Roman" w:cs="Times New Roman" w:hint="eastAsia"/>
          <w:b/>
          <w:bCs/>
          <w:color w:val="000000" w:themeColor="text1"/>
          <w:sz w:val="32"/>
          <w:szCs w:val="32"/>
        </w:rPr>
        <w:t>4</w:t>
      </w:r>
      <w:r w:rsidR="005F0E85" w:rsidRPr="003F0A4D">
        <w:rPr>
          <w:rFonts w:ascii="Times New Roman" w:eastAsia="標楷體" w:hAnsi="Times New Roman" w:cs="Times New Roman"/>
          <w:b/>
          <w:bCs/>
          <w:color w:val="000000" w:themeColor="text1"/>
          <w:sz w:val="32"/>
          <w:szCs w:val="32"/>
        </w:rPr>
        <w:t>學年度</w:t>
      </w:r>
      <w:r w:rsidR="005F0E85" w:rsidRPr="003F0A4D">
        <w:rPr>
          <w:rFonts w:ascii="Times New Roman" w:eastAsia="標楷體" w:hAnsi="Times New Roman" w:cs="Times New Roman"/>
          <w:b/>
          <w:color w:val="000000" w:themeColor="text1"/>
          <w:sz w:val="32"/>
          <w:szCs w:val="32"/>
        </w:rPr>
        <w:t>國民中學技藝教育競賽</w:t>
      </w:r>
      <w:bookmarkStart w:id="0" w:name="_Hlk200697331"/>
      <w:r>
        <w:rPr>
          <w:rFonts w:ascii="Times New Roman" w:eastAsia="標楷體" w:hAnsi="Times New Roman" w:cs="Times New Roman" w:hint="eastAsia"/>
          <w:b/>
          <w:bCs/>
          <w:color w:val="000000" w:themeColor="text1"/>
          <w:sz w:val="32"/>
          <w:szCs w:val="32"/>
        </w:rPr>
        <w:t>電機與</w:t>
      </w:r>
      <w:proofErr w:type="gramStart"/>
      <w:r>
        <w:rPr>
          <w:rFonts w:ascii="Times New Roman" w:eastAsia="標楷體" w:hAnsi="Times New Roman" w:cs="Times New Roman" w:hint="eastAsia"/>
          <w:b/>
          <w:bCs/>
          <w:color w:val="000000" w:themeColor="text1"/>
          <w:sz w:val="32"/>
          <w:szCs w:val="32"/>
        </w:rPr>
        <w:t>電子</w:t>
      </w:r>
      <w:r w:rsidRPr="00C87503">
        <w:rPr>
          <w:rFonts w:ascii="Times New Roman" w:eastAsia="標楷體" w:hAnsi="Times New Roman" w:cs="Times New Roman"/>
          <w:b/>
          <w:bCs/>
          <w:color w:val="000000" w:themeColor="text1"/>
          <w:sz w:val="32"/>
          <w:szCs w:val="32"/>
        </w:rPr>
        <w:t>職群</w:t>
      </w:r>
      <w:proofErr w:type="gramEnd"/>
      <w:r w:rsidRPr="00C87503">
        <w:rPr>
          <w:rFonts w:ascii="Times New Roman" w:eastAsia="標楷體" w:hAnsi="Times New Roman" w:cs="Times New Roman"/>
          <w:b/>
          <w:bCs/>
          <w:color w:val="000000" w:themeColor="text1"/>
          <w:sz w:val="32"/>
          <w:szCs w:val="32"/>
        </w:rPr>
        <w:t>(</w:t>
      </w:r>
      <w:r>
        <w:rPr>
          <w:rFonts w:ascii="Times New Roman" w:eastAsia="標楷體" w:hAnsi="Times New Roman" w:cs="Times New Roman" w:hint="eastAsia"/>
          <w:b/>
          <w:bCs/>
          <w:color w:val="000000" w:themeColor="text1"/>
          <w:sz w:val="32"/>
          <w:szCs w:val="32"/>
        </w:rPr>
        <w:t>工業電子</w:t>
      </w:r>
      <w:r w:rsidRPr="00C87503">
        <w:rPr>
          <w:rFonts w:ascii="Times New Roman" w:eastAsia="標楷體" w:hAnsi="Times New Roman" w:cs="Times New Roman"/>
          <w:b/>
          <w:bCs/>
          <w:color w:val="000000" w:themeColor="text1"/>
          <w:sz w:val="32"/>
          <w:szCs w:val="32"/>
        </w:rPr>
        <w:t>)</w:t>
      </w:r>
      <w:r w:rsidR="00A87D3F">
        <w:rPr>
          <w:rFonts w:ascii="Times New Roman" w:eastAsia="標楷體" w:hAnsi="Times New Roman" w:cs="Times New Roman" w:hint="eastAsia"/>
          <w:b/>
          <w:bCs/>
          <w:color w:val="000000" w:themeColor="text1"/>
          <w:sz w:val="32"/>
          <w:szCs w:val="32"/>
        </w:rPr>
        <w:t>術科</w:t>
      </w:r>
      <w:r w:rsidR="005F0E85" w:rsidRPr="00622B4F">
        <w:rPr>
          <w:rFonts w:ascii="Times New Roman" w:eastAsia="標楷體" w:hAnsi="Times New Roman" w:cs="Times New Roman"/>
          <w:b/>
          <w:color w:val="000000" w:themeColor="text1"/>
          <w:sz w:val="32"/>
          <w:szCs w:val="32"/>
        </w:rPr>
        <w:t>試場規則</w:t>
      </w:r>
      <w:bookmarkEnd w:id="0"/>
    </w:p>
    <w:p w:rsidR="000F5833" w:rsidRPr="004D1C54" w:rsidRDefault="000F5833" w:rsidP="000F5833">
      <w:pPr>
        <w:pStyle w:val="a3"/>
        <w:spacing w:beforeLines="50" w:before="120" w:afterLines="50" w:after="120"/>
        <w:ind w:leftChars="0" w:hangingChars="200" w:hanging="480"/>
        <w:jc w:val="both"/>
        <w:rPr>
          <w:rFonts w:ascii="Times New Roman" w:eastAsia="標楷體" w:hAnsi="Times New Roman" w:cs="Times New Roman"/>
          <w:bCs/>
        </w:rPr>
      </w:pPr>
      <w:r w:rsidRPr="004D1C54">
        <w:rPr>
          <w:rFonts w:ascii="Times New Roman" w:eastAsia="標楷體" w:hAnsi="Times New Roman" w:cs="Times New Roman"/>
        </w:rPr>
        <w:t>一、</w:t>
      </w:r>
      <w:r w:rsidRPr="004D1C54">
        <w:rPr>
          <w:rFonts w:ascii="Times New Roman" w:eastAsia="標楷體" w:hAnsi="Times New Roman" w:cs="Times New Roman"/>
          <w:bCs/>
        </w:rPr>
        <w:t>參賽學生應準時進入試場，測試時間開始後</w:t>
      </w:r>
      <w:r w:rsidRPr="004D1C54">
        <w:rPr>
          <w:rFonts w:ascii="Times New Roman" w:eastAsia="標楷體" w:hAnsi="Times New Roman" w:cs="Times New Roman"/>
          <w:bCs/>
        </w:rPr>
        <w:t>15</w:t>
      </w:r>
      <w:r w:rsidRPr="004D1C54">
        <w:rPr>
          <w:rFonts w:ascii="Times New Roman" w:eastAsia="標楷體" w:hAnsi="Times New Roman" w:cs="Times New Roman"/>
          <w:bCs/>
        </w:rPr>
        <w:t>分鐘尚未進場者，不准進場視為棄權論，取消比賽資格。如有特殊事情者時間不予延長。</w:t>
      </w:r>
    </w:p>
    <w:p w:rsidR="000F5833" w:rsidRPr="004D1C54" w:rsidRDefault="000F5833" w:rsidP="000F5833">
      <w:pPr>
        <w:pStyle w:val="a3"/>
        <w:spacing w:beforeLines="50" w:before="120" w:afterLines="50" w:after="120"/>
        <w:ind w:leftChars="0" w:hangingChars="200" w:hanging="480"/>
        <w:jc w:val="both"/>
        <w:rPr>
          <w:rFonts w:ascii="Times New Roman" w:eastAsia="標楷體" w:hAnsi="Times New Roman" w:cs="Times New Roman"/>
          <w:bCs/>
        </w:rPr>
      </w:pPr>
      <w:r w:rsidRPr="004D1C54">
        <w:rPr>
          <w:rFonts w:ascii="Times New Roman" w:eastAsia="標楷體" w:hAnsi="Times New Roman" w:cs="Times New Roman"/>
        </w:rPr>
        <w:t>二、</w:t>
      </w:r>
      <w:r w:rsidRPr="004D1C54">
        <w:rPr>
          <w:rFonts w:ascii="Times New Roman" w:eastAsia="標楷體" w:hAnsi="Times New Roman" w:cs="Times New Roman"/>
          <w:bCs/>
        </w:rPr>
        <w:t>術科測試當天，術科試題</w:t>
      </w:r>
      <w:r w:rsidRPr="004D1C54">
        <w:rPr>
          <w:rFonts w:ascii="Times New Roman" w:eastAsia="標楷體" w:hAnsi="Times New Roman" w:cs="Times New Roman"/>
          <w:bCs/>
        </w:rPr>
        <w:t>(</w:t>
      </w:r>
      <w:r w:rsidRPr="004D1C54">
        <w:rPr>
          <w:rFonts w:ascii="Times New Roman" w:eastAsia="標楷體" w:hAnsi="Times New Roman" w:cs="Times New Roman"/>
          <w:bCs/>
        </w:rPr>
        <w:t>本</w:t>
      </w:r>
      <w:r w:rsidRPr="004D1C54">
        <w:rPr>
          <w:rFonts w:ascii="Times New Roman" w:eastAsia="標楷體" w:hAnsi="Times New Roman" w:cs="Times New Roman"/>
          <w:bCs/>
        </w:rPr>
        <w:t>)</w:t>
      </w:r>
      <w:r w:rsidRPr="004D1C54">
        <w:rPr>
          <w:rFonts w:ascii="Times New Roman" w:eastAsia="標楷體" w:hAnsi="Times New Roman" w:cs="Times New Roman"/>
          <w:bCs/>
        </w:rPr>
        <w:t>、器材、材料、工具</w:t>
      </w:r>
      <w:r w:rsidRPr="004D1C54">
        <w:rPr>
          <w:rFonts w:ascii="Times New Roman" w:eastAsia="標楷體" w:hAnsi="Times New Roman" w:cs="Times New Roman"/>
          <w:bCs/>
        </w:rPr>
        <w:t>(</w:t>
      </w:r>
      <w:r w:rsidRPr="004D1C54">
        <w:rPr>
          <w:rFonts w:ascii="Times New Roman" w:eastAsia="標楷體" w:hAnsi="Times New Roman" w:cs="Times New Roman"/>
          <w:bCs/>
        </w:rPr>
        <w:t>除公告學生可自行攜帶工具，如：</w:t>
      </w:r>
      <w:r w:rsidRPr="004D1C54">
        <w:rPr>
          <w:rFonts w:ascii="Times New Roman" w:eastAsia="標楷體" w:hAnsi="Times New Roman" w:cs="Times New Roman"/>
          <w:szCs w:val="24"/>
        </w:rPr>
        <w:t>尖嘴鉗、斜口鉗、指針型三用電表</w:t>
      </w:r>
      <w:r w:rsidRPr="004D1C54">
        <w:rPr>
          <w:rFonts w:ascii="Times New Roman" w:eastAsia="標楷體" w:hAnsi="Times New Roman" w:cs="Times New Roman"/>
          <w:bCs/>
        </w:rPr>
        <w:t>)</w:t>
      </w:r>
      <w:r w:rsidRPr="004D1C54">
        <w:rPr>
          <w:rFonts w:ascii="Times New Roman" w:eastAsia="標楷體" w:hAnsi="Times New Roman" w:cs="Times New Roman"/>
          <w:bCs/>
        </w:rPr>
        <w:t>，均由主辦單位提供。</w:t>
      </w:r>
    </w:p>
    <w:p w:rsidR="000F5833" w:rsidRPr="004D1C54" w:rsidRDefault="000F5833" w:rsidP="000F5833">
      <w:pPr>
        <w:pStyle w:val="a3"/>
        <w:spacing w:beforeLines="50" w:before="120" w:afterLines="50" w:after="120"/>
        <w:ind w:leftChars="0" w:hangingChars="200" w:hanging="480"/>
        <w:jc w:val="both"/>
        <w:rPr>
          <w:rFonts w:ascii="Times New Roman" w:eastAsia="標楷體" w:hAnsi="Times New Roman" w:cs="Times New Roman"/>
          <w:bCs/>
        </w:rPr>
      </w:pPr>
      <w:r w:rsidRPr="004D1C54">
        <w:rPr>
          <w:rFonts w:ascii="Times New Roman" w:eastAsia="標楷體" w:hAnsi="Times New Roman" w:cs="Times New Roman"/>
          <w:bCs/>
        </w:rPr>
        <w:t>三、參賽學生進入試場時，不得夾帶試題、任何圖說、器材、配件等進場，亦不得將試場內任何器材</w:t>
      </w:r>
      <w:r w:rsidRPr="004D1C54">
        <w:rPr>
          <w:rFonts w:ascii="Times New Roman" w:eastAsia="標楷體" w:hAnsi="Times New Roman" w:cs="Times New Roman"/>
          <w:bCs/>
        </w:rPr>
        <w:t>(</w:t>
      </w:r>
      <w:r w:rsidRPr="004D1C54">
        <w:rPr>
          <w:rFonts w:ascii="Times New Roman" w:eastAsia="標楷體" w:hAnsi="Times New Roman" w:cs="Times New Roman"/>
          <w:bCs/>
        </w:rPr>
        <w:t>半成品、成品</w:t>
      </w:r>
      <w:r w:rsidRPr="004D1C54">
        <w:rPr>
          <w:rFonts w:ascii="Times New Roman" w:eastAsia="標楷體" w:hAnsi="Times New Roman" w:cs="Times New Roman"/>
          <w:bCs/>
        </w:rPr>
        <w:t>)</w:t>
      </w:r>
      <w:r w:rsidRPr="004D1C54">
        <w:rPr>
          <w:rFonts w:ascii="Times New Roman" w:eastAsia="標楷體" w:hAnsi="Times New Roman" w:cs="Times New Roman"/>
          <w:bCs/>
        </w:rPr>
        <w:t>或配件等攜出場外，一經發現即視為作弊，將以零分計算。</w:t>
      </w:r>
    </w:p>
    <w:p w:rsidR="000F5833" w:rsidRPr="004D1C54" w:rsidRDefault="000F5833" w:rsidP="000F5833">
      <w:pPr>
        <w:pStyle w:val="a3"/>
        <w:spacing w:beforeLines="50" w:before="120" w:afterLines="50" w:after="120"/>
        <w:ind w:leftChars="0" w:hangingChars="200" w:hanging="480"/>
        <w:jc w:val="both"/>
        <w:rPr>
          <w:rFonts w:ascii="Times New Roman" w:eastAsia="標楷體" w:hAnsi="Times New Roman" w:cs="Times New Roman"/>
          <w:bCs/>
        </w:rPr>
      </w:pPr>
      <w:r w:rsidRPr="004D1C54">
        <w:rPr>
          <w:rFonts w:ascii="Times New Roman" w:eastAsia="標楷體" w:hAnsi="Times New Roman" w:cs="Times New Roman"/>
          <w:bCs/>
        </w:rPr>
        <w:t>四、參賽學生對場地器材、設備須妥善使用，如有故意毀壞者，除應負賠償責任之外，一律取消比賽資格。</w:t>
      </w:r>
    </w:p>
    <w:p w:rsidR="000F5833" w:rsidRPr="004D1C54" w:rsidRDefault="000F5833" w:rsidP="000F5833">
      <w:pPr>
        <w:pStyle w:val="a3"/>
        <w:spacing w:beforeLines="50" w:before="120" w:afterLines="50" w:after="120"/>
        <w:ind w:leftChars="0" w:hangingChars="200" w:hanging="480"/>
        <w:jc w:val="both"/>
        <w:rPr>
          <w:rFonts w:ascii="Times New Roman" w:eastAsia="標楷體" w:hAnsi="Times New Roman" w:cs="Times New Roman"/>
          <w:bCs/>
        </w:rPr>
      </w:pPr>
      <w:r w:rsidRPr="004D1C54">
        <w:rPr>
          <w:rFonts w:ascii="Times New Roman" w:eastAsia="標楷體" w:hAnsi="Times New Roman" w:cs="Times New Roman"/>
          <w:bCs/>
          <w:szCs w:val="28"/>
        </w:rPr>
        <w:t>五、通電檢驗若發生短路現象（無熔絲開關跳脫、插座保險絲熔斷者），即應停止工作，不得重修，且</w:t>
      </w:r>
      <w:r w:rsidRPr="004D1C54">
        <w:rPr>
          <w:rFonts w:ascii="Times New Roman" w:eastAsia="標楷體" w:hAnsi="Times New Roman" w:cs="Times New Roman"/>
        </w:rPr>
        <w:t>不予評分。</w:t>
      </w:r>
    </w:p>
    <w:p w:rsidR="000F5833" w:rsidRPr="004D1C54" w:rsidRDefault="000F5833" w:rsidP="000F5833">
      <w:pPr>
        <w:pStyle w:val="a3"/>
        <w:spacing w:beforeLines="50" w:before="120" w:afterLines="50" w:after="120"/>
        <w:ind w:leftChars="0" w:hangingChars="200" w:hanging="480"/>
        <w:jc w:val="both"/>
        <w:rPr>
          <w:rFonts w:ascii="Times New Roman" w:eastAsia="標楷體" w:hAnsi="Times New Roman" w:cs="Times New Roman"/>
        </w:rPr>
      </w:pPr>
      <w:r w:rsidRPr="004D1C54">
        <w:rPr>
          <w:rFonts w:ascii="Times New Roman" w:eastAsia="標楷體" w:hAnsi="Times New Roman" w:cs="Times New Roman"/>
        </w:rPr>
        <w:t>六、測驗期間，</w:t>
      </w:r>
      <w:r w:rsidRPr="004D1C54">
        <w:rPr>
          <w:rFonts w:ascii="Times New Roman" w:eastAsia="標楷體" w:hAnsi="Times New Roman" w:cs="Times New Roman"/>
          <w:bCs/>
        </w:rPr>
        <w:t>參賽學生</w:t>
      </w:r>
      <w:r w:rsidRPr="004D1C54">
        <w:rPr>
          <w:rFonts w:ascii="Times New Roman" w:eastAsia="標楷體" w:hAnsi="Times New Roman" w:cs="Times New Roman"/>
        </w:rPr>
        <w:t>不得接受他人協助或協助他人（如動手、講話、動作提示</w:t>
      </w:r>
      <w:r w:rsidRPr="004D1C54">
        <w:rPr>
          <w:rFonts w:ascii="Times New Roman" w:eastAsia="標楷體" w:hAnsi="Times New Roman" w:cs="Times New Roman"/>
        </w:rPr>
        <w:t>……</w:t>
      </w:r>
      <w:r w:rsidRPr="004D1C54">
        <w:rPr>
          <w:rFonts w:ascii="Times New Roman" w:eastAsia="標楷體" w:hAnsi="Times New Roman" w:cs="Times New Roman"/>
        </w:rPr>
        <w:t>），一經發現即視為作弊，雙方均</w:t>
      </w:r>
      <w:r w:rsidRPr="004D1C54">
        <w:rPr>
          <w:rFonts w:ascii="Times New Roman" w:eastAsia="標楷體" w:hAnsi="Times New Roman" w:cs="Times New Roman"/>
          <w:bCs/>
        </w:rPr>
        <w:t>將以零分計算</w:t>
      </w:r>
      <w:r w:rsidRPr="004D1C54">
        <w:rPr>
          <w:rFonts w:ascii="Times New Roman" w:eastAsia="標楷體" w:hAnsi="Times New Roman" w:cs="Times New Roman"/>
        </w:rPr>
        <w:t>。</w:t>
      </w:r>
      <w:r w:rsidRPr="004D1C54">
        <w:rPr>
          <w:rFonts w:ascii="Times New Roman" w:eastAsia="標楷體" w:hAnsi="Times New Roman" w:cs="Times New Roman"/>
        </w:rPr>
        <w:t xml:space="preserve"> </w:t>
      </w:r>
    </w:p>
    <w:p w:rsidR="000F5833" w:rsidRPr="004D1C54" w:rsidRDefault="000F5833" w:rsidP="000F5833">
      <w:pPr>
        <w:pStyle w:val="a3"/>
        <w:spacing w:beforeLines="50" w:before="120" w:afterLines="50" w:after="120"/>
        <w:ind w:leftChars="0" w:hangingChars="200" w:hanging="480"/>
        <w:jc w:val="both"/>
        <w:rPr>
          <w:rFonts w:ascii="Times New Roman" w:eastAsia="標楷體" w:hAnsi="Times New Roman" w:cs="Times New Roman"/>
          <w:bCs/>
        </w:rPr>
      </w:pPr>
      <w:r w:rsidRPr="004D1C54">
        <w:rPr>
          <w:rFonts w:ascii="Times New Roman" w:eastAsia="標楷體" w:hAnsi="Times New Roman" w:cs="Times New Roman"/>
        </w:rPr>
        <w:t>七、測驗開始二十分鐘內，</w:t>
      </w:r>
      <w:r w:rsidRPr="004D1C54">
        <w:rPr>
          <w:rFonts w:ascii="Times New Roman" w:eastAsia="標楷體" w:hAnsi="Times New Roman" w:cs="Times New Roman"/>
          <w:bCs/>
        </w:rPr>
        <w:t>參賽學生</w:t>
      </w:r>
      <w:r w:rsidRPr="004D1C54">
        <w:rPr>
          <w:rFonts w:ascii="Times New Roman" w:eastAsia="標楷體" w:hAnsi="Times New Roman" w:cs="Times New Roman"/>
        </w:rPr>
        <w:t>應自行檢查所需使用之材料是否良好或缺漏，如有問題，應立即報告</w:t>
      </w:r>
      <w:r w:rsidRPr="004D1C54">
        <w:rPr>
          <w:rFonts w:ascii="Times New Roman" w:eastAsia="標楷體" w:hAnsi="Times New Roman" w:cs="Times New Roman"/>
          <w:bCs/>
        </w:rPr>
        <w:t>監評人員</w:t>
      </w:r>
      <w:r w:rsidRPr="004D1C54">
        <w:rPr>
          <w:rFonts w:ascii="Times New Roman" w:eastAsia="標楷體" w:hAnsi="Times New Roman" w:cs="Times New Roman"/>
        </w:rPr>
        <w:t>處理，否則一律視為</w:t>
      </w:r>
      <w:r w:rsidRPr="004D1C54">
        <w:rPr>
          <w:rFonts w:ascii="Times New Roman" w:eastAsia="標楷體" w:hAnsi="Times New Roman" w:cs="Times New Roman"/>
          <w:bCs/>
        </w:rPr>
        <w:t>參賽學生</w:t>
      </w:r>
      <w:r w:rsidRPr="004D1C54">
        <w:rPr>
          <w:rFonts w:ascii="Times New Roman" w:eastAsia="標楷體" w:hAnsi="Times New Roman" w:cs="Times New Roman"/>
        </w:rPr>
        <w:t>疏忽，按規定扣分。若</w:t>
      </w:r>
      <w:r w:rsidRPr="004D1C54">
        <w:rPr>
          <w:rFonts w:ascii="Times New Roman" w:eastAsia="標楷體" w:hAnsi="Times New Roman" w:cs="Times New Roman"/>
          <w:bCs/>
        </w:rPr>
        <w:t>競賽中設備發生故障時，得報請監評人員協助處理。</w:t>
      </w:r>
    </w:p>
    <w:p w:rsidR="000F5833" w:rsidRPr="004D1C54" w:rsidRDefault="000F5833" w:rsidP="000F5833">
      <w:pPr>
        <w:pStyle w:val="a3"/>
        <w:spacing w:beforeLines="50" w:before="120" w:afterLines="50" w:after="120"/>
        <w:ind w:leftChars="0" w:hangingChars="200" w:hanging="480"/>
        <w:jc w:val="both"/>
        <w:rPr>
          <w:rFonts w:ascii="Times New Roman" w:eastAsia="標楷體" w:hAnsi="Times New Roman" w:cs="Times New Roman"/>
        </w:rPr>
      </w:pPr>
      <w:r w:rsidRPr="004D1C54">
        <w:rPr>
          <w:rFonts w:ascii="Times New Roman" w:eastAsia="標楷體" w:hAnsi="Times New Roman" w:cs="Times New Roman"/>
        </w:rPr>
        <w:t>八、同一元件編號（</w:t>
      </w:r>
      <w:r w:rsidRPr="004D1C54">
        <w:rPr>
          <w:rFonts w:ascii="Times New Roman" w:eastAsia="標楷體" w:hAnsi="Times New Roman" w:cs="Times New Roman"/>
        </w:rPr>
        <w:t>R</w:t>
      </w:r>
      <w:r w:rsidRPr="004D1C54">
        <w:rPr>
          <w:rFonts w:ascii="Times New Roman" w:eastAsia="標楷體" w:hAnsi="Times New Roman" w:cs="Times New Roman"/>
          <w:vertAlign w:val="subscript"/>
        </w:rPr>
        <w:t>1</w:t>
      </w:r>
      <w:r w:rsidRPr="004D1C54">
        <w:rPr>
          <w:rFonts w:ascii="Times New Roman" w:eastAsia="標楷體" w:hAnsi="Times New Roman" w:cs="Times New Roman"/>
        </w:rPr>
        <w:t>、</w:t>
      </w:r>
      <w:r w:rsidRPr="004D1C54">
        <w:rPr>
          <w:rFonts w:ascii="Times New Roman" w:eastAsia="標楷體" w:hAnsi="Times New Roman" w:cs="Times New Roman"/>
        </w:rPr>
        <w:t>C</w:t>
      </w:r>
      <w:r w:rsidRPr="004D1C54">
        <w:rPr>
          <w:rFonts w:ascii="Times New Roman" w:eastAsia="標楷體" w:hAnsi="Times New Roman" w:cs="Times New Roman"/>
          <w:vertAlign w:val="subscript"/>
        </w:rPr>
        <w:t>1</w:t>
      </w:r>
      <w:r w:rsidRPr="004D1C54">
        <w:rPr>
          <w:rFonts w:ascii="Times New Roman" w:eastAsia="標楷體" w:hAnsi="Times New Roman" w:cs="Times New Roman"/>
        </w:rPr>
        <w:t>、</w:t>
      </w:r>
      <w:r w:rsidRPr="004D1C54">
        <w:rPr>
          <w:rFonts w:ascii="Times New Roman" w:eastAsia="標楷體" w:hAnsi="Times New Roman" w:cs="Times New Roman"/>
        </w:rPr>
        <w:t>Q</w:t>
      </w:r>
      <w:r w:rsidRPr="004D1C54">
        <w:rPr>
          <w:rFonts w:ascii="Times New Roman" w:eastAsia="標楷體" w:hAnsi="Times New Roman" w:cs="Times New Roman"/>
          <w:vertAlign w:val="subscript"/>
        </w:rPr>
        <w:t>1</w:t>
      </w:r>
      <w:r w:rsidRPr="004D1C54">
        <w:rPr>
          <w:rFonts w:ascii="Times New Roman" w:eastAsia="標楷體" w:hAnsi="Times New Roman" w:cs="Times New Roman"/>
        </w:rPr>
        <w:t>……</w:t>
      </w:r>
      <w:r w:rsidRPr="004D1C54">
        <w:rPr>
          <w:rFonts w:ascii="Times New Roman" w:eastAsia="標楷體" w:hAnsi="Times New Roman" w:cs="Times New Roman"/>
        </w:rPr>
        <w:t>）之元件只可更換一次，皆以損壞元件交換，每更換一元件，均列入扣分。</w:t>
      </w:r>
    </w:p>
    <w:p w:rsidR="000F5833" w:rsidRPr="004D1C54" w:rsidRDefault="000F5833" w:rsidP="000F5833">
      <w:pPr>
        <w:pStyle w:val="a3"/>
        <w:spacing w:beforeLines="50" w:before="120" w:afterLines="50" w:after="120"/>
        <w:ind w:leftChars="0" w:hangingChars="200" w:hanging="480"/>
        <w:jc w:val="both"/>
        <w:rPr>
          <w:rFonts w:ascii="Times New Roman" w:eastAsia="標楷體" w:hAnsi="Times New Roman" w:cs="Times New Roman"/>
        </w:rPr>
      </w:pPr>
      <w:r w:rsidRPr="004D1C54">
        <w:rPr>
          <w:rFonts w:ascii="Times New Roman" w:eastAsia="標楷體" w:hAnsi="Times New Roman" w:cs="Times New Roman"/>
        </w:rPr>
        <w:t>九、</w:t>
      </w:r>
      <w:r w:rsidRPr="004D1C54">
        <w:rPr>
          <w:rFonts w:ascii="Times New Roman" w:eastAsia="標楷體" w:hAnsi="Times New Roman" w:cs="Times New Roman"/>
          <w:bCs/>
        </w:rPr>
        <w:t>參賽學生於測驗時，</w:t>
      </w:r>
      <w:r w:rsidRPr="004D1C54">
        <w:rPr>
          <w:rFonts w:ascii="Times New Roman" w:eastAsia="標楷體" w:hAnsi="Times New Roman" w:cs="Times New Roman"/>
        </w:rPr>
        <w:t>未經監評人員允許不得私自離開試場，如因故離開試場須經評審長同意，並派員陪同始可離開，但時間不得逾</w:t>
      </w:r>
      <w:r w:rsidRPr="004D1C54">
        <w:rPr>
          <w:rFonts w:ascii="Times New Roman" w:eastAsia="標楷體" w:hAnsi="Times New Roman" w:cs="Times New Roman"/>
        </w:rPr>
        <w:t>10</w:t>
      </w:r>
      <w:r w:rsidRPr="004D1C54">
        <w:rPr>
          <w:rFonts w:ascii="Times New Roman" w:eastAsia="標楷體" w:hAnsi="Times New Roman" w:cs="Times New Roman"/>
        </w:rPr>
        <w:t>分鐘，並不予折計。</w:t>
      </w:r>
    </w:p>
    <w:p w:rsidR="000F5833" w:rsidRPr="004D1C54" w:rsidRDefault="000F5833" w:rsidP="000F5833">
      <w:pPr>
        <w:pStyle w:val="a3"/>
        <w:spacing w:beforeLines="50" w:before="120" w:afterLines="50" w:after="120"/>
        <w:ind w:leftChars="0" w:hangingChars="200" w:hanging="480"/>
        <w:jc w:val="both"/>
        <w:rPr>
          <w:rFonts w:ascii="Times New Roman" w:eastAsia="標楷體" w:hAnsi="Times New Roman" w:cs="Times New Roman"/>
        </w:rPr>
      </w:pPr>
      <w:r w:rsidRPr="004D1C54">
        <w:rPr>
          <w:rFonts w:ascii="Times New Roman" w:eastAsia="標楷體" w:hAnsi="Times New Roman" w:cs="Times New Roman"/>
        </w:rPr>
        <w:t>十、競賽過程中如有疑義，得原地舉手發問，但所耗費時間不得扣除。</w:t>
      </w:r>
    </w:p>
    <w:p w:rsidR="000F5833" w:rsidRPr="004D1C54" w:rsidRDefault="000F5833" w:rsidP="000F5833">
      <w:pPr>
        <w:pStyle w:val="a3"/>
        <w:spacing w:beforeLines="50" w:before="120" w:afterLines="50" w:after="120"/>
        <w:ind w:leftChars="0" w:hangingChars="200" w:hanging="480"/>
        <w:jc w:val="both"/>
        <w:rPr>
          <w:rFonts w:ascii="Times New Roman" w:eastAsia="標楷體" w:hAnsi="Times New Roman" w:cs="Times New Roman"/>
        </w:rPr>
      </w:pPr>
      <w:r w:rsidRPr="004D1C54">
        <w:rPr>
          <w:rFonts w:ascii="Times New Roman" w:eastAsia="標楷體" w:hAnsi="Times New Roman" w:cs="Times New Roman"/>
        </w:rPr>
        <w:t>十一、</w:t>
      </w:r>
      <w:r w:rsidRPr="004D1C54">
        <w:rPr>
          <w:rFonts w:ascii="Times New Roman" w:eastAsia="標楷體" w:hAnsi="Times New Roman" w:cs="Times New Roman"/>
          <w:bCs/>
        </w:rPr>
        <w:t>參賽學生</w:t>
      </w:r>
      <w:r w:rsidRPr="004D1C54">
        <w:rPr>
          <w:rFonts w:ascii="Times New Roman" w:eastAsia="標楷體" w:hAnsi="Times New Roman" w:cs="Times New Roman"/>
        </w:rPr>
        <w:t>於測驗完畢後或離場前，應作適當之現場清理工作，否則按規定扣分。</w:t>
      </w:r>
    </w:p>
    <w:p w:rsidR="000F5833" w:rsidRPr="004D1C54" w:rsidRDefault="000F5833" w:rsidP="000F5833">
      <w:pPr>
        <w:pStyle w:val="a3"/>
        <w:spacing w:beforeLines="50" w:before="120" w:afterLines="50" w:after="120"/>
        <w:ind w:leftChars="0" w:left="756" w:hangingChars="315" w:hanging="756"/>
        <w:jc w:val="both"/>
        <w:rPr>
          <w:rFonts w:ascii="Times New Roman" w:eastAsia="標楷體" w:hAnsi="Times New Roman" w:cs="Times New Roman"/>
        </w:rPr>
      </w:pPr>
      <w:r w:rsidRPr="004D1C54">
        <w:rPr>
          <w:rFonts w:ascii="Times New Roman" w:eastAsia="標楷體" w:hAnsi="Times New Roman" w:cs="Times New Roman"/>
          <w:bCs/>
        </w:rPr>
        <w:t>十二、各校領隊、指導教師不得於現場指導；各校領隊、指導教師及參賽學生，尚未參加競賽時須在休息區等待通知。</w:t>
      </w:r>
    </w:p>
    <w:p w:rsidR="00947A89" w:rsidRPr="00947A89" w:rsidRDefault="000F5833" w:rsidP="000F5833">
      <w:pPr>
        <w:spacing w:line="400" w:lineRule="atLeast"/>
        <w:rPr>
          <w:rFonts w:ascii="標楷體" w:eastAsia="標楷體" w:hAnsi="標楷體"/>
          <w:szCs w:val="24"/>
        </w:rPr>
      </w:pPr>
      <w:r w:rsidRPr="004D1C54">
        <w:rPr>
          <w:rFonts w:ascii="Times New Roman" w:eastAsia="標楷體" w:hAnsi="Times New Roman" w:cs="Times New Roman"/>
        </w:rPr>
        <w:t>十三、其他相關事項於現場說明。</w:t>
      </w:r>
    </w:p>
    <w:p w:rsidR="00947A89" w:rsidRPr="00947A89" w:rsidRDefault="00947A89">
      <w:pPr>
        <w:widowControl/>
        <w:rPr>
          <w:rFonts w:ascii="標楷體" w:eastAsia="標楷體" w:hAnsi="標楷體"/>
          <w:b/>
          <w:szCs w:val="24"/>
        </w:rPr>
      </w:pPr>
      <w:r w:rsidRPr="00947A89">
        <w:rPr>
          <w:rFonts w:ascii="標楷體" w:eastAsia="標楷體" w:hAnsi="標楷體"/>
          <w:b/>
          <w:szCs w:val="24"/>
        </w:rPr>
        <w:br w:type="page"/>
      </w:r>
    </w:p>
    <w:p w:rsidR="00677403" w:rsidRDefault="008D3885" w:rsidP="0062674A">
      <w:pPr>
        <w:pStyle w:val="1"/>
        <w:tabs>
          <w:tab w:val="left" w:pos="1755"/>
        </w:tabs>
        <w:jc w:val="center"/>
        <w:rPr>
          <w:rFonts w:ascii="TIME" w:eastAsia="標楷體" w:hAnsi="TIME"/>
          <w:b/>
          <w:w w:val="99"/>
          <w:kern w:val="0"/>
          <w:sz w:val="36"/>
          <w:szCs w:val="36"/>
        </w:rPr>
      </w:pPr>
      <w:r w:rsidRPr="006A6FB0">
        <w:rPr>
          <w:rFonts w:ascii="TIME" w:eastAsia="標楷體" w:hAnsi="TIME" w:hint="eastAsia"/>
          <w:b/>
          <w:w w:val="99"/>
          <w:kern w:val="0"/>
          <w:sz w:val="36"/>
          <w:szCs w:val="36"/>
        </w:rPr>
        <w:t>新竹縣</w:t>
      </w:r>
      <w:r w:rsidRPr="006A6FB0">
        <w:rPr>
          <w:rFonts w:ascii="標楷體" w:eastAsia="標楷體" w:hAnsi="標楷體"/>
          <w:b/>
          <w:w w:val="99"/>
          <w:kern w:val="0"/>
          <w:sz w:val="36"/>
          <w:szCs w:val="36"/>
        </w:rPr>
        <w:t>11</w:t>
      </w:r>
      <w:r w:rsidRPr="006A6FB0">
        <w:rPr>
          <w:rFonts w:ascii="標楷體" w:eastAsia="標楷體" w:hAnsi="標楷體" w:hint="eastAsia"/>
          <w:b/>
          <w:w w:val="99"/>
          <w:kern w:val="0"/>
          <w:sz w:val="36"/>
          <w:szCs w:val="36"/>
        </w:rPr>
        <w:t>4</w:t>
      </w:r>
      <w:r w:rsidRPr="006A6FB0">
        <w:rPr>
          <w:rFonts w:ascii="TIME" w:eastAsia="標楷體" w:hAnsi="TIME"/>
          <w:b/>
          <w:w w:val="99"/>
          <w:kern w:val="0"/>
          <w:sz w:val="36"/>
          <w:szCs w:val="36"/>
        </w:rPr>
        <w:t>學年度國中技藝教育競賽</w:t>
      </w:r>
    </w:p>
    <w:p w:rsidR="008D3885" w:rsidRPr="001F7E47" w:rsidRDefault="00677403" w:rsidP="00677403">
      <w:pPr>
        <w:autoSpaceDE w:val="0"/>
        <w:autoSpaceDN w:val="0"/>
        <w:adjustRightInd w:val="0"/>
        <w:spacing w:beforeLines="100" w:before="240" w:line="360" w:lineRule="exact"/>
        <w:jc w:val="center"/>
        <w:rPr>
          <w:rFonts w:ascii="標楷體" w:eastAsia="標楷體" w:hAnsi="標楷體" w:cs="標楷體"/>
          <w:b/>
          <w:sz w:val="36"/>
          <w:szCs w:val="36"/>
        </w:rPr>
      </w:pPr>
      <w:r w:rsidRPr="00677403">
        <w:rPr>
          <w:rFonts w:ascii="標楷體" w:eastAsia="標楷體" w:hAnsi="標楷體" w:cs="標楷體" w:hint="eastAsia"/>
          <w:b/>
          <w:sz w:val="36"/>
          <w:szCs w:val="36"/>
        </w:rPr>
        <w:t>電機與電子職群(工業電子)</w:t>
      </w:r>
      <w:r w:rsidR="008D3885" w:rsidRPr="001F7E47">
        <w:rPr>
          <w:rFonts w:ascii="標楷體" w:eastAsia="標楷體" w:hAnsi="標楷體" w:cs="標楷體" w:hint="eastAsia"/>
          <w:b/>
          <w:sz w:val="36"/>
          <w:szCs w:val="36"/>
        </w:rPr>
        <w:t>術科</w:t>
      </w:r>
      <w:r>
        <w:rPr>
          <w:rFonts w:ascii="標楷體" w:eastAsia="標楷體" w:hAnsi="標楷體" w:cs="標楷體" w:hint="eastAsia"/>
          <w:b/>
          <w:sz w:val="36"/>
          <w:szCs w:val="36"/>
        </w:rPr>
        <w:t xml:space="preserve"> </w:t>
      </w:r>
      <w:r w:rsidR="006A6FB0">
        <w:rPr>
          <w:rFonts w:ascii="標楷體" w:eastAsia="標楷體" w:hAnsi="標楷體" w:cs="標楷體" w:hint="eastAsia"/>
          <w:b/>
          <w:sz w:val="36"/>
          <w:szCs w:val="36"/>
        </w:rPr>
        <w:t>異議、申訴</w:t>
      </w:r>
      <w:r w:rsidR="00F32C3F">
        <w:rPr>
          <w:rFonts w:ascii="標楷體" w:eastAsia="標楷體" w:hAnsi="標楷體" w:cs="標楷體" w:hint="eastAsia"/>
          <w:b/>
          <w:sz w:val="36"/>
          <w:szCs w:val="36"/>
        </w:rPr>
        <w:t>處理</w:t>
      </w:r>
      <w:r w:rsidR="008D3885" w:rsidRPr="001F7E47">
        <w:rPr>
          <w:rFonts w:ascii="標楷體" w:eastAsia="標楷體" w:hAnsi="標楷體" w:cs="標楷體" w:hint="eastAsia"/>
          <w:b/>
          <w:sz w:val="36"/>
          <w:szCs w:val="36"/>
        </w:rPr>
        <w:t>注意事項</w:t>
      </w:r>
    </w:p>
    <w:p w:rsidR="00F32C3F" w:rsidRPr="001F7E47" w:rsidRDefault="00F32C3F" w:rsidP="00F32C3F">
      <w:pPr>
        <w:numPr>
          <w:ilvl w:val="0"/>
          <w:numId w:val="15"/>
        </w:numPr>
        <w:autoSpaceDE w:val="0"/>
        <w:autoSpaceDN w:val="0"/>
        <w:adjustRightInd w:val="0"/>
        <w:spacing w:afterLines="50" w:after="120" w:line="500" w:lineRule="exact"/>
        <w:rPr>
          <w:rFonts w:ascii="標楷體" w:eastAsia="標楷體" w:hAnsi="標楷體" w:cs="P Ming Li U"/>
          <w:color w:val="000000"/>
          <w:kern w:val="0"/>
          <w:sz w:val="28"/>
          <w:szCs w:val="28"/>
        </w:rPr>
      </w:pPr>
      <w:r w:rsidRPr="001F7E47">
        <w:rPr>
          <w:rFonts w:ascii="標楷體" w:eastAsia="標楷體" w:hAnsi="標楷體" w:cs="P Ming Li U" w:hint="eastAsia"/>
          <w:color w:val="000000"/>
          <w:kern w:val="0"/>
          <w:sz w:val="28"/>
          <w:szCs w:val="28"/>
        </w:rPr>
        <w:t>術科爭議處理人員及組織：</w:t>
      </w:r>
    </w:p>
    <w:p w:rsidR="00F32C3F" w:rsidRPr="001F7E47" w:rsidRDefault="00F32C3F" w:rsidP="00F32C3F">
      <w:pPr>
        <w:numPr>
          <w:ilvl w:val="1"/>
          <w:numId w:val="15"/>
        </w:numPr>
        <w:autoSpaceDE w:val="0"/>
        <w:autoSpaceDN w:val="0"/>
        <w:adjustRightInd w:val="0"/>
        <w:spacing w:line="400" w:lineRule="exact"/>
        <w:rPr>
          <w:rFonts w:ascii="標楷體" w:eastAsia="標楷體" w:hAnsi="標楷體" w:cs="P Ming Li U"/>
          <w:color w:val="000000"/>
          <w:kern w:val="0"/>
          <w:sz w:val="28"/>
          <w:szCs w:val="28"/>
        </w:rPr>
      </w:pPr>
      <w:r w:rsidRPr="001F7E47">
        <w:rPr>
          <w:rFonts w:ascii="標楷體" w:eastAsia="標楷體" w:hAnsi="標楷體" w:cs="P Ming Li U" w:hint="eastAsia"/>
          <w:color w:val="000000"/>
          <w:kern w:val="0"/>
          <w:sz w:val="28"/>
          <w:szCs w:val="28"/>
        </w:rPr>
        <w:t>監場主任：由競賽主題</w:t>
      </w:r>
      <w:r>
        <w:rPr>
          <w:rFonts w:ascii="標楷體" w:eastAsia="標楷體" w:hAnsi="標楷體" w:cs="P Ming Li U" w:hint="eastAsia"/>
          <w:color w:val="000000"/>
          <w:kern w:val="0"/>
          <w:sz w:val="28"/>
          <w:szCs w:val="28"/>
        </w:rPr>
        <w:t>承辦學校</w:t>
      </w:r>
      <w:r w:rsidRPr="001F7E47">
        <w:rPr>
          <w:rFonts w:ascii="標楷體" w:eastAsia="標楷體" w:hAnsi="標楷體" w:cs="P Ming Li U" w:hint="eastAsia"/>
          <w:color w:val="000000"/>
          <w:kern w:val="0"/>
          <w:sz w:val="28"/>
          <w:szCs w:val="28"/>
        </w:rPr>
        <w:t>聘任，得聘任具相關經驗之教師至少1人(如為國中教師則應由該主題無學生參與競賽之國中教師)，於該職群術科競賽開始前宣導競賽異議提出方式，並於競賽期間記錄競賽場內參賽學生所提之問題、異議及裁判處理方式並</w:t>
      </w:r>
      <w:r w:rsidRPr="001F7E47">
        <w:rPr>
          <w:rFonts w:ascii="標楷體" w:eastAsia="標楷體" w:hAnsi="標楷體" w:cs="P Ming Li U" w:hint="eastAsia"/>
          <w:color w:val="000000"/>
          <w:kern w:val="0"/>
          <w:sz w:val="28"/>
          <w:szCs w:val="28"/>
          <w:lang w:eastAsia="zh-CN"/>
        </w:rPr>
        <w:t>於</w:t>
      </w:r>
      <w:r w:rsidRPr="00F32C3F">
        <w:rPr>
          <w:rFonts w:ascii="標楷體" w:eastAsia="標楷體" w:hAnsi="標楷體" w:cs="P Ming Li U" w:hint="eastAsia"/>
          <w:color w:val="000000"/>
          <w:kern w:val="0"/>
          <w:sz w:val="28"/>
          <w:szCs w:val="28"/>
          <w:lang w:eastAsia="zh-CN"/>
        </w:rPr>
        <w:t>競賽當日至隔日中午12時止</w:t>
      </w:r>
      <w:r w:rsidRPr="001F7E47">
        <w:rPr>
          <w:rFonts w:ascii="標楷體" w:eastAsia="標楷體" w:hAnsi="標楷體" w:cs="P Ming Li U" w:hint="eastAsia"/>
          <w:color w:val="000000"/>
          <w:kern w:val="0"/>
          <w:sz w:val="28"/>
          <w:szCs w:val="28"/>
        </w:rPr>
        <w:t>受理各國中帶隊教師提出之申訴。</w:t>
      </w:r>
    </w:p>
    <w:p w:rsidR="00F32C3F" w:rsidRPr="00C55ECE" w:rsidRDefault="00F32C3F" w:rsidP="00F32C3F">
      <w:pPr>
        <w:numPr>
          <w:ilvl w:val="1"/>
          <w:numId w:val="15"/>
        </w:numPr>
        <w:autoSpaceDE w:val="0"/>
        <w:autoSpaceDN w:val="0"/>
        <w:adjustRightInd w:val="0"/>
        <w:spacing w:line="400" w:lineRule="exact"/>
        <w:rPr>
          <w:rFonts w:ascii="標楷體" w:eastAsia="標楷體" w:hAnsi="標楷體" w:cs="P Ming Li U"/>
          <w:color w:val="000000"/>
          <w:kern w:val="0"/>
          <w:sz w:val="28"/>
          <w:szCs w:val="28"/>
        </w:rPr>
      </w:pPr>
      <w:r>
        <w:rPr>
          <w:rFonts w:ascii="標楷體" w:eastAsia="標楷體" w:hAnsi="標楷體" w:cs="P Ming Li U" w:hint="eastAsia"/>
          <w:color w:val="000000"/>
          <w:kern w:val="0"/>
          <w:sz w:val="28"/>
          <w:szCs w:val="28"/>
        </w:rPr>
        <w:t>評審委員</w:t>
      </w:r>
      <w:r w:rsidRPr="001F7E47">
        <w:rPr>
          <w:rFonts w:ascii="標楷體" w:eastAsia="標楷體" w:hAnsi="標楷體" w:cs="P Ming Li U" w:hint="eastAsia"/>
          <w:color w:val="000000"/>
          <w:kern w:val="0"/>
          <w:sz w:val="28"/>
          <w:szCs w:val="28"/>
        </w:rPr>
        <w:t>：由</w:t>
      </w:r>
      <w:r>
        <w:rPr>
          <w:rFonts w:ascii="標楷體" w:eastAsia="標楷體" w:hAnsi="標楷體" w:cs="P Ming Li U" w:hint="eastAsia"/>
          <w:color w:val="000000"/>
          <w:kern w:val="0"/>
          <w:sz w:val="28"/>
          <w:szCs w:val="28"/>
        </w:rPr>
        <w:t>教育</w:t>
      </w:r>
      <w:r w:rsidRPr="001F7E47">
        <w:rPr>
          <w:rFonts w:ascii="標楷體" w:eastAsia="標楷體" w:hAnsi="標楷體" w:cs="P Ming Li U" w:hint="eastAsia"/>
          <w:color w:val="000000"/>
          <w:kern w:val="0"/>
          <w:sz w:val="28"/>
          <w:szCs w:val="28"/>
        </w:rPr>
        <w:t>局聘任，負責各該主題之評分工作，並受理競賽期間學生提出之異議。並於競賽開始前召開</w:t>
      </w:r>
      <w:r w:rsidR="007436FC">
        <w:rPr>
          <w:rFonts w:ascii="標楷體" w:eastAsia="標楷體" w:hAnsi="標楷體" w:cs="P Ming Li U" w:hint="eastAsia"/>
          <w:color w:val="000000"/>
          <w:kern w:val="0"/>
          <w:sz w:val="28"/>
          <w:szCs w:val="28"/>
        </w:rPr>
        <w:t>評審</w:t>
      </w:r>
      <w:r w:rsidRPr="001F7E47">
        <w:rPr>
          <w:rFonts w:ascii="標楷體" w:eastAsia="標楷體" w:hAnsi="標楷體" w:cs="P Ming Li U" w:hint="eastAsia"/>
          <w:color w:val="000000"/>
          <w:kern w:val="0"/>
          <w:sz w:val="28"/>
          <w:szCs w:val="28"/>
        </w:rPr>
        <w:t>會議，共同推</w:t>
      </w:r>
      <w:r w:rsidRPr="00C55ECE">
        <w:rPr>
          <w:rFonts w:ascii="標楷體" w:eastAsia="標楷體" w:hAnsi="標楷體" w:cs="P Ming Li U" w:hint="eastAsia"/>
          <w:color w:val="000000"/>
          <w:kern w:val="0"/>
          <w:sz w:val="28"/>
          <w:szCs w:val="28"/>
        </w:rPr>
        <w:t>選一人擔任</w:t>
      </w:r>
      <w:r>
        <w:rPr>
          <w:rFonts w:ascii="標楷體" w:eastAsia="標楷體" w:hAnsi="標楷體" w:cs="P Ming Li U" w:hint="eastAsia"/>
          <w:color w:val="000000"/>
          <w:kern w:val="0"/>
          <w:sz w:val="28"/>
          <w:szCs w:val="28"/>
        </w:rPr>
        <w:t>評審</w:t>
      </w:r>
      <w:r w:rsidRPr="00C55ECE">
        <w:rPr>
          <w:rFonts w:ascii="標楷體" w:eastAsia="標楷體" w:hAnsi="標楷體" w:cs="P Ming Li U" w:hint="eastAsia"/>
          <w:color w:val="000000"/>
          <w:kern w:val="0"/>
          <w:sz w:val="28"/>
          <w:szCs w:val="28"/>
        </w:rPr>
        <w:t>長，</w:t>
      </w:r>
      <w:r w:rsidR="007436FC">
        <w:rPr>
          <w:rFonts w:ascii="標楷體" w:eastAsia="標楷體" w:hAnsi="標楷體" w:cs="P Ming Li U" w:hint="eastAsia"/>
          <w:color w:val="000000"/>
          <w:kern w:val="0"/>
          <w:sz w:val="28"/>
          <w:szCs w:val="28"/>
        </w:rPr>
        <w:t>評審</w:t>
      </w:r>
      <w:r w:rsidRPr="00C55ECE">
        <w:rPr>
          <w:rFonts w:ascii="標楷體" w:eastAsia="標楷體" w:hAnsi="標楷體" w:cs="P Ming Li U" w:hint="eastAsia"/>
          <w:color w:val="000000"/>
          <w:kern w:val="0"/>
          <w:sz w:val="28"/>
          <w:szCs w:val="28"/>
        </w:rPr>
        <w:t>長於術科競賽開始前說明評分重點。</w:t>
      </w:r>
    </w:p>
    <w:p w:rsidR="00F32C3F" w:rsidRPr="00C55ECE" w:rsidRDefault="00F32C3F" w:rsidP="00F32C3F">
      <w:pPr>
        <w:numPr>
          <w:ilvl w:val="1"/>
          <w:numId w:val="15"/>
        </w:numPr>
        <w:autoSpaceDE w:val="0"/>
        <w:autoSpaceDN w:val="0"/>
        <w:adjustRightInd w:val="0"/>
        <w:spacing w:line="400" w:lineRule="exact"/>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爭議處理小組：由該競賽主題</w:t>
      </w:r>
      <w:r w:rsidR="007436FC">
        <w:rPr>
          <w:rFonts w:ascii="標楷體" w:eastAsia="標楷體" w:hAnsi="標楷體" w:cs="P Ming Li U" w:hint="eastAsia"/>
          <w:color w:val="000000"/>
          <w:kern w:val="0"/>
          <w:sz w:val="28"/>
          <w:szCs w:val="28"/>
        </w:rPr>
        <w:t>評審委員</w:t>
      </w:r>
      <w:r w:rsidRPr="00C55ECE">
        <w:rPr>
          <w:rFonts w:ascii="標楷體" w:eastAsia="標楷體" w:hAnsi="標楷體" w:cs="P Ming Li U" w:hint="eastAsia"/>
          <w:color w:val="000000"/>
          <w:kern w:val="0"/>
          <w:sz w:val="28"/>
          <w:szCs w:val="28"/>
        </w:rPr>
        <w:t>及監場主任共同組成，由監場主任負責受理各國中帶隊教師或輔導室人員</w:t>
      </w:r>
      <w:r w:rsidRPr="00F32C3F">
        <w:rPr>
          <w:rFonts w:ascii="標楷體" w:eastAsia="標楷體" w:hAnsi="標楷體" w:cs="P Ming Li U" w:hint="eastAsia"/>
          <w:color w:val="000000"/>
          <w:kern w:val="0"/>
          <w:sz w:val="28"/>
          <w:szCs w:val="28"/>
          <w:lang w:eastAsia="zh-CN"/>
        </w:rPr>
        <w:t>競賽當日至隔日中午12時止</w:t>
      </w:r>
      <w:r w:rsidRPr="00C55ECE">
        <w:rPr>
          <w:rFonts w:ascii="標楷體" w:eastAsia="標楷體" w:hAnsi="標楷體" w:cs="P Ming Li U" w:hint="eastAsia"/>
          <w:color w:val="000000"/>
          <w:kern w:val="0"/>
          <w:sz w:val="28"/>
          <w:szCs w:val="28"/>
        </w:rPr>
        <w:t>所提出之申訴，並由各競賽主題職群</w:t>
      </w:r>
      <w:r w:rsidR="007436FC">
        <w:rPr>
          <w:rFonts w:ascii="標楷體" w:eastAsia="標楷體" w:hAnsi="標楷體" w:cs="P Ming Li U" w:hint="eastAsia"/>
          <w:color w:val="000000"/>
          <w:kern w:val="0"/>
          <w:sz w:val="28"/>
          <w:szCs w:val="28"/>
        </w:rPr>
        <w:t>評審委員</w:t>
      </w:r>
      <w:r w:rsidRPr="00C55ECE">
        <w:rPr>
          <w:rFonts w:ascii="標楷體" w:eastAsia="標楷體" w:hAnsi="標楷體" w:cs="P Ming Li U" w:hint="eastAsia"/>
          <w:color w:val="000000"/>
          <w:kern w:val="0"/>
          <w:sz w:val="28"/>
          <w:szCs w:val="28"/>
        </w:rPr>
        <w:t>議決申訴案件。</w:t>
      </w:r>
      <w:r w:rsidRPr="00C55ECE">
        <w:rPr>
          <w:rFonts w:ascii="標楷體" w:eastAsia="標楷體" w:hAnsi="標楷體" w:cs="P Ming Li U"/>
          <w:color w:val="000000"/>
          <w:kern w:val="0"/>
          <w:sz w:val="28"/>
          <w:szCs w:val="28"/>
        </w:rPr>
        <w:t xml:space="preserve"> </w:t>
      </w:r>
    </w:p>
    <w:p w:rsidR="00F32C3F" w:rsidRPr="00C55ECE" w:rsidRDefault="00F32C3F" w:rsidP="00F32C3F">
      <w:pPr>
        <w:numPr>
          <w:ilvl w:val="0"/>
          <w:numId w:val="15"/>
        </w:numPr>
        <w:autoSpaceDE w:val="0"/>
        <w:autoSpaceDN w:val="0"/>
        <w:adjustRightInd w:val="0"/>
        <w:spacing w:afterLines="50" w:after="120" w:line="500" w:lineRule="exact"/>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術科爭議提出對象與時間：</w:t>
      </w:r>
    </w:p>
    <w:p w:rsidR="00F32C3F" w:rsidRPr="001F7E47" w:rsidRDefault="00F32C3F" w:rsidP="00F32C3F">
      <w:pPr>
        <w:numPr>
          <w:ilvl w:val="1"/>
          <w:numId w:val="15"/>
        </w:numPr>
        <w:autoSpaceDE w:val="0"/>
        <w:autoSpaceDN w:val="0"/>
        <w:adjustRightInd w:val="0"/>
        <w:spacing w:line="400" w:lineRule="exact"/>
        <w:ind w:left="1276" w:hanging="654"/>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提出異議：參賽學生如在</w:t>
      </w:r>
      <w:r w:rsidRPr="001F7E47">
        <w:rPr>
          <w:rFonts w:ascii="標楷體" w:eastAsia="標楷體" w:hAnsi="標楷體" w:cs="P Ming Li U" w:hint="eastAsia"/>
          <w:color w:val="000000"/>
          <w:kern w:val="0"/>
          <w:sz w:val="28"/>
          <w:szCs w:val="28"/>
        </w:rPr>
        <w:t>競賽當日對於競賽過程、設備、材料等</w:t>
      </w:r>
      <w:r w:rsidR="00A83961" w:rsidRPr="001F7E47">
        <w:rPr>
          <w:rFonts w:ascii="標楷體" w:eastAsia="標楷體" w:hAnsi="標楷體" w:cs="P Ming Li U"/>
          <w:color w:val="000000"/>
          <w:kern w:val="0"/>
          <w:sz w:val="28"/>
          <w:szCs w:val="28"/>
        </w:rPr>
        <w:t>(</w:t>
      </w:r>
      <w:r w:rsidR="00A83961" w:rsidRPr="001F7E47">
        <w:rPr>
          <w:rFonts w:ascii="標楷體" w:eastAsia="標楷體" w:hAnsi="標楷體" w:cs="P Ming Li U" w:hint="eastAsia"/>
          <w:color w:val="000000"/>
          <w:kern w:val="0"/>
          <w:sz w:val="28"/>
          <w:szCs w:val="28"/>
        </w:rPr>
        <w:t>不包含術科成績評定方式</w:t>
      </w:r>
      <w:r w:rsidR="00A83961" w:rsidRPr="001F7E47">
        <w:rPr>
          <w:rFonts w:ascii="標楷體" w:eastAsia="標楷體" w:hAnsi="標楷體" w:cs="P Ming Li U"/>
          <w:color w:val="000000"/>
          <w:kern w:val="0"/>
          <w:sz w:val="28"/>
          <w:szCs w:val="28"/>
        </w:rPr>
        <w:t>)</w:t>
      </w:r>
      <w:r w:rsidRPr="001F7E47">
        <w:rPr>
          <w:rFonts w:ascii="標楷體" w:eastAsia="標楷體" w:hAnsi="標楷體" w:cs="P Ming Li U" w:hint="eastAsia"/>
          <w:color w:val="000000"/>
          <w:kern w:val="0"/>
          <w:sz w:val="28"/>
          <w:szCs w:val="28"/>
        </w:rPr>
        <w:t>有相關疑義，競賽時向</w:t>
      </w:r>
      <w:r>
        <w:rPr>
          <w:rFonts w:ascii="標楷體" w:eastAsia="標楷體" w:hAnsi="標楷體" w:cs="P Ming Li U" w:hint="eastAsia"/>
          <w:color w:val="000000"/>
          <w:kern w:val="0"/>
          <w:sz w:val="28"/>
          <w:szCs w:val="28"/>
        </w:rPr>
        <w:t>評審委員</w:t>
      </w:r>
      <w:r w:rsidRPr="001F7E47">
        <w:rPr>
          <w:rFonts w:ascii="標楷體" w:eastAsia="標楷體" w:hAnsi="標楷體" w:cs="P Ming Li U" w:hint="eastAsia"/>
          <w:color w:val="000000"/>
          <w:kern w:val="0"/>
          <w:sz w:val="28"/>
          <w:szCs w:val="28"/>
        </w:rPr>
        <w:t>口頭提出異議，並於競賽後作成書面</w:t>
      </w:r>
      <w:r w:rsidR="006A6FB0">
        <w:rPr>
          <w:rFonts w:ascii="標楷體" w:eastAsia="標楷體" w:hAnsi="標楷體" w:cs="P Ming Li U" w:hint="eastAsia"/>
          <w:color w:val="000000"/>
          <w:kern w:val="0"/>
          <w:sz w:val="28"/>
          <w:szCs w:val="28"/>
        </w:rPr>
        <w:t>(如附件十-1)</w:t>
      </w:r>
      <w:r w:rsidRPr="001F7E47">
        <w:rPr>
          <w:rFonts w:ascii="標楷體" w:eastAsia="標楷體" w:hAnsi="標楷體" w:cs="P Ming Li U" w:hint="eastAsia"/>
          <w:color w:val="000000"/>
          <w:kern w:val="0"/>
          <w:sz w:val="28"/>
          <w:szCs w:val="28"/>
        </w:rPr>
        <w:t>，或競賽後1小時內，由參賽學生會同國中帶隊老師向各競賽主題承辦</w:t>
      </w:r>
      <w:r>
        <w:rPr>
          <w:rFonts w:ascii="標楷體" w:eastAsia="標楷體" w:hAnsi="標楷體" w:cs="P Ming Li U" w:hint="eastAsia"/>
          <w:color w:val="000000"/>
          <w:kern w:val="0"/>
          <w:sz w:val="28"/>
          <w:szCs w:val="28"/>
        </w:rPr>
        <w:t>學校</w:t>
      </w:r>
      <w:r w:rsidRPr="001F7E47">
        <w:rPr>
          <w:rFonts w:ascii="標楷體" w:eastAsia="標楷體" w:hAnsi="標楷體" w:cs="P Ming Li U" w:hint="eastAsia"/>
          <w:color w:val="000000"/>
          <w:kern w:val="0"/>
          <w:sz w:val="28"/>
          <w:szCs w:val="28"/>
        </w:rPr>
        <w:t>書面簽名提出異議，由各競賽主題</w:t>
      </w:r>
      <w:r w:rsidR="007436FC">
        <w:rPr>
          <w:rFonts w:ascii="標楷體" w:eastAsia="標楷體" w:hAnsi="標楷體" w:cs="P Ming Li U" w:hint="eastAsia"/>
          <w:color w:val="000000"/>
          <w:kern w:val="0"/>
          <w:sz w:val="28"/>
          <w:szCs w:val="28"/>
        </w:rPr>
        <w:t>評審</w:t>
      </w:r>
      <w:r w:rsidRPr="001F7E47">
        <w:rPr>
          <w:rFonts w:ascii="標楷體" w:eastAsia="標楷體" w:hAnsi="標楷體" w:cs="P Ming Li U" w:hint="eastAsia"/>
          <w:color w:val="000000"/>
          <w:kern w:val="0"/>
          <w:sz w:val="28"/>
          <w:szCs w:val="28"/>
        </w:rPr>
        <w:t>進行確認及妥適處理。</w:t>
      </w:r>
    </w:p>
    <w:p w:rsidR="00F32C3F" w:rsidRPr="001F7E47" w:rsidRDefault="00F32C3F" w:rsidP="00F32C3F">
      <w:pPr>
        <w:numPr>
          <w:ilvl w:val="1"/>
          <w:numId w:val="15"/>
        </w:numPr>
        <w:autoSpaceDE w:val="0"/>
        <w:autoSpaceDN w:val="0"/>
        <w:adjustRightInd w:val="0"/>
        <w:spacing w:line="400" w:lineRule="exact"/>
        <w:ind w:left="1276" w:hanging="654"/>
        <w:rPr>
          <w:rFonts w:ascii="標楷體" w:eastAsia="標楷體" w:hAnsi="標楷體" w:cs="P Ming Li U"/>
          <w:color w:val="000000"/>
          <w:kern w:val="0"/>
          <w:sz w:val="28"/>
          <w:szCs w:val="28"/>
        </w:rPr>
      </w:pPr>
      <w:r w:rsidRPr="001F7E47">
        <w:rPr>
          <w:rFonts w:ascii="標楷體" w:eastAsia="標楷體" w:hAnsi="標楷體" w:cs="P Ming Li U" w:hint="eastAsia"/>
          <w:color w:val="000000"/>
          <w:kern w:val="0"/>
          <w:sz w:val="28"/>
          <w:szCs w:val="28"/>
        </w:rPr>
        <w:t>提起申訴：前述提出異議之參賽學生</w:t>
      </w:r>
      <w:r w:rsidRPr="001F7E47">
        <w:rPr>
          <w:rFonts w:ascii="標楷體" w:eastAsia="標楷體" w:hAnsi="標楷體" w:cs="P Ming Li U" w:hint="eastAsia"/>
          <w:color w:val="000000"/>
          <w:kern w:val="0"/>
          <w:sz w:val="28"/>
          <w:szCs w:val="28"/>
          <w:lang w:eastAsia="zh-CN"/>
        </w:rPr>
        <w:t>，</w:t>
      </w:r>
      <w:r w:rsidRPr="001F7E47">
        <w:rPr>
          <w:rFonts w:ascii="標楷體" w:eastAsia="標楷體" w:hAnsi="標楷體" w:cs="P Ming Li U" w:hint="eastAsia"/>
          <w:color w:val="000000"/>
          <w:kern w:val="0"/>
          <w:sz w:val="28"/>
          <w:szCs w:val="28"/>
        </w:rPr>
        <w:t>如</w:t>
      </w:r>
      <w:r w:rsidRPr="001F7E47">
        <w:rPr>
          <w:rFonts w:ascii="標楷體" w:eastAsia="標楷體" w:hAnsi="標楷體" w:cs="P Ming Li U" w:hint="eastAsia"/>
          <w:color w:val="000000"/>
          <w:kern w:val="0"/>
          <w:sz w:val="28"/>
          <w:szCs w:val="28"/>
          <w:lang w:eastAsia="zh-CN"/>
        </w:rPr>
        <w:t>對於</w:t>
      </w:r>
      <w:r w:rsidRPr="001F7E47">
        <w:rPr>
          <w:rFonts w:ascii="標楷體" w:eastAsia="標楷體" w:hAnsi="標楷體" w:cs="P Ming Li U" w:hint="eastAsia"/>
          <w:color w:val="000000"/>
          <w:kern w:val="0"/>
          <w:sz w:val="28"/>
          <w:szCs w:val="28"/>
        </w:rPr>
        <w:t>裁判</w:t>
      </w:r>
      <w:r w:rsidRPr="001F7E47">
        <w:rPr>
          <w:rFonts w:ascii="標楷體" w:eastAsia="標楷體" w:hAnsi="標楷體" w:cs="P Ming Li U" w:hint="eastAsia"/>
          <w:color w:val="000000"/>
          <w:kern w:val="0"/>
          <w:sz w:val="28"/>
          <w:szCs w:val="28"/>
          <w:lang w:eastAsia="zh-CN"/>
        </w:rPr>
        <w:t>處理方式有所疑義，得</w:t>
      </w:r>
      <w:r w:rsidRPr="001F7E47">
        <w:rPr>
          <w:rFonts w:ascii="標楷體" w:eastAsia="標楷體" w:hAnsi="標楷體" w:cs="P Ming Li U" w:hint="eastAsia"/>
          <w:color w:val="000000"/>
          <w:kern w:val="0"/>
          <w:sz w:val="28"/>
          <w:szCs w:val="28"/>
        </w:rPr>
        <w:t>由</w:t>
      </w:r>
      <w:r w:rsidRPr="001F7E47">
        <w:rPr>
          <w:rFonts w:ascii="標楷體" w:eastAsia="標楷體" w:hAnsi="標楷體" w:cs="P Ming Li U" w:hint="eastAsia"/>
          <w:color w:val="000000"/>
          <w:kern w:val="0"/>
          <w:sz w:val="28"/>
          <w:szCs w:val="28"/>
          <w:lang w:eastAsia="zh-CN"/>
        </w:rPr>
        <w:t>國中帶隊教師於</w:t>
      </w:r>
      <w:r w:rsidRPr="00F32C3F">
        <w:rPr>
          <w:rFonts w:ascii="標楷體" w:eastAsia="標楷體" w:hAnsi="標楷體" w:cs="P Ming Li U" w:hint="eastAsia"/>
          <w:color w:val="000000"/>
          <w:kern w:val="0"/>
          <w:sz w:val="28"/>
          <w:szCs w:val="28"/>
          <w:lang w:eastAsia="zh-CN"/>
        </w:rPr>
        <w:t>競賽當日至隔日中午12時止</w:t>
      </w:r>
      <w:r w:rsidRPr="001F7E47">
        <w:rPr>
          <w:rFonts w:ascii="標楷體" w:eastAsia="標楷體" w:hAnsi="標楷體" w:cs="P Ming Li U" w:hint="eastAsia"/>
          <w:color w:val="000000"/>
          <w:kern w:val="0"/>
          <w:sz w:val="28"/>
          <w:szCs w:val="28"/>
          <w:lang w:eastAsia="zh-CN"/>
        </w:rPr>
        <w:t>，針對異議</w:t>
      </w:r>
      <w:r w:rsidRPr="001F7E47">
        <w:rPr>
          <w:rFonts w:ascii="標楷體" w:eastAsia="標楷體" w:hAnsi="標楷體" w:cs="P Ming Li U" w:hint="eastAsia"/>
          <w:color w:val="000000"/>
          <w:kern w:val="0"/>
          <w:sz w:val="28"/>
          <w:szCs w:val="28"/>
        </w:rPr>
        <w:t>處理方式</w:t>
      </w:r>
      <w:r w:rsidRPr="001F7E47">
        <w:rPr>
          <w:rFonts w:ascii="標楷體" w:eastAsia="標楷體" w:hAnsi="標楷體" w:cs="P Ming Li U" w:hint="eastAsia"/>
          <w:color w:val="000000"/>
          <w:kern w:val="0"/>
          <w:sz w:val="28"/>
          <w:szCs w:val="28"/>
          <w:lang w:eastAsia="zh-CN"/>
        </w:rPr>
        <w:t>，向</w:t>
      </w:r>
      <w:r w:rsidR="00A83961">
        <w:rPr>
          <w:rFonts w:ascii="標楷體" w:eastAsia="標楷體" w:hAnsi="標楷體" w:cs="P Ming Li U" w:hint="eastAsia"/>
          <w:color w:val="000000"/>
          <w:kern w:val="0"/>
          <w:sz w:val="28"/>
          <w:szCs w:val="28"/>
          <w:lang w:eastAsia="zh-CN"/>
        </w:rPr>
        <w:t>競賽主題</w:t>
      </w:r>
      <w:r w:rsidRPr="001F7E47">
        <w:rPr>
          <w:rFonts w:ascii="標楷體" w:eastAsia="標楷體" w:hAnsi="標楷體" w:cs="P Ming Li U" w:hint="eastAsia"/>
          <w:color w:val="000000"/>
          <w:kern w:val="0"/>
          <w:sz w:val="28"/>
          <w:szCs w:val="28"/>
        </w:rPr>
        <w:t>承辦</w:t>
      </w:r>
      <w:r>
        <w:rPr>
          <w:rFonts w:ascii="標楷體" w:eastAsia="標楷體" w:hAnsi="標楷體" w:cs="P Ming Li U" w:hint="eastAsia"/>
          <w:color w:val="000000"/>
          <w:kern w:val="0"/>
          <w:sz w:val="28"/>
          <w:szCs w:val="28"/>
        </w:rPr>
        <w:t>學校</w:t>
      </w:r>
      <w:r w:rsidRPr="001F7E47">
        <w:rPr>
          <w:rFonts w:ascii="標楷體" w:eastAsia="標楷體" w:hAnsi="標楷體" w:cs="P Ming Li U" w:hint="eastAsia"/>
          <w:color w:val="000000"/>
          <w:kern w:val="0"/>
          <w:sz w:val="28"/>
          <w:szCs w:val="28"/>
          <w:lang w:eastAsia="zh-CN"/>
        </w:rPr>
        <w:t>提出</w:t>
      </w:r>
      <w:r w:rsidRPr="001F7E47">
        <w:rPr>
          <w:rFonts w:ascii="標楷體" w:eastAsia="標楷體" w:hAnsi="標楷體" w:cs="P Ming Li U" w:hint="eastAsia"/>
          <w:color w:val="000000"/>
          <w:kern w:val="0"/>
          <w:sz w:val="28"/>
          <w:szCs w:val="28"/>
        </w:rPr>
        <w:t>書面</w:t>
      </w:r>
      <w:r w:rsidRPr="001F7E47">
        <w:rPr>
          <w:rFonts w:ascii="標楷體" w:eastAsia="標楷體" w:hAnsi="標楷體" w:cs="P Ming Li U" w:hint="eastAsia"/>
          <w:color w:val="000000"/>
          <w:kern w:val="0"/>
          <w:sz w:val="28"/>
          <w:szCs w:val="28"/>
          <w:lang w:eastAsia="zh-CN"/>
        </w:rPr>
        <w:t>申訴</w:t>
      </w:r>
      <w:r w:rsidR="006A6FB0">
        <w:rPr>
          <w:rFonts w:ascii="標楷體" w:eastAsia="標楷體" w:hAnsi="標楷體" w:cs="P Ming Li U" w:hint="eastAsia"/>
          <w:color w:val="000000"/>
          <w:kern w:val="0"/>
          <w:sz w:val="28"/>
          <w:szCs w:val="28"/>
        </w:rPr>
        <w:t>(如附件十-2)</w:t>
      </w:r>
      <w:r w:rsidRPr="001F7E47">
        <w:rPr>
          <w:rFonts w:ascii="標楷體" w:eastAsia="標楷體" w:hAnsi="標楷體" w:cs="P Ming Li U" w:hint="eastAsia"/>
          <w:color w:val="000000"/>
          <w:kern w:val="0"/>
          <w:sz w:val="28"/>
          <w:szCs w:val="28"/>
          <w:lang w:eastAsia="zh-CN"/>
        </w:rPr>
        <w:t>，復由</w:t>
      </w:r>
      <w:r w:rsidRPr="001F7E47">
        <w:rPr>
          <w:rFonts w:ascii="標楷體" w:eastAsia="標楷體" w:hAnsi="標楷體" w:cs="P Ming Li U" w:hint="eastAsia"/>
          <w:color w:val="000000"/>
          <w:kern w:val="0"/>
          <w:sz w:val="28"/>
          <w:szCs w:val="28"/>
        </w:rPr>
        <w:t>承辦</w:t>
      </w:r>
      <w:r>
        <w:rPr>
          <w:rFonts w:ascii="標楷體" w:eastAsia="標楷體" w:hAnsi="標楷體" w:cs="P Ming Li U" w:hint="eastAsia"/>
          <w:color w:val="000000"/>
          <w:kern w:val="0"/>
          <w:sz w:val="28"/>
          <w:szCs w:val="28"/>
        </w:rPr>
        <w:t>學校</w:t>
      </w:r>
      <w:r w:rsidRPr="001F7E47">
        <w:rPr>
          <w:rFonts w:ascii="標楷體" w:eastAsia="標楷體" w:hAnsi="標楷體" w:cs="P Ming Li U" w:hint="eastAsia"/>
          <w:color w:val="000000"/>
          <w:kern w:val="0"/>
          <w:sz w:val="28"/>
          <w:szCs w:val="28"/>
          <w:lang w:eastAsia="zh-CN"/>
        </w:rPr>
        <w:t>爭議處理小組議決，</w:t>
      </w:r>
      <w:r>
        <w:rPr>
          <w:rFonts w:ascii="標楷體" w:eastAsia="標楷體" w:hAnsi="標楷體" w:cs="P Ming Li U" w:hint="eastAsia"/>
          <w:color w:val="000000"/>
          <w:kern w:val="0"/>
          <w:sz w:val="28"/>
          <w:szCs w:val="28"/>
          <w:lang w:eastAsia="zh-CN"/>
        </w:rPr>
        <w:t>超出前開申請期間</w:t>
      </w:r>
      <w:r w:rsidRPr="001F7E47">
        <w:rPr>
          <w:rFonts w:ascii="標楷體" w:eastAsia="標楷體" w:hAnsi="標楷體" w:cs="P Ming Li U" w:hint="eastAsia"/>
          <w:color w:val="000000"/>
          <w:kern w:val="0"/>
          <w:sz w:val="28"/>
          <w:szCs w:val="28"/>
          <w:lang w:eastAsia="zh-CN"/>
        </w:rPr>
        <w:t>所提申訴概不受理。申訴</w:t>
      </w:r>
      <w:r w:rsidRPr="001F7E47">
        <w:rPr>
          <w:rFonts w:ascii="標楷體" w:eastAsia="標楷體" w:hAnsi="標楷體" w:cs="P Ming Li U" w:hint="eastAsia"/>
          <w:color w:val="000000"/>
          <w:kern w:val="0"/>
          <w:sz w:val="28"/>
          <w:szCs w:val="28"/>
        </w:rPr>
        <w:t>決議</w:t>
      </w:r>
      <w:r w:rsidRPr="001F7E47">
        <w:rPr>
          <w:rFonts w:ascii="標楷體" w:eastAsia="標楷體" w:hAnsi="標楷體" w:cs="P Ming Li U" w:hint="eastAsia"/>
          <w:color w:val="000000"/>
          <w:kern w:val="0"/>
          <w:sz w:val="28"/>
          <w:szCs w:val="28"/>
          <w:lang w:eastAsia="zh-CN"/>
        </w:rPr>
        <w:t>後，即為競賽結果確認，各該學生應本於服從</w:t>
      </w:r>
      <w:r>
        <w:rPr>
          <w:rFonts w:ascii="標楷體" w:eastAsia="標楷體" w:hAnsi="標楷體" w:cs="P Ming Li U" w:hint="eastAsia"/>
          <w:color w:val="000000"/>
          <w:kern w:val="0"/>
          <w:sz w:val="28"/>
          <w:szCs w:val="28"/>
        </w:rPr>
        <w:t>評審</w:t>
      </w:r>
      <w:r w:rsidRPr="001F7E47">
        <w:rPr>
          <w:rFonts w:ascii="標楷體" w:eastAsia="標楷體" w:hAnsi="標楷體" w:cs="P Ming Li U" w:hint="eastAsia"/>
          <w:color w:val="000000"/>
          <w:kern w:val="0"/>
          <w:sz w:val="28"/>
          <w:szCs w:val="28"/>
          <w:lang w:eastAsia="zh-CN"/>
        </w:rPr>
        <w:t>判決精神，接受爭議處理小組決議</w:t>
      </w:r>
      <w:r w:rsidR="00A83961">
        <w:rPr>
          <w:rFonts w:ascii="標楷體" w:eastAsia="標楷體" w:hAnsi="標楷體" w:cs="P Ming Li U" w:hint="eastAsia"/>
          <w:color w:val="000000"/>
          <w:kern w:val="0"/>
          <w:sz w:val="28"/>
          <w:szCs w:val="28"/>
          <w:lang w:eastAsia="zh-CN"/>
        </w:rPr>
        <w:t>，競賽主題</w:t>
      </w:r>
      <w:r w:rsidR="00A83961" w:rsidRPr="001F7E47">
        <w:rPr>
          <w:rFonts w:ascii="標楷體" w:eastAsia="標楷體" w:hAnsi="標楷體" w:cs="P Ming Li U" w:hint="eastAsia"/>
          <w:color w:val="000000"/>
          <w:kern w:val="0"/>
          <w:sz w:val="28"/>
          <w:szCs w:val="28"/>
        </w:rPr>
        <w:t>承辦</w:t>
      </w:r>
      <w:r w:rsidR="00A83961">
        <w:rPr>
          <w:rFonts w:ascii="標楷體" w:eastAsia="標楷體" w:hAnsi="標楷體" w:cs="P Ming Li U" w:hint="eastAsia"/>
          <w:color w:val="000000"/>
          <w:kern w:val="0"/>
          <w:sz w:val="28"/>
          <w:szCs w:val="28"/>
        </w:rPr>
        <w:t>學校應將申訴結果函送申請學校並副知新竹縣政府教育局(須含</w:t>
      </w:r>
      <w:r w:rsidR="00A83961" w:rsidRPr="001F7E47">
        <w:rPr>
          <w:rFonts w:ascii="標楷體" w:eastAsia="標楷體" w:hAnsi="標楷體" w:cs="P Ming Li U" w:hint="eastAsia"/>
          <w:color w:val="000000"/>
          <w:kern w:val="0"/>
          <w:sz w:val="28"/>
          <w:szCs w:val="28"/>
        </w:rPr>
        <w:t>異議事件紀錄及申訴申請書</w:t>
      </w:r>
      <w:r w:rsidR="00A83961" w:rsidRPr="001F7E47">
        <w:rPr>
          <w:rFonts w:ascii="標楷體" w:eastAsia="標楷體" w:hAnsi="標楷體" w:cs="P Ming Li U"/>
          <w:color w:val="000000"/>
          <w:kern w:val="0"/>
          <w:sz w:val="28"/>
          <w:szCs w:val="28"/>
        </w:rPr>
        <w:t>(</w:t>
      </w:r>
      <w:r w:rsidR="00A83961" w:rsidRPr="001F7E47">
        <w:rPr>
          <w:rFonts w:ascii="標楷體" w:eastAsia="標楷體" w:hAnsi="標楷體" w:cs="P Ming Li U" w:hint="eastAsia"/>
          <w:color w:val="000000"/>
          <w:kern w:val="0"/>
          <w:sz w:val="28"/>
          <w:szCs w:val="28"/>
        </w:rPr>
        <w:t>含決議結果</w:t>
      </w:r>
      <w:r w:rsidR="00A83961" w:rsidRPr="001F7E47">
        <w:rPr>
          <w:rFonts w:ascii="標楷體" w:eastAsia="標楷體" w:hAnsi="標楷體" w:cs="P Ming Li U"/>
          <w:color w:val="000000"/>
          <w:kern w:val="0"/>
          <w:sz w:val="28"/>
          <w:szCs w:val="28"/>
        </w:rPr>
        <w:t>)</w:t>
      </w:r>
      <w:r w:rsidR="00A83961">
        <w:rPr>
          <w:rFonts w:ascii="標楷體" w:eastAsia="標楷體" w:hAnsi="標楷體" w:cs="P Ming Li U" w:hint="eastAsia"/>
          <w:color w:val="000000"/>
          <w:kern w:val="0"/>
          <w:sz w:val="28"/>
          <w:szCs w:val="28"/>
        </w:rPr>
        <w:t>)。</w:t>
      </w:r>
    </w:p>
    <w:p w:rsidR="00F32C3F" w:rsidRPr="00C55ECE" w:rsidRDefault="00F32C3F" w:rsidP="00F32C3F">
      <w:pPr>
        <w:numPr>
          <w:ilvl w:val="0"/>
          <w:numId w:val="15"/>
        </w:numPr>
        <w:autoSpaceDE w:val="0"/>
        <w:autoSpaceDN w:val="0"/>
        <w:adjustRightInd w:val="0"/>
        <w:spacing w:afterLines="50" w:after="120" w:line="400" w:lineRule="exact"/>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術科爭議處理流程</w:t>
      </w:r>
      <w:r w:rsidRPr="00C55ECE">
        <w:rPr>
          <w:rFonts w:ascii="標楷體" w:eastAsia="標楷體" w:hAnsi="標楷體" w:cs="P Ming Li U"/>
          <w:color w:val="000000"/>
          <w:kern w:val="0"/>
          <w:sz w:val="28"/>
          <w:szCs w:val="28"/>
        </w:rPr>
        <w:t>(</w:t>
      </w:r>
      <w:r w:rsidRPr="00C55ECE">
        <w:rPr>
          <w:rFonts w:ascii="標楷體" w:eastAsia="標楷體" w:hAnsi="標楷體" w:cs="P Ming Li U" w:hint="eastAsia"/>
          <w:color w:val="000000"/>
          <w:kern w:val="0"/>
          <w:sz w:val="28"/>
          <w:szCs w:val="28"/>
        </w:rPr>
        <w:t>文件</w:t>
      </w:r>
      <w:r w:rsidRPr="00C55ECE">
        <w:rPr>
          <w:rFonts w:ascii="標楷體" w:eastAsia="標楷體" w:hAnsi="標楷體" w:cs="P Ming Li U"/>
          <w:color w:val="000000"/>
          <w:kern w:val="0"/>
          <w:sz w:val="28"/>
          <w:szCs w:val="28"/>
        </w:rPr>
        <w:t>)</w:t>
      </w:r>
      <w:r w:rsidRPr="00C55ECE">
        <w:rPr>
          <w:rFonts w:ascii="標楷體" w:eastAsia="標楷體" w:hAnsi="標楷體" w:cs="P Ming Li U" w:hint="eastAsia"/>
          <w:color w:val="000000"/>
          <w:kern w:val="0"/>
          <w:sz w:val="28"/>
          <w:szCs w:val="28"/>
        </w:rPr>
        <w:t>與裁定(如表1)：爭議事件</w:t>
      </w:r>
      <w:r w:rsidRPr="00C55ECE">
        <w:rPr>
          <w:rFonts w:ascii="標楷體" w:eastAsia="標楷體" w:hAnsi="標楷體" w:cs="P Ming Li U" w:hint="eastAsia"/>
          <w:kern w:val="0"/>
          <w:sz w:val="28"/>
          <w:szCs w:val="28"/>
        </w:rPr>
        <w:t>之處理須</w:t>
      </w:r>
      <w:r w:rsidRPr="00C55ECE">
        <w:rPr>
          <w:rFonts w:ascii="標楷體" w:eastAsia="標楷體" w:hAnsi="標楷體" w:cs="P Ming Li U" w:hint="eastAsia"/>
          <w:color w:val="000000"/>
          <w:kern w:val="0"/>
          <w:sz w:val="28"/>
          <w:szCs w:val="28"/>
        </w:rPr>
        <w:t>依照處理流程</w:t>
      </w:r>
      <w:r w:rsidRPr="00C55ECE">
        <w:rPr>
          <w:rFonts w:ascii="標楷體" w:eastAsia="標楷體" w:hAnsi="標楷體" w:cs="P Ming Li U" w:hint="eastAsia"/>
          <w:kern w:val="0"/>
          <w:sz w:val="28"/>
          <w:szCs w:val="28"/>
        </w:rPr>
        <w:t>辦理</w:t>
      </w:r>
      <w:r w:rsidRPr="00C55ECE">
        <w:rPr>
          <w:rFonts w:ascii="標楷體" w:eastAsia="標楷體" w:hAnsi="標楷體" w:cs="P Ming Li U" w:hint="eastAsia"/>
          <w:color w:val="000000"/>
          <w:kern w:val="0"/>
          <w:sz w:val="28"/>
          <w:szCs w:val="28"/>
        </w:rPr>
        <w:t>，參賽學生未於</w:t>
      </w:r>
      <w:r w:rsidRPr="00F32C3F">
        <w:rPr>
          <w:rFonts w:ascii="標楷體" w:eastAsia="標楷體" w:hAnsi="標楷體" w:cs="P Ming Li U" w:hint="eastAsia"/>
          <w:color w:val="000000"/>
          <w:kern w:val="0"/>
          <w:sz w:val="28"/>
          <w:szCs w:val="28"/>
          <w:lang w:eastAsia="zh-CN"/>
        </w:rPr>
        <w:t>競賽當日至隔日中午12時止</w:t>
      </w:r>
      <w:r w:rsidRPr="00C55ECE">
        <w:rPr>
          <w:rFonts w:ascii="標楷體" w:eastAsia="標楷體" w:hAnsi="標楷體" w:cs="P Ming Li U" w:hint="eastAsia"/>
          <w:color w:val="000000"/>
          <w:kern w:val="0"/>
          <w:sz w:val="28"/>
          <w:szCs w:val="28"/>
        </w:rPr>
        <w:t>提出異議者，不得提出申訴；逾申訴時效者，視為同意競賽結果。</w:t>
      </w:r>
    </w:p>
    <w:p w:rsidR="00F32C3F" w:rsidRPr="00C55ECE" w:rsidRDefault="00F32C3F" w:rsidP="00F32C3F">
      <w:pPr>
        <w:numPr>
          <w:ilvl w:val="0"/>
          <w:numId w:val="15"/>
        </w:numPr>
        <w:autoSpaceDE w:val="0"/>
        <w:autoSpaceDN w:val="0"/>
        <w:adjustRightInd w:val="0"/>
        <w:spacing w:afterLines="50" w:after="120" w:line="500" w:lineRule="exact"/>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競賽</w:t>
      </w:r>
      <w:r>
        <w:rPr>
          <w:rFonts w:ascii="標楷體" w:eastAsia="標楷體" w:hAnsi="標楷體" w:cs="P Ming Li U" w:hint="eastAsia"/>
          <w:color w:val="000000"/>
          <w:kern w:val="0"/>
          <w:sz w:val="28"/>
          <w:szCs w:val="28"/>
        </w:rPr>
        <w:t>主題</w:t>
      </w:r>
      <w:r w:rsidRPr="00C55ECE">
        <w:rPr>
          <w:rFonts w:ascii="標楷體" w:eastAsia="標楷體" w:hAnsi="標楷體" w:cs="P Ming Li U" w:hint="eastAsia"/>
          <w:color w:val="000000"/>
          <w:kern w:val="0"/>
          <w:sz w:val="28"/>
          <w:szCs w:val="28"/>
        </w:rPr>
        <w:t>承辦</w:t>
      </w:r>
      <w:r>
        <w:rPr>
          <w:rFonts w:ascii="標楷體" w:eastAsia="標楷體" w:hAnsi="標楷體" w:cs="P Ming Li U" w:hint="eastAsia"/>
          <w:color w:val="000000"/>
          <w:kern w:val="0"/>
          <w:sz w:val="28"/>
          <w:szCs w:val="28"/>
        </w:rPr>
        <w:t>學校</w:t>
      </w:r>
      <w:r w:rsidRPr="00C55ECE">
        <w:rPr>
          <w:rFonts w:ascii="標楷體" w:eastAsia="標楷體" w:hAnsi="標楷體" w:cs="P Ming Li U" w:hint="eastAsia"/>
          <w:color w:val="000000"/>
          <w:kern w:val="0"/>
          <w:sz w:val="28"/>
          <w:szCs w:val="28"/>
        </w:rPr>
        <w:t>爭議處理注意事項：</w:t>
      </w:r>
    </w:p>
    <w:p w:rsidR="00F32C3F" w:rsidRPr="00C55ECE" w:rsidRDefault="00F32C3F" w:rsidP="00F32C3F">
      <w:pPr>
        <w:numPr>
          <w:ilvl w:val="1"/>
          <w:numId w:val="15"/>
        </w:numPr>
        <w:suppressAutoHyphens/>
        <w:autoSpaceDE w:val="0"/>
        <w:autoSpaceDN w:val="0"/>
        <w:spacing w:line="400" w:lineRule="exact"/>
        <w:ind w:left="1276" w:hanging="654"/>
        <w:textAlignment w:val="baseline"/>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爭議處理機制需列印全開海報紙張貼於技藝競賽師生報到處明顯處，並於競賽開始前由</w:t>
      </w:r>
      <w:r>
        <w:rPr>
          <w:rFonts w:ascii="標楷體" w:eastAsia="標楷體" w:hAnsi="標楷體" w:cs="P Ming Li U" w:hint="eastAsia"/>
          <w:color w:val="000000"/>
          <w:kern w:val="0"/>
          <w:sz w:val="28"/>
          <w:szCs w:val="28"/>
        </w:rPr>
        <w:t>承辦學校</w:t>
      </w:r>
      <w:r w:rsidRPr="00C55ECE">
        <w:rPr>
          <w:rFonts w:ascii="標楷體" w:eastAsia="標楷體" w:hAnsi="標楷體" w:cs="P Ming Li U" w:hint="eastAsia"/>
          <w:color w:val="000000"/>
          <w:kern w:val="0"/>
          <w:sz w:val="28"/>
          <w:szCs w:val="28"/>
        </w:rPr>
        <w:t>業務單位向裁判、監考人員及參賽學生說明本機制。</w:t>
      </w:r>
    </w:p>
    <w:p w:rsidR="00F32C3F" w:rsidRPr="00C55ECE" w:rsidRDefault="00F32C3F" w:rsidP="00F32C3F">
      <w:pPr>
        <w:numPr>
          <w:ilvl w:val="1"/>
          <w:numId w:val="15"/>
        </w:numPr>
        <w:suppressAutoHyphens/>
        <w:autoSpaceDE w:val="0"/>
        <w:autoSpaceDN w:val="0"/>
        <w:spacing w:line="400" w:lineRule="exact"/>
        <w:ind w:left="1276" w:hanging="654"/>
        <w:textAlignment w:val="baseline"/>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術科競賽期間：除</w:t>
      </w:r>
      <w:r>
        <w:rPr>
          <w:rFonts w:ascii="標楷體" w:eastAsia="標楷體" w:hAnsi="標楷體" w:cs="P Ming Li U" w:hint="eastAsia"/>
          <w:color w:val="000000"/>
          <w:kern w:val="0"/>
          <w:sz w:val="28"/>
          <w:szCs w:val="28"/>
        </w:rPr>
        <w:t>評審委員</w:t>
      </w:r>
      <w:r w:rsidRPr="00C55ECE">
        <w:rPr>
          <w:rFonts w:ascii="標楷體" w:eastAsia="標楷體" w:hAnsi="標楷體" w:cs="P Ming Li U" w:hint="eastAsia"/>
          <w:color w:val="000000"/>
          <w:kern w:val="0"/>
          <w:sz w:val="28"/>
          <w:szCs w:val="28"/>
        </w:rPr>
        <w:t>外，所有人員皆禁止與參賽學生交談，在競賽過程中所有人員應聽從</w:t>
      </w:r>
      <w:r>
        <w:rPr>
          <w:rFonts w:ascii="標楷體" w:eastAsia="標楷體" w:hAnsi="標楷體" w:cs="P Ming Li U" w:hint="eastAsia"/>
          <w:color w:val="000000"/>
          <w:kern w:val="0"/>
          <w:sz w:val="28"/>
          <w:szCs w:val="28"/>
        </w:rPr>
        <w:t>評審</w:t>
      </w:r>
      <w:r w:rsidRPr="00C55ECE">
        <w:rPr>
          <w:rFonts w:ascii="標楷體" w:eastAsia="標楷體" w:hAnsi="標楷體" w:cs="P Ming Li U" w:hint="eastAsia"/>
          <w:color w:val="000000"/>
          <w:kern w:val="0"/>
          <w:sz w:val="28"/>
          <w:szCs w:val="28"/>
        </w:rPr>
        <w:t>指示，不得獨自走動。</w:t>
      </w:r>
    </w:p>
    <w:p w:rsidR="00F32C3F" w:rsidRPr="00C55ECE" w:rsidRDefault="00F32C3F" w:rsidP="00F32C3F">
      <w:pPr>
        <w:numPr>
          <w:ilvl w:val="1"/>
          <w:numId w:val="15"/>
        </w:numPr>
        <w:suppressAutoHyphens/>
        <w:autoSpaceDE w:val="0"/>
        <w:autoSpaceDN w:val="0"/>
        <w:spacing w:line="400" w:lineRule="exact"/>
        <w:ind w:left="1276" w:hanging="654"/>
        <w:textAlignment w:val="baseline"/>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競賽之作品完成後，承辦單位應立即拍照，並留存檔案至獲獎名次公告。(</w:t>
      </w:r>
      <w:r w:rsidRPr="00C55ECE">
        <w:rPr>
          <w:rFonts w:ascii="標楷體" w:eastAsia="標楷體" w:hAnsi="標楷體" w:cs="P Ming Li U" w:hint="eastAsia"/>
          <w:color w:val="000000"/>
          <w:kern w:val="0"/>
          <w:sz w:val="28"/>
          <w:szCs w:val="28"/>
          <w:u w:val="single"/>
        </w:rPr>
        <w:t>依實施計畫為主</w:t>
      </w:r>
      <w:r w:rsidRPr="00C55ECE">
        <w:rPr>
          <w:rFonts w:ascii="標楷體" w:eastAsia="標楷體" w:hAnsi="標楷體" w:cs="P Ming Li U" w:hint="eastAsia"/>
          <w:color w:val="000000"/>
          <w:kern w:val="0"/>
          <w:sz w:val="28"/>
          <w:szCs w:val="28"/>
        </w:rPr>
        <w:t>)</w:t>
      </w:r>
    </w:p>
    <w:p w:rsidR="00F32C3F" w:rsidRPr="00C55ECE" w:rsidRDefault="00F32C3F" w:rsidP="00F32C3F">
      <w:pPr>
        <w:numPr>
          <w:ilvl w:val="1"/>
          <w:numId w:val="15"/>
        </w:numPr>
        <w:suppressAutoHyphens/>
        <w:autoSpaceDE w:val="0"/>
        <w:autoSpaceDN w:val="0"/>
        <w:spacing w:line="400" w:lineRule="exact"/>
        <w:ind w:left="1276" w:hanging="654"/>
        <w:textAlignment w:val="baseline"/>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承辦</w:t>
      </w:r>
      <w:r>
        <w:rPr>
          <w:rFonts w:ascii="標楷體" w:eastAsia="標楷體" w:hAnsi="標楷體" w:cs="P Ming Li U" w:hint="eastAsia"/>
          <w:color w:val="000000"/>
          <w:kern w:val="0"/>
          <w:sz w:val="28"/>
          <w:szCs w:val="28"/>
        </w:rPr>
        <w:t>學校</w:t>
      </w:r>
      <w:r w:rsidRPr="00C55ECE">
        <w:rPr>
          <w:rFonts w:ascii="標楷體" w:eastAsia="標楷體" w:hAnsi="標楷體" w:cs="P Ming Li U" w:hint="eastAsia"/>
          <w:color w:val="000000"/>
          <w:kern w:val="0"/>
          <w:sz w:val="28"/>
          <w:szCs w:val="28"/>
        </w:rPr>
        <w:t>應管制與競賽無關人員不得進入學、術科考場管制區。</w:t>
      </w:r>
    </w:p>
    <w:p w:rsidR="00F32C3F" w:rsidRDefault="00F32C3F" w:rsidP="00F32C3F">
      <w:pPr>
        <w:numPr>
          <w:ilvl w:val="1"/>
          <w:numId w:val="15"/>
        </w:numPr>
        <w:suppressAutoHyphens/>
        <w:autoSpaceDE w:val="0"/>
        <w:autoSpaceDN w:val="0"/>
        <w:spacing w:line="400" w:lineRule="exact"/>
        <w:ind w:left="1276" w:hanging="654"/>
        <w:textAlignment w:val="baseline"/>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競賽申訴事件及成績送交申訴事件檢視小組確認無誤後再次公告名次及回覆申訴決議結果。</w:t>
      </w:r>
    </w:p>
    <w:p w:rsidR="006A6FB0" w:rsidRDefault="006A6FB0" w:rsidP="006A6FB0">
      <w:pPr>
        <w:suppressAutoHyphens/>
        <w:autoSpaceDE w:val="0"/>
        <w:autoSpaceDN w:val="0"/>
        <w:spacing w:line="400" w:lineRule="exact"/>
        <w:ind w:left="622"/>
        <w:textAlignment w:val="baseline"/>
        <w:rPr>
          <w:rFonts w:ascii="標楷體" w:eastAsia="標楷體" w:hAnsi="標楷體" w:cs="P Ming Li U"/>
          <w:color w:val="000000"/>
          <w:kern w:val="0"/>
          <w:sz w:val="28"/>
          <w:szCs w:val="28"/>
        </w:rPr>
      </w:pPr>
    </w:p>
    <w:p w:rsidR="006A6FB0" w:rsidRPr="00C55ECE" w:rsidRDefault="00A83961" w:rsidP="006A6FB0">
      <w:pPr>
        <w:suppressAutoHyphens/>
        <w:autoSpaceDE w:val="0"/>
        <w:autoSpaceDN w:val="0"/>
        <w:spacing w:line="400" w:lineRule="exact"/>
        <w:ind w:left="622"/>
        <w:jc w:val="center"/>
        <w:textAlignment w:val="baseline"/>
        <w:rPr>
          <w:rFonts w:ascii="標楷體" w:eastAsia="標楷體" w:hAnsi="標楷體" w:cs="P Ming Li U"/>
          <w:color w:val="000000"/>
          <w:kern w:val="0"/>
          <w:sz w:val="28"/>
          <w:szCs w:val="28"/>
        </w:rPr>
      </w:pPr>
      <w:r>
        <w:rPr>
          <w:rFonts w:ascii="標楷體" w:eastAsia="標楷體" w:hAnsi="標楷體" w:cs="P Ming Li U" w:hint="eastAsia"/>
          <w:color w:val="000000"/>
          <w:kern w:val="0"/>
          <w:sz w:val="28"/>
          <w:szCs w:val="28"/>
        </w:rPr>
        <w:t xml:space="preserve">表1 </w:t>
      </w:r>
      <w:r w:rsidRPr="00A83961">
        <w:rPr>
          <w:rFonts w:ascii="標楷體" w:eastAsia="標楷體" w:hAnsi="標楷體" w:cs="P Ming Li U" w:hint="eastAsia"/>
          <w:color w:val="000000"/>
          <w:kern w:val="0"/>
          <w:sz w:val="28"/>
          <w:szCs w:val="28"/>
        </w:rPr>
        <w:t>三、</w:t>
      </w:r>
      <w:r w:rsidRPr="00A83961">
        <w:rPr>
          <w:rFonts w:ascii="標楷體" w:eastAsia="標楷體" w:hAnsi="標楷體" w:cs="P Ming Li U" w:hint="eastAsia"/>
          <w:color w:val="000000"/>
          <w:kern w:val="0"/>
          <w:sz w:val="28"/>
          <w:szCs w:val="28"/>
        </w:rPr>
        <w:tab/>
        <w:t>術科爭議處理流程(文件)與裁定</w:t>
      </w:r>
      <w:r w:rsidR="006A6FB0">
        <w:rPr>
          <w:rFonts w:ascii="標楷體" w:eastAsia="標楷體" w:hAnsi="標楷體" w:cs="P Ming Li U" w:hint="eastAsia"/>
          <w:color w:val="000000"/>
          <w:kern w:val="0"/>
          <w:sz w:val="28"/>
          <w:szCs w:val="28"/>
        </w:rPr>
        <w:t>一覽表</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844"/>
        <w:gridCol w:w="2025"/>
        <w:gridCol w:w="1955"/>
        <w:gridCol w:w="1843"/>
      </w:tblGrid>
      <w:tr w:rsidR="006A6FB0" w:rsidRPr="001F7E47" w:rsidTr="006A6FB0">
        <w:tc>
          <w:tcPr>
            <w:tcW w:w="1830" w:type="dxa"/>
          </w:tcPr>
          <w:p w:rsidR="006A6FB0" w:rsidRPr="001F7E47" w:rsidRDefault="006A6FB0" w:rsidP="00F41597">
            <w:pPr>
              <w:spacing w:line="400" w:lineRule="exact"/>
              <w:rPr>
                <w:rFonts w:ascii="標楷體" w:eastAsia="標楷體" w:hAnsi="標楷體"/>
                <w:sz w:val="28"/>
                <w:szCs w:val="28"/>
              </w:rPr>
            </w:pPr>
            <w:r w:rsidRPr="001F7E47">
              <w:rPr>
                <w:rFonts w:ascii="標楷體" w:eastAsia="標楷體" w:hAnsi="標楷體" w:hint="eastAsia"/>
                <w:sz w:val="28"/>
                <w:szCs w:val="28"/>
              </w:rPr>
              <w:t>處理流程</w:t>
            </w:r>
          </w:p>
        </w:tc>
        <w:tc>
          <w:tcPr>
            <w:tcW w:w="1844" w:type="dxa"/>
          </w:tcPr>
          <w:p w:rsidR="006A6FB0" w:rsidRPr="001F7E47" w:rsidRDefault="006A6FB0" w:rsidP="00F41597">
            <w:pPr>
              <w:spacing w:line="400" w:lineRule="exact"/>
              <w:rPr>
                <w:rFonts w:ascii="標楷體" w:eastAsia="標楷體" w:hAnsi="標楷體"/>
                <w:sz w:val="28"/>
                <w:szCs w:val="28"/>
              </w:rPr>
            </w:pPr>
            <w:r w:rsidRPr="001F7E47">
              <w:rPr>
                <w:rFonts w:ascii="標楷體" w:eastAsia="標楷體" w:hAnsi="標楷體" w:hint="eastAsia"/>
                <w:sz w:val="28"/>
                <w:szCs w:val="28"/>
              </w:rPr>
              <w:t>處理時間</w:t>
            </w:r>
          </w:p>
        </w:tc>
        <w:tc>
          <w:tcPr>
            <w:tcW w:w="2025" w:type="dxa"/>
          </w:tcPr>
          <w:p w:rsidR="006A6FB0" w:rsidRPr="001F7E47" w:rsidRDefault="006A6FB0" w:rsidP="00F41597">
            <w:pPr>
              <w:spacing w:line="400" w:lineRule="exact"/>
              <w:rPr>
                <w:rFonts w:ascii="標楷體" w:eastAsia="標楷體" w:hAnsi="標楷體"/>
                <w:sz w:val="28"/>
                <w:szCs w:val="28"/>
              </w:rPr>
            </w:pPr>
            <w:r w:rsidRPr="001F7E47">
              <w:rPr>
                <w:rFonts w:ascii="標楷體" w:eastAsia="標楷體" w:hAnsi="標楷體" w:hint="eastAsia"/>
                <w:sz w:val="28"/>
                <w:szCs w:val="28"/>
              </w:rPr>
              <w:t>提出對象</w:t>
            </w:r>
          </w:p>
        </w:tc>
        <w:tc>
          <w:tcPr>
            <w:tcW w:w="1955" w:type="dxa"/>
          </w:tcPr>
          <w:p w:rsidR="006A6FB0" w:rsidRPr="001F7E47" w:rsidRDefault="006A6FB0" w:rsidP="00F41597">
            <w:pPr>
              <w:spacing w:line="400" w:lineRule="exact"/>
              <w:rPr>
                <w:rFonts w:ascii="標楷體" w:eastAsia="標楷體" w:hAnsi="標楷體"/>
                <w:sz w:val="28"/>
                <w:szCs w:val="28"/>
              </w:rPr>
            </w:pPr>
            <w:r w:rsidRPr="001F7E47">
              <w:rPr>
                <w:rFonts w:ascii="標楷體" w:eastAsia="標楷體" w:hAnsi="標楷體" w:hint="eastAsia"/>
                <w:sz w:val="28"/>
                <w:szCs w:val="28"/>
              </w:rPr>
              <w:t>須填寫/檢附之文件</w:t>
            </w:r>
          </w:p>
        </w:tc>
        <w:tc>
          <w:tcPr>
            <w:tcW w:w="1843" w:type="dxa"/>
          </w:tcPr>
          <w:p w:rsidR="006A6FB0" w:rsidRPr="001F7E47" w:rsidRDefault="006A6FB0" w:rsidP="00F41597">
            <w:pPr>
              <w:spacing w:line="400" w:lineRule="exact"/>
              <w:rPr>
                <w:rFonts w:ascii="標楷體" w:eastAsia="標楷體" w:hAnsi="標楷體"/>
                <w:sz w:val="28"/>
                <w:szCs w:val="28"/>
              </w:rPr>
            </w:pPr>
            <w:r w:rsidRPr="001F7E47">
              <w:rPr>
                <w:rFonts w:ascii="標楷體" w:eastAsia="標楷體" w:hAnsi="標楷體" w:hint="eastAsia"/>
                <w:sz w:val="28"/>
                <w:szCs w:val="28"/>
              </w:rPr>
              <w:t>受理/裁定之單位</w:t>
            </w:r>
          </w:p>
        </w:tc>
      </w:tr>
      <w:tr w:rsidR="006A6FB0" w:rsidRPr="001F7E47" w:rsidTr="006A6FB0">
        <w:tc>
          <w:tcPr>
            <w:tcW w:w="1830" w:type="dxa"/>
          </w:tcPr>
          <w:p w:rsidR="006A6FB0" w:rsidRPr="001F7E47" w:rsidRDefault="006A6FB0" w:rsidP="00F41597">
            <w:pPr>
              <w:spacing w:line="400" w:lineRule="exact"/>
              <w:rPr>
                <w:rFonts w:ascii="標楷體" w:eastAsia="標楷體" w:hAnsi="標楷體"/>
                <w:sz w:val="28"/>
                <w:szCs w:val="28"/>
              </w:rPr>
            </w:pPr>
            <w:r w:rsidRPr="001F7E47">
              <w:rPr>
                <w:rFonts w:ascii="標楷體" w:eastAsia="標楷體" w:hAnsi="標楷體" w:hint="eastAsia"/>
                <w:sz w:val="28"/>
                <w:szCs w:val="28"/>
              </w:rPr>
              <w:t>提出異議</w:t>
            </w:r>
          </w:p>
        </w:tc>
        <w:tc>
          <w:tcPr>
            <w:tcW w:w="1844" w:type="dxa"/>
          </w:tcPr>
          <w:p w:rsidR="006A6FB0" w:rsidRPr="001F7E47" w:rsidRDefault="006A6FB0" w:rsidP="00F41597">
            <w:pPr>
              <w:spacing w:line="400" w:lineRule="exact"/>
              <w:rPr>
                <w:rFonts w:ascii="標楷體" w:eastAsia="標楷體" w:hAnsi="標楷體"/>
                <w:sz w:val="28"/>
                <w:szCs w:val="28"/>
              </w:rPr>
            </w:pPr>
            <w:r w:rsidRPr="001F7E47">
              <w:rPr>
                <w:rFonts w:ascii="標楷體" w:eastAsia="標楷體" w:hAnsi="標楷體" w:hint="eastAsia"/>
                <w:sz w:val="28"/>
                <w:szCs w:val="28"/>
              </w:rPr>
              <w:t>競賽時；競賽後1小時內</w:t>
            </w:r>
          </w:p>
        </w:tc>
        <w:tc>
          <w:tcPr>
            <w:tcW w:w="2025" w:type="dxa"/>
          </w:tcPr>
          <w:p w:rsidR="006A6FB0" w:rsidRPr="001F7E47" w:rsidRDefault="006A6FB0" w:rsidP="00F41597">
            <w:pPr>
              <w:spacing w:line="400" w:lineRule="exact"/>
              <w:rPr>
                <w:rFonts w:ascii="標楷體" w:eastAsia="標楷體" w:hAnsi="標楷體"/>
                <w:sz w:val="28"/>
                <w:szCs w:val="28"/>
              </w:rPr>
            </w:pPr>
            <w:r w:rsidRPr="001F7E47">
              <w:rPr>
                <w:rFonts w:ascii="標楷體" w:eastAsia="標楷體" w:hAnsi="標楷體" w:hint="eastAsia"/>
                <w:sz w:val="28"/>
                <w:szCs w:val="28"/>
              </w:rPr>
              <w:t>參賽學生提出口頭並賽後作成書面；提出書面</w:t>
            </w:r>
          </w:p>
        </w:tc>
        <w:tc>
          <w:tcPr>
            <w:tcW w:w="1955" w:type="dxa"/>
          </w:tcPr>
          <w:p w:rsidR="006A6FB0" w:rsidRPr="001F7E47" w:rsidRDefault="006A6FB0" w:rsidP="00F41597">
            <w:pPr>
              <w:spacing w:line="400" w:lineRule="exact"/>
              <w:rPr>
                <w:rFonts w:ascii="標楷體" w:eastAsia="標楷體" w:hAnsi="標楷體"/>
                <w:sz w:val="28"/>
                <w:szCs w:val="28"/>
              </w:rPr>
            </w:pPr>
            <w:r w:rsidRPr="001F7E47">
              <w:rPr>
                <w:rFonts w:ascii="標楷體" w:eastAsia="標楷體" w:hAnsi="標楷體" w:hint="eastAsia"/>
                <w:sz w:val="28"/>
                <w:szCs w:val="28"/>
              </w:rPr>
              <w:t>異議事件紀錄表</w:t>
            </w:r>
          </w:p>
        </w:tc>
        <w:tc>
          <w:tcPr>
            <w:tcW w:w="1843" w:type="dxa"/>
          </w:tcPr>
          <w:p w:rsidR="006A6FB0" w:rsidRPr="001F7E47" w:rsidRDefault="006A6FB0" w:rsidP="00F41597">
            <w:pPr>
              <w:spacing w:line="400" w:lineRule="exact"/>
              <w:rPr>
                <w:rFonts w:ascii="標楷體" w:eastAsia="標楷體" w:hAnsi="標楷體"/>
                <w:sz w:val="28"/>
                <w:szCs w:val="28"/>
              </w:rPr>
            </w:pPr>
            <w:r>
              <w:rPr>
                <w:rFonts w:ascii="標楷體" w:eastAsia="標楷體" w:hAnsi="標楷體" w:hint="eastAsia"/>
                <w:sz w:val="28"/>
                <w:szCs w:val="28"/>
              </w:rPr>
              <w:t>評審委員</w:t>
            </w:r>
            <w:r w:rsidRPr="001F7E47">
              <w:rPr>
                <w:rFonts w:ascii="標楷體" w:eastAsia="標楷體" w:hAnsi="標楷體" w:hint="eastAsia"/>
                <w:sz w:val="28"/>
                <w:szCs w:val="28"/>
              </w:rPr>
              <w:t>(先紀錄事由及處理方式)</w:t>
            </w:r>
          </w:p>
        </w:tc>
      </w:tr>
      <w:tr w:rsidR="006A6FB0" w:rsidRPr="001F7E47" w:rsidTr="006A6FB0">
        <w:tc>
          <w:tcPr>
            <w:tcW w:w="1830" w:type="dxa"/>
          </w:tcPr>
          <w:p w:rsidR="006A6FB0" w:rsidRPr="001F7E47" w:rsidRDefault="006A6FB0" w:rsidP="00F41597">
            <w:pPr>
              <w:spacing w:line="400" w:lineRule="exact"/>
              <w:rPr>
                <w:rFonts w:ascii="標楷體" w:eastAsia="標楷體" w:hAnsi="標楷體"/>
                <w:sz w:val="28"/>
                <w:szCs w:val="28"/>
              </w:rPr>
            </w:pPr>
            <w:r w:rsidRPr="001F7E47">
              <w:rPr>
                <w:rFonts w:ascii="標楷體" w:eastAsia="標楷體" w:hAnsi="標楷體" w:hint="eastAsia"/>
                <w:sz w:val="28"/>
                <w:szCs w:val="28"/>
              </w:rPr>
              <w:t>提出申訴(對異議處理有疑問者)</w:t>
            </w:r>
          </w:p>
        </w:tc>
        <w:tc>
          <w:tcPr>
            <w:tcW w:w="1844" w:type="dxa"/>
          </w:tcPr>
          <w:p w:rsidR="006A6FB0" w:rsidRPr="001F7E47" w:rsidRDefault="00A83961" w:rsidP="00F41597">
            <w:pPr>
              <w:spacing w:line="400" w:lineRule="exact"/>
              <w:rPr>
                <w:rFonts w:ascii="標楷體" w:eastAsia="標楷體" w:hAnsi="標楷體"/>
                <w:sz w:val="28"/>
                <w:szCs w:val="28"/>
              </w:rPr>
            </w:pPr>
            <w:r w:rsidRPr="00C55ECE">
              <w:rPr>
                <w:rFonts w:ascii="標楷體" w:eastAsia="標楷體" w:hAnsi="標楷體" w:cs="P Ming Li U" w:hint="eastAsia"/>
                <w:color w:val="000000"/>
                <w:kern w:val="0"/>
                <w:sz w:val="28"/>
                <w:szCs w:val="28"/>
              </w:rPr>
              <w:t>於</w:t>
            </w:r>
            <w:r w:rsidRPr="00F32C3F">
              <w:rPr>
                <w:rFonts w:ascii="標楷體" w:eastAsia="標楷體" w:hAnsi="標楷體" w:cs="P Ming Li U" w:hint="eastAsia"/>
                <w:color w:val="000000"/>
                <w:kern w:val="0"/>
                <w:sz w:val="28"/>
                <w:szCs w:val="28"/>
                <w:lang w:eastAsia="zh-CN"/>
              </w:rPr>
              <w:t>競賽當日至隔日中午12時止</w:t>
            </w:r>
          </w:p>
        </w:tc>
        <w:tc>
          <w:tcPr>
            <w:tcW w:w="2025" w:type="dxa"/>
          </w:tcPr>
          <w:p w:rsidR="006A6FB0" w:rsidRPr="001F7E47" w:rsidRDefault="00A83961" w:rsidP="00F41597">
            <w:pPr>
              <w:spacing w:line="400" w:lineRule="exact"/>
              <w:rPr>
                <w:rFonts w:ascii="標楷體" w:eastAsia="標楷體" w:hAnsi="標楷體"/>
                <w:sz w:val="28"/>
                <w:szCs w:val="28"/>
              </w:rPr>
            </w:pPr>
            <w:r w:rsidRPr="00A83961">
              <w:rPr>
                <w:rFonts w:ascii="標楷體" w:eastAsia="標楷體" w:hAnsi="標楷體" w:hint="eastAsia"/>
                <w:sz w:val="28"/>
                <w:szCs w:val="28"/>
              </w:rPr>
              <w:t>該競賽主題</w:t>
            </w:r>
            <w:r>
              <w:rPr>
                <w:rFonts w:ascii="標楷體" w:eastAsia="標楷體" w:hAnsi="標楷體" w:hint="eastAsia"/>
                <w:sz w:val="28"/>
                <w:szCs w:val="28"/>
              </w:rPr>
              <w:t>國中</w:t>
            </w:r>
            <w:r w:rsidRPr="00A83961">
              <w:rPr>
                <w:rFonts w:ascii="標楷體" w:eastAsia="標楷體" w:hAnsi="標楷體" w:hint="eastAsia"/>
                <w:sz w:val="28"/>
                <w:szCs w:val="28"/>
              </w:rPr>
              <w:t>帶隊教師或者承辦人</w:t>
            </w:r>
          </w:p>
        </w:tc>
        <w:tc>
          <w:tcPr>
            <w:tcW w:w="1955" w:type="dxa"/>
          </w:tcPr>
          <w:p w:rsidR="006A6FB0" w:rsidRPr="001F7E47" w:rsidRDefault="006A6FB0" w:rsidP="00F41597">
            <w:pPr>
              <w:spacing w:line="400" w:lineRule="exact"/>
              <w:rPr>
                <w:rFonts w:ascii="標楷體" w:eastAsia="標楷體" w:hAnsi="標楷體"/>
                <w:sz w:val="28"/>
                <w:szCs w:val="28"/>
              </w:rPr>
            </w:pPr>
            <w:r w:rsidRPr="001F7E47">
              <w:rPr>
                <w:rFonts w:ascii="標楷體" w:eastAsia="標楷體" w:hAnsi="標楷體" w:hint="eastAsia"/>
                <w:sz w:val="28"/>
                <w:szCs w:val="28"/>
              </w:rPr>
              <w:t>申訴申請書</w:t>
            </w:r>
          </w:p>
        </w:tc>
        <w:tc>
          <w:tcPr>
            <w:tcW w:w="1843" w:type="dxa"/>
          </w:tcPr>
          <w:p w:rsidR="006A6FB0" w:rsidRPr="001F7E47" w:rsidRDefault="006A6FB0" w:rsidP="00F41597">
            <w:pPr>
              <w:spacing w:line="400" w:lineRule="exact"/>
              <w:rPr>
                <w:rFonts w:ascii="標楷體" w:eastAsia="標楷體" w:hAnsi="標楷體"/>
                <w:sz w:val="28"/>
                <w:szCs w:val="28"/>
              </w:rPr>
            </w:pPr>
            <w:r w:rsidRPr="001F7E47">
              <w:rPr>
                <w:rFonts w:ascii="標楷體" w:eastAsia="標楷體" w:hAnsi="標楷體" w:hint="eastAsia"/>
                <w:sz w:val="28"/>
                <w:szCs w:val="28"/>
              </w:rPr>
              <w:t>監場主任/爭議處理小組</w:t>
            </w:r>
          </w:p>
        </w:tc>
      </w:tr>
    </w:tbl>
    <w:p w:rsidR="008D3885" w:rsidRPr="00F32C3F" w:rsidRDefault="008D3885" w:rsidP="009A2D19">
      <w:pPr>
        <w:pStyle w:val="1"/>
        <w:rPr>
          <w:rFonts w:ascii="標楷體" w:eastAsia="標楷體" w:hAnsi="標楷體"/>
          <w:b/>
          <w:color w:val="FF0000"/>
          <w:sz w:val="28"/>
          <w:szCs w:val="28"/>
        </w:rPr>
      </w:pPr>
    </w:p>
    <w:p w:rsidR="008D3885" w:rsidRDefault="008D3885" w:rsidP="009A2D19">
      <w:pPr>
        <w:pStyle w:val="1"/>
        <w:rPr>
          <w:rFonts w:ascii="標楷體" w:eastAsia="標楷體" w:hAnsi="標楷體"/>
          <w:b/>
          <w:color w:val="FF0000"/>
          <w:sz w:val="52"/>
        </w:rPr>
      </w:pPr>
    </w:p>
    <w:p w:rsidR="008D3885" w:rsidRDefault="008D3885" w:rsidP="009A2D19">
      <w:pPr>
        <w:pStyle w:val="1"/>
        <w:rPr>
          <w:rFonts w:ascii="標楷體" w:eastAsia="標楷體" w:hAnsi="標楷體"/>
          <w:b/>
          <w:color w:val="FF0000"/>
          <w:sz w:val="52"/>
        </w:rPr>
      </w:pPr>
    </w:p>
    <w:p w:rsidR="008D3885" w:rsidRDefault="008D3885" w:rsidP="009A2D19">
      <w:pPr>
        <w:pStyle w:val="1"/>
        <w:rPr>
          <w:rFonts w:ascii="標楷體" w:eastAsia="標楷體" w:hAnsi="標楷體"/>
          <w:b/>
          <w:color w:val="FF0000"/>
          <w:sz w:val="52"/>
        </w:rPr>
      </w:pPr>
    </w:p>
    <w:p w:rsidR="00A83961" w:rsidRDefault="00A83961" w:rsidP="009A2D19">
      <w:pPr>
        <w:pStyle w:val="1"/>
        <w:rPr>
          <w:rFonts w:ascii="標楷體" w:eastAsia="標楷體" w:hAnsi="標楷體"/>
          <w:b/>
          <w:color w:val="FF0000"/>
          <w:sz w:val="52"/>
        </w:rPr>
      </w:pPr>
    </w:p>
    <w:p w:rsidR="00A83961" w:rsidRDefault="00A83961" w:rsidP="009A2D19">
      <w:pPr>
        <w:pStyle w:val="1"/>
        <w:rPr>
          <w:rFonts w:ascii="標楷體" w:eastAsia="標楷體" w:hAnsi="標楷體"/>
          <w:b/>
          <w:color w:val="FF0000"/>
          <w:sz w:val="52"/>
        </w:rPr>
      </w:pPr>
    </w:p>
    <w:p w:rsidR="00A83961" w:rsidRDefault="00A83961" w:rsidP="009A2D19">
      <w:pPr>
        <w:pStyle w:val="1"/>
        <w:rPr>
          <w:rFonts w:ascii="標楷體" w:eastAsia="標楷體" w:hAnsi="標楷體"/>
          <w:b/>
          <w:color w:val="FF0000"/>
          <w:sz w:val="52"/>
        </w:rPr>
      </w:pPr>
    </w:p>
    <w:p w:rsidR="00947A89" w:rsidRDefault="00947A89">
      <w:pPr>
        <w:widowControl/>
        <w:rPr>
          <w:rFonts w:ascii="標楷體" w:eastAsia="標楷體" w:hAnsi="標楷體" w:cs="Times New Roman"/>
          <w:b/>
          <w:color w:val="FF0000"/>
          <w:sz w:val="52"/>
        </w:rPr>
      </w:pPr>
      <w:r>
        <w:rPr>
          <w:rFonts w:ascii="標楷體" w:eastAsia="標楷體" w:hAnsi="標楷體"/>
          <w:b/>
          <w:color w:val="FF0000"/>
          <w:sz w:val="52"/>
        </w:rPr>
        <w:br w:type="page"/>
      </w:r>
    </w:p>
    <w:p w:rsidR="006A6FB0" w:rsidRPr="001F7E47" w:rsidRDefault="006A6FB0" w:rsidP="00947A89">
      <w:pPr>
        <w:spacing w:beforeLines="100" w:before="240" w:line="460" w:lineRule="exact"/>
        <w:jc w:val="center"/>
        <w:textAlignment w:val="center"/>
        <w:outlineLvl w:val="0"/>
        <w:rPr>
          <w:rFonts w:eastAsia="標楷體"/>
          <w:b/>
          <w:sz w:val="36"/>
          <w:szCs w:val="36"/>
        </w:rPr>
      </w:pPr>
      <w:r>
        <w:rPr>
          <w:rFonts w:eastAsia="標楷體" w:hint="eastAsia"/>
          <w:b/>
          <w:sz w:val="36"/>
          <w:szCs w:val="36"/>
        </w:rPr>
        <w:t>新竹縣</w:t>
      </w:r>
      <w:r w:rsidRPr="001F7E47">
        <w:rPr>
          <w:rFonts w:eastAsia="標楷體"/>
          <w:b/>
          <w:sz w:val="36"/>
          <w:szCs w:val="36"/>
        </w:rPr>
        <w:t>11</w:t>
      </w:r>
      <w:r>
        <w:rPr>
          <w:rFonts w:eastAsia="標楷體" w:hint="eastAsia"/>
          <w:b/>
          <w:sz w:val="36"/>
          <w:szCs w:val="36"/>
        </w:rPr>
        <w:t>4</w:t>
      </w:r>
      <w:r w:rsidRPr="001F7E47">
        <w:rPr>
          <w:rFonts w:eastAsia="標楷體" w:hint="eastAsia"/>
          <w:b/>
          <w:sz w:val="36"/>
          <w:szCs w:val="36"/>
        </w:rPr>
        <w:t>學年度國中技藝教育競賽術科異議事件紀錄表</w:t>
      </w:r>
    </w:p>
    <w:p w:rsidR="006A6FB0" w:rsidRPr="006A6FB0" w:rsidRDefault="006A6FB0" w:rsidP="006A6FB0">
      <w:pPr>
        <w:spacing w:line="460" w:lineRule="exact"/>
        <w:jc w:val="center"/>
        <w:textAlignment w:val="center"/>
        <w:outlineLvl w:val="0"/>
        <w:rPr>
          <w:rFonts w:eastAsia="標楷體"/>
          <w:b/>
          <w:color w:val="E36C0A"/>
          <w:sz w:val="36"/>
          <w:szCs w:val="36"/>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44"/>
        <w:gridCol w:w="2332"/>
        <w:gridCol w:w="2012"/>
        <w:gridCol w:w="2687"/>
      </w:tblGrid>
      <w:tr w:rsidR="006A6FB0" w:rsidRPr="001F7E47" w:rsidTr="006A6FB0">
        <w:tc>
          <w:tcPr>
            <w:tcW w:w="2744" w:type="dxa"/>
          </w:tcPr>
          <w:p w:rsidR="006A6FB0" w:rsidRPr="001F7E47" w:rsidRDefault="006A6FB0" w:rsidP="00F41597">
            <w:pPr>
              <w:spacing w:line="460" w:lineRule="exact"/>
              <w:jc w:val="center"/>
              <w:textAlignment w:val="center"/>
              <w:outlineLvl w:val="0"/>
              <w:rPr>
                <w:rFonts w:eastAsia="標楷體"/>
                <w:sz w:val="28"/>
                <w:szCs w:val="28"/>
              </w:rPr>
            </w:pPr>
            <w:r>
              <w:rPr>
                <w:rFonts w:eastAsia="標楷體" w:hint="eastAsia"/>
                <w:sz w:val="28"/>
                <w:szCs w:val="28"/>
              </w:rPr>
              <w:t>競賽主題</w:t>
            </w:r>
            <w:r w:rsidRPr="001F7E47">
              <w:rPr>
                <w:rFonts w:eastAsia="標楷體" w:hint="eastAsia"/>
                <w:sz w:val="28"/>
                <w:szCs w:val="28"/>
              </w:rPr>
              <w:t>承辦</w:t>
            </w:r>
            <w:r>
              <w:rPr>
                <w:rFonts w:eastAsia="標楷體" w:hint="eastAsia"/>
                <w:sz w:val="28"/>
                <w:szCs w:val="28"/>
              </w:rPr>
              <w:t>學校</w:t>
            </w:r>
          </w:p>
        </w:tc>
        <w:tc>
          <w:tcPr>
            <w:tcW w:w="2332" w:type="dxa"/>
          </w:tcPr>
          <w:p w:rsidR="006A6FB0" w:rsidRPr="001F7E47" w:rsidRDefault="006A6FB0" w:rsidP="00F41597">
            <w:pPr>
              <w:spacing w:line="460" w:lineRule="exact"/>
              <w:jc w:val="center"/>
              <w:textAlignment w:val="center"/>
              <w:outlineLvl w:val="0"/>
              <w:rPr>
                <w:rFonts w:eastAsia="標楷體"/>
                <w:sz w:val="28"/>
                <w:szCs w:val="28"/>
              </w:rPr>
            </w:pPr>
          </w:p>
        </w:tc>
        <w:tc>
          <w:tcPr>
            <w:tcW w:w="2012" w:type="dxa"/>
          </w:tcPr>
          <w:p w:rsidR="006A6FB0" w:rsidRPr="001F7E47" w:rsidRDefault="006A6FB0" w:rsidP="00F41597">
            <w:pPr>
              <w:spacing w:line="460" w:lineRule="exact"/>
              <w:jc w:val="center"/>
              <w:textAlignment w:val="center"/>
              <w:outlineLvl w:val="0"/>
              <w:rPr>
                <w:rFonts w:eastAsia="標楷體"/>
                <w:sz w:val="28"/>
                <w:szCs w:val="28"/>
              </w:rPr>
            </w:pPr>
            <w:r w:rsidRPr="001F7E47">
              <w:rPr>
                <w:rFonts w:eastAsia="標楷體" w:hint="eastAsia"/>
                <w:sz w:val="28"/>
                <w:szCs w:val="28"/>
              </w:rPr>
              <w:t>競賽主題</w:t>
            </w:r>
          </w:p>
        </w:tc>
        <w:tc>
          <w:tcPr>
            <w:tcW w:w="2687" w:type="dxa"/>
          </w:tcPr>
          <w:p w:rsidR="006A6FB0" w:rsidRPr="001F7E47" w:rsidRDefault="006A6FB0" w:rsidP="00F41597">
            <w:pPr>
              <w:spacing w:line="460" w:lineRule="exact"/>
              <w:jc w:val="center"/>
              <w:textAlignment w:val="center"/>
              <w:outlineLvl w:val="0"/>
              <w:rPr>
                <w:rFonts w:eastAsia="標楷體"/>
                <w:sz w:val="28"/>
                <w:szCs w:val="28"/>
              </w:rPr>
            </w:pPr>
          </w:p>
        </w:tc>
      </w:tr>
      <w:tr w:rsidR="006A6FB0" w:rsidRPr="001F7E47" w:rsidTr="006A6FB0">
        <w:tc>
          <w:tcPr>
            <w:tcW w:w="2744" w:type="dxa"/>
          </w:tcPr>
          <w:p w:rsidR="006A6FB0" w:rsidRPr="001F7E47" w:rsidRDefault="006A6FB0" w:rsidP="00F41597">
            <w:pPr>
              <w:spacing w:line="460" w:lineRule="exact"/>
              <w:ind w:leftChars="-59" w:left="-142"/>
              <w:jc w:val="center"/>
              <w:textAlignment w:val="center"/>
              <w:outlineLvl w:val="0"/>
              <w:rPr>
                <w:rFonts w:eastAsia="標楷體"/>
                <w:sz w:val="28"/>
                <w:szCs w:val="28"/>
              </w:rPr>
            </w:pPr>
            <w:r w:rsidRPr="001F7E47">
              <w:rPr>
                <w:rFonts w:eastAsia="標楷體" w:hint="eastAsia"/>
                <w:sz w:val="28"/>
                <w:szCs w:val="28"/>
              </w:rPr>
              <w:t>提出異議學生姓名</w:t>
            </w:r>
          </w:p>
        </w:tc>
        <w:tc>
          <w:tcPr>
            <w:tcW w:w="2332" w:type="dxa"/>
          </w:tcPr>
          <w:p w:rsidR="006A6FB0" w:rsidRPr="001F7E47" w:rsidRDefault="006A6FB0" w:rsidP="00F41597">
            <w:pPr>
              <w:spacing w:line="460" w:lineRule="exact"/>
              <w:jc w:val="center"/>
              <w:textAlignment w:val="center"/>
              <w:outlineLvl w:val="0"/>
              <w:rPr>
                <w:rFonts w:eastAsia="標楷體"/>
                <w:sz w:val="28"/>
                <w:szCs w:val="28"/>
              </w:rPr>
            </w:pPr>
          </w:p>
        </w:tc>
        <w:tc>
          <w:tcPr>
            <w:tcW w:w="2012" w:type="dxa"/>
          </w:tcPr>
          <w:p w:rsidR="006A6FB0" w:rsidRPr="001F7E47" w:rsidRDefault="00A83961" w:rsidP="00F41597">
            <w:pPr>
              <w:spacing w:line="460" w:lineRule="exact"/>
              <w:jc w:val="center"/>
              <w:textAlignment w:val="center"/>
              <w:outlineLvl w:val="0"/>
              <w:rPr>
                <w:rFonts w:eastAsia="標楷體"/>
                <w:sz w:val="28"/>
                <w:szCs w:val="28"/>
              </w:rPr>
            </w:pPr>
            <w:r>
              <w:rPr>
                <w:rFonts w:eastAsia="標楷體" w:hint="eastAsia"/>
                <w:sz w:val="28"/>
                <w:szCs w:val="28"/>
              </w:rPr>
              <w:t>就讀國中</w:t>
            </w:r>
          </w:p>
        </w:tc>
        <w:tc>
          <w:tcPr>
            <w:tcW w:w="2687" w:type="dxa"/>
          </w:tcPr>
          <w:p w:rsidR="006A6FB0" w:rsidRPr="001F7E47" w:rsidRDefault="006A6FB0" w:rsidP="00F41597">
            <w:pPr>
              <w:spacing w:line="460" w:lineRule="exact"/>
              <w:jc w:val="center"/>
              <w:textAlignment w:val="center"/>
              <w:outlineLvl w:val="0"/>
              <w:rPr>
                <w:rFonts w:eastAsia="標楷體"/>
                <w:sz w:val="28"/>
                <w:szCs w:val="28"/>
              </w:rPr>
            </w:pPr>
          </w:p>
        </w:tc>
      </w:tr>
      <w:tr w:rsidR="006A6FB0" w:rsidRPr="001F7E47" w:rsidTr="006A6FB0">
        <w:tc>
          <w:tcPr>
            <w:tcW w:w="2744" w:type="dxa"/>
          </w:tcPr>
          <w:p w:rsidR="006A6FB0" w:rsidRPr="001F7E47" w:rsidRDefault="006A6FB0" w:rsidP="00F41597">
            <w:pPr>
              <w:spacing w:line="460" w:lineRule="exact"/>
              <w:jc w:val="center"/>
              <w:textAlignment w:val="center"/>
              <w:outlineLvl w:val="0"/>
              <w:rPr>
                <w:rFonts w:eastAsia="標楷體"/>
                <w:sz w:val="28"/>
                <w:szCs w:val="28"/>
              </w:rPr>
            </w:pPr>
            <w:r w:rsidRPr="001F7E47">
              <w:rPr>
                <w:rFonts w:eastAsia="標楷體" w:hint="eastAsia"/>
                <w:sz w:val="28"/>
                <w:szCs w:val="28"/>
              </w:rPr>
              <w:t>提出異議時間</w:t>
            </w:r>
          </w:p>
        </w:tc>
        <w:tc>
          <w:tcPr>
            <w:tcW w:w="2332" w:type="dxa"/>
          </w:tcPr>
          <w:p w:rsidR="006A6FB0" w:rsidRPr="001F7E47" w:rsidRDefault="006A6FB0" w:rsidP="00F41597">
            <w:pPr>
              <w:spacing w:line="460" w:lineRule="exact"/>
              <w:jc w:val="center"/>
              <w:textAlignment w:val="center"/>
              <w:outlineLvl w:val="0"/>
              <w:rPr>
                <w:rFonts w:eastAsia="標楷體"/>
                <w:sz w:val="28"/>
                <w:szCs w:val="28"/>
              </w:rPr>
            </w:pPr>
          </w:p>
        </w:tc>
        <w:tc>
          <w:tcPr>
            <w:tcW w:w="2012" w:type="dxa"/>
          </w:tcPr>
          <w:p w:rsidR="006A6FB0" w:rsidRPr="001F7E47" w:rsidRDefault="006A6FB0" w:rsidP="00F41597">
            <w:pPr>
              <w:spacing w:line="460" w:lineRule="exact"/>
              <w:jc w:val="center"/>
              <w:textAlignment w:val="center"/>
              <w:outlineLvl w:val="0"/>
              <w:rPr>
                <w:rFonts w:eastAsia="標楷體"/>
                <w:sz w:val="28"/>
                <w:szCs w:val="28"/>
              </w:rPr>
            </w:pPr>
            <w:r>
              <w:rPr>
                <w:rFonts w:eastAsia="標楷體" w:hint="eastAsia"/>
                <w:sz w:val="28"/>
                <w:szCs w:val="28"/>
              </w:rPr>
              <w:t>准考證號碼</w:t>
            </w:r>
          </w:p>
        </w:tc>
        <w:tc>
          <w:tcPr>
            <w:tcW w:w="2687" w:type="dxa"/>
          </w:tcPr>
          <w:p w:rsidR="006A6FB0" w:rsidRPr="001F7E47" w:rsidRDefault="006A6FB0" w:rsidP="00F41597">
            <w:pPr>
              <w:spacing w:line="460" w:lineRule="exact"/>
              <w:jc w:val="center"/>
              <w:textAlignment w:val="center"/>
              <w:outlineLvl w:val="0"/>
              <w:rPr>
                <w:rFonts w:eastAsia="標楷體"/>
                <w:sz w:val="28"/>
                <w:szCs w:val="28"/>
              </w:rPr>
            </w:pPr>
          </w:p>
        </w:tc>
      </w:tr>
      <w:tr w:rsidR="006A6FB0" w:rsidRPr="001F7E47" w:rsidTr="006A6FB0">
        <w:tc>
          <w:tcPr>
            <w:tcW w:w="2744" w:type="dxa"/>
          </w:tcPr>
          <w:p w:rsidR="006A6FB0" w:rsidRPr="001F7E47" w:rsidRDefault="006A6FB0" w:rsidP="00F41597">
            <w:pPr>
              <w:spacing w:line="460" w:lineRule="exact"/>
              <w:jc w:val="center"/>
              <w:textAlignment w:val="center"/>
              <w:outlineLvl w:val="0"/>
              <w:rPr>
                <w:rFonts w:eastAsia="標楷體"/>
                <w:sz w:val="28"/>
                <w:szCs w:val="28"/>
              </w:rPr>
            </w:pPr>
            <w:r w:rsidRPr="001F7E47">
              <w:rPr>
                <w:rFonts w:eastAsia="標楷體" w:hint="eastAsia"/>
                <w:sz w:val="28"/>
                <w:szCs w:val="28"/>
              </w:rPr>
              <w:t>異議問題屬性</w:t>
            </w:r>
          </w:p>
        </w:tc>
        <w:tc>
          <w:tcPr>
            <w:tcW w:w="7031" w:type="dxa"/>
            <w:gridSpan w:val="3"/>
          </w:tcPr>
          <w:p w:rsidR="006A6FB0" w:rsidRPr="001F7E47" w:rsidRDefault="006A6FB0" w:rsidP="00F41597">
            <w:pPr>
              <w:spacing w:line="460" w:lineRule="exact"/>
              <w:jc w:val="center"/>
              <w:textAlignment w:val="center"/>
              <w:outlineLvl w:val="0"/>
              <w:rPr>
                <w:rFonts w:eastAsia="標楷體"/>
                <w:sz w:val="28"/>
                <w:szCs w:val="28"/>
              </w:rPr>
            </w:pPr>
            <w:r w:rsidRPr="001F7E47">
              <w:rPr>
                <w:rFonts w:ascii="標楷體" w:eastAsia="標楷體" w:hAnsi="標楷體" w:hint="eastAsia"/>
                <w:sz w:val="28"/>
                <w:szCs w:val="28"/>
              </w:rPr>
              <w:t>□設備；□材料；□競賽時間；□其他：</w:t>
            </w:r>
          </w:p>
        </w:tc>
      </w:tr>
      <w:tr w:rsidR="006A6FB0" w:rsidRPr="001F7E47" w:rsidTr="006A6FB0">
        <w:tc>
          <w:tcPr>
            <w:tcW w:w="9775" w:type="dxa"/>
            <w:gridSpan w:val="4"/>
            <w:shd w:val="clear" w:color="auto" w:fill="D9D9D9"/>
          </w:tcPr>
          <w:p w:rsidR="006A6FB0" w:rsidRPr="001F7E47" w:rsidRDefault="006A6FB0" w:rsidP="00F41597">
            <w:pPr>
              <w:spacing w:line="460" w:lineRule="exact"/>
              <w:jc w:val="center"/>
              <w:textAlignment w:val="center"/>
              <w:outlineLvl w:val="0"/>
              <w:rPr>
                <w:rFonts w:eastAsia="標楷體"/>
                <w:sz w:val="28"/>
                <w:szCs w:val="28"/>
              </w:rPr>
            </w:pPr>
            <w:r w:rsidRPr="001F7E47">
              <w:rPr>
                <w:rFonts w:eastAsia="標楷體" w:hint="eastAsia"/>
                <w:sz w:val="28"/>
                <w:szCs w:val="28"/>
              </w:rPr>
              <w:t>異議事件內容</w:t>
            </w:r>
          </w:p>
        </w:tc>
      </w:tr>
      <w:tr w:rsidR="006A6FB0" w:rsidRPr="001F7E47" w:rsidTr="006A6FB0">
        <w:tc>
          <w:tcPr>
            <w:tcW w:w="2744" w:type="dxa"/>
          </w:tcPr>
          <w:p w:rsidR="006A6FB0" w:rsidRPr="001F7E47" w:rsidRDefault="006A6FB0" w:rsidP="00F41597">
            <w:pPr>
              <w:spacing w:line="460" w:lineRule="exact"/>
              <w:jc w:val="center"/>
              <w:textAlignment w:val="center"/>
              <w:outlineLvl w:val="0"/>
              <w:rPr>
                <w:rFonts w:eastAsia="標楷體"/>
                <w:sz w:val="28"/>
                <w:szCs w:val="28"/>
              </w:rPr>
            </w:pPr>
            <w:r w:rsidRPr="001F7E47">
              <w:rPr>
                <w:rFonts w:eastAsia="標楷體" w:hint="eastAsia"/>
                <w:sz w:val="28"/>
                <w:szCs w:val="28"/>
              </w:rPr>
              <w:t>發生時間</w:t>
            </w:r>
          </w:p>
        </w:tc>
        <w:tc>
          <w:tcPr>
            <w:tcW w:w="4344" w:type="dxa"/>
            <w:gridSpan w:val="2"/>
          </w:tcPr>
          <w:p w:rsidR="006A6FB0" w:rsidRPr="001F7E47" w:rsidRDefault="006A6FB0" w:rsidP="00F41597">
            <w:pPr>
              <w:spacing w:line="460" w:lineRule="exact"/>
              <w:jc w:val="center"/>
              <w:textAlignment w:val="center"/>
              <w:outlineLvl w:val="0"/>
              <w:rPr>
                <w:rFonts w:eastAsia="標楷體"/>
                <w:sz w:val="28"/>
                <w:szCs w:val="28"/>
              </w:rPr>
            </w:pPr>
            <w:r w:rsidRPr="001F7E47">
              <w:rPr>
                <w:rFonts w:eastAsia="標楷體" w:hint="eastAsia"/>
                <w:sz w:val="28"/>
                <w:szCs w:val="28"/>
              </w:rPr>
              <w:t>事件經過</w:t>
            </w:r>
          </w:p>
        </w:tc>
        <w:tc>
          <w:tcPr>
            <w:tcW w:w="2687" w:type="dxa"/>
          </w:tcPr>
          <w:p w:rsidR="006A6FB0" w:rsidRPr="001F7E47" w:rsidRDefault="006A6FB0" w:rsidP="00F41597">
            <w:pPr>
              <w:spacing w:line="460" w:lineRule="exact"/>
              <w:jc w:val="center"/>
              <w:textAlignment w:val="center"/>
              <w:outlineLvl w:val="0"/>
              <w:rPr>
                <w:rFonts w:eastAsia="標楷體"/>
                <w:sz w:val="28"/>
                <w:szCs w:val="28"/>
              </w:rPr>
            </w:pPr>
            <w:r w:rsidRPr="001F7E47">
              <w:rPr>
                <w:rFonts w:eastAsia="標楷體" w:hint="eastAsia"/>
                <w:sz w:val="28"/>
                <w:szCs w:val="28"/>
              </w:rPr>
              <w:t>相關人員</w:t>
            </w:r>
          </w:p>
        </w:tc>
      </w:tr>
      <w:tr w:rsidR="006A6FB0" w:rsidRPr="00C55ECE" w:rsidTr="006A6FB0">
        <w:tc>
          <w:tcPr>
            <w:tcW w:w="2744" w:type="dxa"/>
          </w:tcPr>
          <w:p w:rsidR="006A6FB0" w:rsidRPr="00C55ECE" w:rsidRDefault="006A6FB0" w:rsidP="00F41597">
            <w:pPr>
              <w:spacing w:line="460" w:lineRule="exact"/>
              <w:jc w:val="center"/>
              <w:textAlignment w:val="center"/>
              <w:outlineLvl w:val="0"/>
              <w:rPr>
                <w:rFonts w:eastAsia="標楷體"/>
                <w:sz w:val="28"/>
                <w:szCs w:val="28"/>
              </w:rPr>
            </w:pPr>
            <w:r w:rsidRPr="001F7E47">
              <w:rPr>
                <w:rFonts w:eastAsia="標楷體" w:hint="eastAsia"/>
                <w:sz w:val="28"/>
                <w:szCs w:val="28"/>
              </w:rPr>
              <w:t>○時○分</w:t>
            </w:r>
          </w:p>
        </w:tc>
        <w:tc>
          <w:tcPr>
            <w:tcW w:w="4344" w:type="dxa"/>
            <w:gridSpan w:val="2"/>
          </w:tcPr>
          <w:p w:rsidR="006A6FB0" w:rsidRPr="00C55ECE" w:rsidRDefault="006A6FB0" w:rsidP="00F41597">
            <w:pPr>
              <w:spacing w:line="460" w:lineRule="exact"/>
              <w:jc w:val="center"/>
              <w:textAlignment w:val="center"/>
              <w:outlineLvl w:val="0"/>
              <w:rPr>
                <w:rFonts w:eastAsia="標楷體"/>
                <w:sz w:val="28"/>
                <w:szCs w:val="28"/>
              </w:rPr>
            </w:pPr>
          </w:p>
        </w:tc>
        <w:tc>
          <w:tcPr>
            <w:tcW w:w="2687" w:type="dxa"/>
          </w:tcPr>
          <w:p w:rsidR="006A6FB0" w:rsidRPr="00C55ECE" w:rsidRDefault="006A6FB0" w:rsidP="00F41597">
            <w:pPr>
              <w:spacing w:line="460" w:lineRule="exact"/>
              <w:jc w:val="center"/>
              <w:textAlignment w:val="center"/>
              <w:outlineLvl w:val="0"/>
              <w:rPr>
                <w:rFonts w:eastAsia="標楷體"/>
                <w:sz w:val="28"/>
                <w:szCs w:val="28"/>
              </w:rPr>
            </w:pPr>
          </w:p>
        </w:tc>
      </w:tr>
      <w:tr w:rsidR="006A6FB0" w:rsidRPr="00C55ECE" w:rsidTr="006A6FB0">
        <w:tc>
          <w:tcPr>
            <w:tcW w:w="2744" w:type="dxa"/>
          </w:tcPr>
          <w:p w:rsidR="006A6FB0" w:rsidRPr="00C55ECE" w:rsidRDefault="006A6FB0" w:rsidP="00F41597">
            <w:pPr>
              <w:spacing w:line="460" w:lineRule="exact"/>
              <w:jc w:val="center"/>
              <w:textAlignment w:val="center"/>
              <w:outlineLvl w:val="0"/>
              <w:rPr>
                <w:rFonts w:eastAsia="標楷體"/>
                <w:sz w:val="28"/>
                <w:szCs w:val="28"/>
              </w:rPr>
            </w:pPr>
            <w:r w:rsidRPr="00C55ECE">
              <w:rPr>
                <w:rFonts w:eastAsia="標楷體" w:hint="eastAsia"/>
                <w:sz w:val="28"/>
                <w:szCs w:val="28"/>
              </w:rPr>
              <w:t>○時○分</w:t>
            </w:r>
          </w:p>
        </w:tc>
        <w:tc>
          <w:tcPr>
            <w:tcW w:w="4344" w:type="dxa"/>
            <w:gridSpan w:val="2"/>
          </w:tcPr>
          <w:p w:rsidR="006A6FB0" w:rsidRPr="00C55ECE" w:rsidRDefault="006A6FB0" w:rsidP="00F41597">
            <w:pPr>
              <w:spacing w:line="460" w:lineRule="exact"/>
              <w:jc w:val="center"/>
              <w:textAlignment w:val="center"/>
              <w:outlineLvl w:val="0"/>
              <w:rPr>
                <w:rFonts w:eastAsia="標楷體"/>
                <w:sz w:val="28"/>
                <w:szCs w:val="28"/>
              </w:rPr>
            </w:pPr>
          </w:p>
        </w:tc>
        <w:tc>
          <w:tcPr>
            <w:tcW w:w="2687" w:type="dxa"/>
          </w:tcPr>
          <w:p w:rsidR="006A6FB0" w:rsidRPr="00C55ECE" w:rsidRDefault="006A6FB0" w:rsidP="00F41597">
            <w:pPr>
              <w:spacing w:line="460" w:lineRule="exact"/>
              <w:jc w:val="center"/>
              <w:textAlignment w:val="center"/>
              <w:outlineLvl w:val="0"/>
              <w:rPr>
                <w:rFonts w:eastAsia="標楷體"/>
                <w:sz w:val="28"/>
                <w:szCs w:val="28"/>
              </w:rPr>
            </w:pPr>
          </w:p>
        </w:tc>
      </w:tr>
      <w:tr w:rsidR="006A6FB0" w:rsidRPr="00C55ECE" w:rsidTr="006A6FB0">
        <w:tc>
          <w:tcPr>
            <w:tcW w:w="2744" w:type="dxa"/>
          </w:tcPr>
          <w:p w:rsidR="006A6FB0" w:rsidRPr="00C55ECE" w:rsidRDefault="006A6FB0" w:rsidP="00F41597">
            <w:pPr>
              <w:spacing w:line="460" w:lineRule="exact"/>
              <w:jc w:val="center"/>
              <w:textAlignment w:val="center"/>
              <w:outlineLvl w:val="0"/>
              <w:rPr>
                <w:rFonts w:eastAsia="標楷體"/>
                <w:sz w:val="28"/>
                <w:szCs w:val="28"/>
              </w:rPr>
            </w:pPr>
            <w:r w:rsidRPr="00C55ECE">
              <w:rPr>
                <w:rFonts w:eastAsia="標楷體" w:hint="eastAsia"/>
                <w:sz w:val="28"/>
                <w:szCs w:val="28"/>
              </w:rPr>
              <w:t>○時○分</w:t>
            </w:r>
          </w:p>
        </w:tc>
        <w:tc>
          <w:tcPr>
            <w:tcW w:w="4344" w:type="dxa"/>
            <w:gridSpan w:val="2"/>
          </w:tcPr>
          <w:p w:rsidR="006A6FB0" w:rsidRPr="00C55ECE" w:rsidRDefault="006A6FB0" w:rsidP="00F41597">
            <w:pPr>
              <w:spacing w:line="460" w:lineRule="exact"/>
              <w:jc w:val="center"/>
              <w:textAlignment w:val="center"/>
              <w:outlineLvl w:val="0"/>
              <w:rPr>
                <w:rFonts w:eastAsia="標楷體"/>
                <w:sz w:val="28"/>
                <w:szCs w:val="28"/>
              </w:rPr>
            </w:pPr>
          </w:p>
        </w:tc>
        <w:tc>
          <w:tcPr>
            <w:tcW w:w="2687" w:type="dxa"/>
          </w:tcPr>
          <w:p w:rsidR="006A6FB0" w:rsidRPr="00C55ECE" w:rsidRDefault="006A6FB0" w:rsidP="00F41597">
            <w:pPr>
              <w:spacing w:line="460" w:lineRule="exact"/>
              <w:jc w:val="center"/>
              <w:textAlignment w:val="center"/>
              <w:outlineLvl w:val="0"/>
              <w:rPr>
                <w:rFonts w:eastAsia="標楷體"/>
                <w:sz w:val="28"/>
                <w:szCs w:val="28"/>
              </w:rPr>
            </w:pPr>
          </w:p>
        </w:tc>
      </w:tr>
      <w:tr w:rsidR="006A6FB0" w:rsidRPr="00C55ECE" w:rsidTr="006A6FB0">
        <w:tc>
          <w:tcPr>
            <w:tcW w:w="2744" w:type="dxa"/>
          </w:tcPr>
          <w:p w:rsidR="006A6FB0" w:rsidRPr="00C55ECE" w:rsidRDefault="006A6FB0" w:rsidP="00F41597">
            <w:pPr>
              <w:spacing w:line="460" w:lineRule="exact"/>
              <w:jc w:val="center"/>
              <w:textAlignment w:val="center"/>
              <w:outlineLvl w:val="0"/>
              <w:rPr>
                <w:rFonts w:eastAsia="標楷體"/>
                <w:sz w:val="28"/>
                <w:szCs w:val="28"/>
              </w:rPr>
            </w:pPr>
            <w:r w:rsidRPr="00C55ECE">
              <w:rPr>
                <w:rFonts w:eastAsia="標楷體" w:hint="eastAsia"/>
                <w:sz w:val="28"/>
                <w:szCs w:val="28"/>
              </w:rPr>
              <w:t>○時○分</w:t>
            </w:r>
          </w:p>
        </w:tc>
        <w:tc>
          <w:tcPr>
            <w:tcW w:w="4344" w:type="dxa"/>
            <w:gridSpan w:val="2"/>
          </w:tcPr>
          <w:p w:rsidR="006A6FB0" w:rsidRPr="00C55ECE" w:rsidRDefault="006A6FB0" w:rsidP="00F41597">
            <w:pPr>
              <w:spacing w:line="460" w:lineRule="exact"/>
              <w:jc w:val="center"/>
              <w:textAlignment w:val="center"/>
              <w:outlineLvl w:val="0"/>
              <w:rPr>
                <w:rFonts w:eastAsia="標楷體"/>
                <w:sz w:val="28"/>
                <w:szCs w:val="28"/>
              </w:rPr>
            </w:pPr>
          </w:p>
        </w:tc>
        <w:tc>
          <w:tcPr>
            <w:tcW w:w="2687" w:type="dxa"/>
          </w:tcPr>
          <w:p w:rsidR="006A6FB0" w:rsidRPr="00C55ECE" w:rsidRDefault="006A6FB0" w:rsidP="00F41597">
            <w:pPr>
              <w:spacing w:line="460" w:lineRule="exact"/>
              <w:jc w:val="center"/>
              <w:textAlignment w:val="center"/>
              <w:outlineLvl w:val="0"/>
              <w:rPr>
                <w:rFonts w:eastAsia="標楷體"/>
                <w:sz w:val="28"/>
                <w:szCs w:val="28"/>
              </w:rPr>
            </w:pPr>
          </w:p>
        </w:tc>
      </w:tr>
      <w:tr w:rsidR="006A6FB0" w:rsidRPr="00C55ECE" w:rsidTr="006A6FB0">
        <w:tc>
          <w:tcPr>
            <w:tcW w:w="9775" w:type="dxa"/>
            <w:gridSpan w:val="4"/>
          </w:tcPr>
          <w:p w:rsidR="006A6FB0" w:rsidRPr="00C55ECE" w:rsidRDefault="006A6FB0" w:rsidP="00F41597">
            <w:pPr>
              <w:spacing w:line="460" w:lineRule="exact"/>
              <w:textAlignment w:val="center"/>
              <w:outlineLvl w:val="0"/>
              <w:rPr>
                <w:rFonts w:eastAsia="標楷體"/>
                <w:sz w:val="28"/>
                <w:szCs w:val="28"/>
              </w:rPr>
            </w:pPr>
            <w:r w:rsidRPr="00C55ECE">
              <w:rPr>
                <w:rFonts w:eastAsia="標楷體" w:hint="eastAsia"/>
                <w:sz w:val="28"/>
                <w:szCs w:val="28"/>
              </w:rPr>
              <w:t>提出異議學生簽名：</w:t>
            </w:r>
            <w:r w:rsidRPr="00C55ECE">
              <w:rPr>
                <w:rFonts w:eastAsia="標楷體"/>
                <w:sz w:val="28"/>
                <w:szCs w:val="28"/>
              </w:rPr>
              <w:t xml:space="preserve">         </w:t>
            </w:r>
            <w:r>
              <w:rPr>
                <w:rFonts w:eastAsia="標楷體" w:hint="eastAsia"/>
                <w:sz w:val="28"/>
                <w:szCs w:val="28"/>
              </w:rPr>
              <w:t>評審</w:t>
            </w:r>
            <w:r w:rsidRPr="00C55ECE">
              <w:rPr>
                <w:rFonts w:eastAsia="標楷體" w:hint="eastAsia"/>
                <w:sz w:val="28"/>
                <w:szCs w:val="28"/>
              </w:rPr>
              <w:t>簽名：</w:t>
            </w:r>
            <w:r w:rsidRPr="00C55ECE">
              <w:rPr>
                <w:rFonts w:eastAsia="標楷體"/>
                <w:sz w:val="28"/>
                <w:szCs w:val="28"/>
              </w:rPr>
              <w:t xml:space="preserve">          </w:t>
            </w:r>
            <w:r>
              <w:rPr>
                <w:rFonts w:eastAsia="標楷體" w:hint="eastAsia"/>
                <w:sz w:val="28"/>
                <w:szCs w:val="28"/>
              </w:rPr>
              <w:t>評審</w:t>
            </w:r>
            <w:r w:rsidRPr="00C55ECE">
              <w:rPr>
                <w:rFonts w:eastAsia="標楷體" w:hint="eastAsia"/>
                <w:sz w:val="28"/>
                <w:szCs w:val="28"/>
              </w:rPr>
              <w:t>長簽名：</w:t>
            </w:r>
          </w:p>
        </w:tc>
      </w:tr>
    </w:tbl>
    <w:p w:rsidR="006A6FB0" w:rsidRPr="00C55ECE" w:rsidRDefault="006A6FB0" w:rsidP="006A6FB0">
      <w:pPr>
        <w:spacing w:line="460" w:lineRule="exact"/>
        <w:textAlignment w:val="center"/>
        <w:outlineLvl w:val="0"/>
        <w:rPr>
          <w:rFonts w:eastAsia="標楷體"/>
          <w:sz w:val="28"/>
          <w:szCs w:val="28"/>
        </w:rPr>
      </w:pPr>
      <w:r w:rsidRPr="00C55ECE">
        <w:rPr>
          <w:rFonts w:eastAsia="標楷體" w:hint="eastAsia"/>
          <w:sz w:val="28"/>
          <w:szCs w:val="28"/>
        </w:rPr>
        <w:t>備註：如表格不足，請自行增列。</w:t>
      </w:r>
    </w:p>
    <w:p w:rsidR="006A6FB0" w:rsidRPr="00C55ECE" w:rsidRDefault="006A6FB0" w:rsidP="006A6FB0"/>
    <w:p w:rsidR="006A6FB0" w:rsidRDefault="006A6FB0" w:rsidP="009A2D19">
      <w:pPr>
        <w:pStyle w:val="1"/>
        <w:rPr>
          <w:rFonts w:ascii="標楷體" w:eastAsia="標楷體" w:hAnsi="標楷體"/>
          <w:b/>
          <w:color w:val="FF0000"/>
          <w:sz w:val="52"/>
        </w:rPr>
      </w:pPr>
    </w:p>
    <w:p w:rsidR="006A6FB0" w:rsidRDefault="006A6FB0" w:rsidP="009A2D19">
      <w:pPr>
        <w:pStyle w:val="1"/>
        <w:rPr>
          <w:rFonts w:ascii="標楷體" w:eastAsia="標楷體" w:hAnsi="標楷體"/>
          <w:b/>
          <w:color w:val="FF0000"/>
          <w:sz w:val="52"/>
        </w:rPr>
      </w:pPr>
    </w:p>
    <w:p w:rsidR="006A6FB0" w:rsidRDefault="006A6FB0" w:rsidP="009A2D19">
      <w:pPr>
        <w:pStyle w:val="1"/>
        <w:rPr>
          <w:rFonts w:ascii="標楷體" w:eastAsia="標楷體" w:hAnsi="標楷體"/>
          <w:b/>
          <w:color w:val="FF0000"/>
          <w:sz w:val="52"/>
        </w:rPr>
      </w:pPr>
    </w:p>
    <w:p w:rsidR="006A6FB0" w:rsidRDefault="006A6FB0" w:rsidP="009A2D19">
      <w:pPr>
        <w:pStyle w:val="1"/>
        <w:rPr>
          <w:rFonts w:ascii="標楷體" w:eastAsia="標楷體" w:hAnsi="標楷體"/>
          <w:b/>
          <w:color w:val="FF0000"/>
          <w:sz w:val="52"/>
        </w:rPr>
      </w:pPr>
    </w:p>
    <w:p w:rsidR="006A6FB0" w:rsidRDefault="006A6FB0" w:rsidP="009A2D19">
      <w:pPr>
        <w:pStyle w:val="1"/>
        <w:rPr>
          <w:rFonts w:ascii="標楷體" w:eastAsia="標楷體" w:hAnsi="標楷體"/>
          <w:b/>
          <w:color w:val="FF0000"/>
          <w:sz w:val="52"/>
        </w:rPr>
      </w:pPr>
    </w:p>
    <w:p w:rsidR="006A6FB0" w:rsidRDefault="006A6FB0" w:rsidP="009A2D19">
      <w:pPr>
        <w:pStyle w:val="1"/>
        <w:rPr>
          <w:rFonts w:ascii="標楷體" w:eastAsia="標楷體" w:hAnsi="標楷體"/>
          <w:b/>
          <w:color w:val="FF0000"/>
          <w:sz w:val="52"/>
        </w:rPr>
      </w:pPr>
    </w:p>
    <w:p w:rsidR="006A6FB0" w:rsidRDefault="006A6FB0" w:rsidP="009A2D19">
      <w:pPr>
        <w:pStyle w:val="1"/>
        <w:rPr>
          <w:rFonts w:ascii="標楷體" w:eastAsia="標楷體" w:hAnsi="標楷體"/>
          <w:b/>
          <w:color w:val="FF0000"/>
          <w:sz w:val="52"/>
        </w:rPr>
      </w:pPr>
    </w:p>
    <w:p w:rsidR="006A6FB0" w:rsidRDefault="006A6FB0" w:rsidP="009A2D19">
      <w:pPr>
        <w:pStyle w:val="1"/>
        <w:rPr>
          <w:rFonts w:ascii="標楷體" w:eastAsia="標楷體" w:hAnsi="標楷體"/>
          <w:b/>
          <w:color w:val="FF0000"/>
          <w:sz w:val="52"/>
        </w:rPr>
      </w:pPr>
    </w:p>
    <w:p w:rsidR="00A83961" w:rsidRDefault="00A83961" w:rsidP="009A2D19">
      <w:pPr>
        <w:pStyle w:val="1"/>
        <w:rPr>
          <w:rFonts w:ascii="標楷體" w:eastAsia="標楷體" w:hAnsi="標楷體"/>
          <w:b/>
          <w:color w:val="FF0000"/>
          <w:sz w:val="52"/>
        </w:rPr>
      </w:pPr>
    </w:p>
    <w:p w:rsidR="00947A89" w:rsidRDefault="00947A89">
      <w:pPr>
        <w:widowControl/>
        <w:rPr>
          <w:rFonts w:eastAsia="標楷體"/>
          <w:b/>
          <w:szCs w:val="24"/>
        </w:rPr>
      </w:pPr>
      <w:r>
        <w:rPr>
          <w:rFonts w:eastAsia="標楷體"/>
          <w:b/>
          <w:szCs w:val="24"/>
        </w:rPr>
        <w:br w:type="page"/>
      </w:r>
    </w:p>
    <w:p w:rsidR="006A6FB0" w:rsidRPr="001F7E47" w:rsidRDefault="006A6FB0" w:rsidP="006A6FB0">
      <w:pPr>
        <w:jc w:val="center"/>
        <w:rPr>
          <w:rFonts w:eastAsia="標楷體"/>
          <w:b/>
          <w:sz w:val="36"/>
          <w:szCs w:val="36"/>
        </w:rPr>
      </w:pPr>
      <w:r>
        <w:rPr>
          <w:rFonts w:eastAsia="標楷體" w:hint="eastAsia"/>
          <w:b/>
          <w:sz w:val="36"/>
          <w:szCs w:val="36"/>
        </w:rPr>
        <w:t>新竹縣</w:t>
      </w:r>
      <w:r w:rsidRPr="001F7E47">
        <w:rPr>
          <w:rFonts w:eastAsia="標楷體"/>
          <w:b/>
          <w:sz w:val="36"/>
          <w:szCs w:val="36"/>
        </w:rPr>
        <w:t>11</w:t>
      </w:r>
      <w:r>
        <w:rPr>
          <w:rFonts w:eastAsia="標楷體" w:hint="eastAsia"/>
          <w:b/>
          <w:sz w:val="36"/>
          <w:szCs w:val="36"/>
        </w:rPr>
        <w:t>4</w:t>
      </w:r>
      <w:r w:rsidRPr="001F7E47">
        <w:rPr>
          <w:rFonts w:eastAsia="標楷體" w:hint="eastAsia"/>
          <w:b/>
          <w:sz w:val="36"/>
          <w:szCs w:val="36"/>
        </w:rPr>
        <w:t>學年度國中技藝教育競賽術科申訴申請表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21"/>
        <w:gridCol w:w="2092"/>
        <w:gridCol w:w="2186"/>
        <w:gridCol w:w="2364"/>
      </w:tblGrid>
      <w:tr w:rsidR="006A6FB0" w:rsidRPr="001F7E47" w:rsidTr="006A6FB0">
        <w:trPr>
          <w:jc w:val="center"/>
        </w:trPr>
        <w:tc>
          <w:tcPr>
            <w:tcW w:w="2521" w:type="dxa"/>
          </w:tcPr>
          <w:p w:rsidR="006A6FB0" w:rsidRPr="001F7E47" w:rsidRDefault="006A6FB0" w:rsidP="00F41597">
            <w:pPr>
              <w:spacing w:line="240" w:lineRule="atLeast"/>
              <w:ind w:right="31"/>
              <w:jc w:val="center"/>
              <w:rPr>
                <w:rFonts w:ascii="標楷體" w:eastAsia="標楷體" w:hAnsi="標楷體"/>
              </w:rPr>
            </w:pPr>
            <w:r w:rsidRPr="001F7E47">
              <w:rPr>
                <w:rFonts w:ascii="標楷體" w:eastAsia="標楷體" w:hAnsi="標楷體" w:hint="eastAsia"/>
              </w:rPr>
              <w:t>參賽學生姓名</w:t>
            </w:r>
          </w:p>
        </w:tc>
        <w:tc>
          <w:tcPr>
            <w:tcW w:w="2092" w:type="dxa"/>
          </w:tcPr>
          <w:p w:rsidR="006A6FB0" w:rsidRPr="001F7E47" w:rsidRDefault="006A6FB0" w:rsidP="00F41597">
            <w:pPr>
              <w:spacing w:line="240" w:lineRule="atLeast"/>
              <w:ind w:right="31"/>
              <w:jc w:val="center"/>
              <w:rPr>
                <w:rFonts w:ascii="標楷體" w:eastAsia="標楷體" w:hAnsi="標楷體"/>
              </w:rPr>
            </w:pPr>
          </w:p>
        </w:tc>
        <w:tc>
          <w:tcPr>
            <w:tcW w:w="2186" w:type="dxa"/>
          </w:tcPr>
          <w:p w:rsidR="006A6FB0" w:rsidRPr="001F7E47" w:rsidRDefault="00A83961" w:rsidP="00F41597">
            <w:pPr>
              <w:spacing w:line="240" w:lineRule="atLeast"/>
              <w:ind w:right="31"/>
              <w:jc w:val="center"/>
              <w:rPr>
                <w:rFonts w:ascii="標楷體" w:eastAsia="標楷體" w:hAnsi="標楷體"/>
              </w:rPr>
            </w:pPr>
            <w:r>
              <w:rPr>
                <w:rFonts w:ascii="標楷體" w:eastAsia="標楷體" w:hAnsi="標楷體" w:hint="eastAsia"/>
              </w:rPr>
              <w:t>就讀</w:t>
            </w:r>
            <w:r w:rsidR="006A6FB0" w:rsidRPr="001F7E47">
              <w:rPr>
                <w:rFonts w:ascii="標楷體" w:eastAsia="標楷體" w:hAnsi="標楷體" w:hint="eastAsia"/>
              </w:rPr>
              <w:t>國中</w:t>
            </w:r>
          </w:p>
        </w:tc>
        <w:tc>
          <w:tcPr>
            <w:tcW w:w="2364" w:type="dxa"/>
          </w:tcPr>
          <w:p w:rsidR="006A6FB0" w:rsidRPr="001F7E47" w:rsidRDefault="006A6FB0" w:rsidP="00F41597">
            <w:pPr>
              <w:spacing w:line="240" w:lineRule="atLeast"/>
              <w:ind w:right="31"/>
              <w:jc w:val="center"/>
              <w:rPr>
                <w:rFonts w:ascii="標楷體" w:eastAsia="標楷體" w:hAnsi="標楷體"/>
              </w:rPr>
            </w:pPr>
          </w:p>
        </w:tc>
      </w:tr>
      <w:tr w:rsidR="006A6FB0" w:rsidRPr="001F7E47" w:rsidTr="006A6FB0">
        <w:trPr>
          <w:jc w:val="center"/>
        </w:trPr>
        <w:tc>
          <w:tcPr>
            <w:tcW w:w="2521" w:type="dxa"/>
          </w:tcPr>
          <w:p w:rsidR="006A6FB0" w:rsidRPr="001F7E47" w:rsidRDefault="006A6FB0" w:rsidP="006A6FB0">
            <w:pPr>
              <w:spacing w:line="240" w:lineRule="atLeast"/>
              <w:ind w:right="31"/>
              <w:jc w:val="center"/>
              <w:rPr>
                <w:rFonts w:ascii="標楷體" w:eastAsia="標楷體" w:hAnsi="標楷體"/>
              </w:rPr>
            </w:pPr>
            <w:r>
              <w:rPr>
                <w:rFonts w:ascii="標楷體" w:eastAsia="標楷體" w:hAnsi="標楷體" w:hint="eastAsia"/>
              </w:rPr>
              <w:t>准考證號碼</w:t>
            </w:r>
          </w:p>
        </w:tc>
        <w:tc>
          <w:tcPr>
            <w:tcW w:w="2092" w:type="dxa"/>
          </w:tcPr>
          <w:p w:rsidR="006A6FB0" w:rsidRPr="001F7E47" w:rsidRDefault="006A6FB0" w:rsidP="006A6FB0">
            <w:pPr>
              <w:spacing w:line="240" w:lineRule="atLeast"/>
              <w:ind w:right="31"/>
              <w:jc w:val="center"/>
              <w:rPr>
                <w:rFonts w:ascii="標楷體" w:eastAsia="標楷體" w:hAnsi="標楷體"/>
              </w:rPr>
            </w:pPr>
          </w:p>
        </w:tc>
        <w:tc>
          <w:tcPr>
            <w:tcW w:w="2186" w:type="dxa"/>
          </w:tcPr>
          <w:p w:rsidR="006A6FB0" w:rsidRPr="001F7E47" w:rsidRDefault="006A6FB0" w:rsidP="006A6FB0">
            <w:pPr>
              <w:spacing w:line="240" w:lineRule="atLeast"/>
              <w:ind w:right="31"/>
              <w:jc w:val="center"/>
              <w:rPr>
                <w:rFonts w:ascii="標楷體" w:eastAsia="標楷體" w:hAnsi="標楷體"/>
              </w:rPr>
            </w:pPr>
            <w:r w:rsidRPr="001F7E47">
              <w:rPr>
                <w:rFonts w:ascii="標楷體" w:eastAsia="標楷體" w:hAnsi="標楷體" w:hint="eastAsia"/>
              </w:rPr>
              <w:t>申請日期</w:t>
            </w:r>
          </w:p>
        </w:tc>
        <w:tc>
          <w:tcPr>
            <w:tcW w:w="2364" w:type="dxa"/>
          </w:tcPr>
          <w:p w:rsidR="006A6FB0" w:rsidRPr="001F7E47" w:rsidRDefault="006A6FB0" w:rsidP="006A6FB0">
            <w:pPr>
              <w:spacing w:line="240" w:lineRule="atLeast"/>
              <w:ind w:right="31"/>
              <w:jc w:val="center"/>
              <w:rPr>
                <w:rFonts w:ascii="標楷體" w:eastAsia="標楷體" w:hAnsi="標楷體"/>
              </w:rPr>
            </w:pPr>
            <w:r w:rsidRPr="001F7E47">
              <w:rPr>
                <w:rFonts w:ascii="標楷體" w:eastAsia="標楷體" w:hAnsi="標楷體" w:hint="eastAsia"/>
              </w:rPr>
              <w:t>○年○月○日</w:t>
            </w:r>
          </w:p>
        </w:tc>
      </w:tr>
      <w:tr w:rsidR="006A6FB0" w:rsidRPr="001F7E47" w:rsidTr="006A6FB0">
        <w:trPr>
          <w:jc w:val="center"/>
        </w:trPr>
        <w:tc>
          <w:tcPr>
            <w:tcW w:w="2521" w:type="dxa"/>
          </w:tcPr>
          <w:p w:rsidR="006A6FB0" w:rsidRPr="001F7E47" w:rsidRDefault="006A6FB0" w:rsidP="006A6FB0">
            <w:pPr>
              <w:spacing w:line="240" w:lineRule="atLeast"/>
              <w:ind w:right="31"/>
              <w:jc w:val="center"/>
              <w:rPr>
                <w:rFonts w:ascii="標楷體" w:eastAsia="標楷體" w:hAnsi="標楷體"/>
              </w:rPr>
            </w:pPr>
            <w:r w:rsidRPr="001F7E47">
              <w:rPr>
                <w:rFonts w:ascii="標楷體" w:eastAsia="標楷體" w:hAnsi="標楷體" w:hint="eastAsia"/>
              </w:rPr>
              <w:t>競賽</w:t>
            </w:r>
            <w:r>
              <w:rPr>
                <w:rFonts w:ascii="標楷體" w:eastAsia="標楷體" w:hAnsi="標楷體" w:hint="eastAsia"/>
              </w:rPr>
              <w:t>主題承辦學校</w:t>
            </w:r>
          </w:p>
        </w:tc>
        <w:tc>
          <w:tcPr>
            <w:tcW w:w="2092" w:type="dxa"/>
          </w:tcPr>
          <w:p w:rsidR="006A6FB0" w:rsidRPr="001F7E47" w:rsidRDefault="006A6FB0" w:rsidP="006A6FB0">
            <w:pPr>
              <w:spacing w:line="240" w:lineRule="atLeast"/>
              <w:ind w:right="31"/>
              <w:jc w:val="center"/>
              <w:rPr>
                <w:rFonts w:ascii="標楷體" w:eastAsia="標楷體" w:hAnsi="標楷體"/>
              </w:rPr>
            </w:pPr>
          </w:p>
        </w:tc>
        <w:tc>
          <w:tcPr>
            <w:tcW w:w="2186" w:type="dxa"/>
          </w:tcPr>
          <w:p w:rsidR="006A6FB0" w:rsidRPr="001F7E47" w:rsidRDefault="006A6FB0" w:rsidP="006A6FB0">
            <w:pPr>
              <w:spacing w:line="240" w:lineRule="atLeast"/>
              <w:ind w:right="31"/>
              <w:jc w:val="center"/>
              <w:rPr>
                <w:rFonts w:ascii="標楷體" w:eastAsia="標楷體" w:hAnsi="標楷體"/>
              </w:rPr>
            </w:pPr>
            <w:r w:rsidRPr="001F7E47">
              <w:rPr>
                <w:rFonts w:ascii="標楷體" w:eastAsia="標楷體" w:hAnsi="標楷體" w:hint="eastAsia"/>
              </w:rPr>
              <w:t>競賽主題</w:t>
            </w:r>
          </w:p>
        </w:tc>
        <w:tc>
          <w:tcPr>
            <w:tcW w:w="2364" w:type="dxa"/>
          </w:tcPr>
          <w:p w:rsidR="006A6FB0" w:rsidRPr="001F7E47" w:rsidRDefault="006A6FB0" w:rsidP="006A6FB0">
            <w:pPr>
              <w:spacing w:line="240" w:lineRule="atLeast"/>
              <w:ind w:right="31"/>
              <w:jc w:val="center"/>
              <w:rPr>
                <w:rFonts w:ascii="標楷體" w:eastAsia="標楷體" w:hAnsi="標楷體"/>
              </w:rPr>
            </w:pPr>
          </w:p>
        </w:tc>
      </w:tr>
      <w:tr w:rsidR="006A6FB0" w:rsidRPr="001F7E47" w:rsidTr="006A6FB0">
        <w:trPr>
          <w:jc w:val="center"/>
        </w:trPr>
        <w:tc>
          <w:tcPr>
            <w:tcW w:w="9163" w:type="dxa"/>
            <w:gridSpan w:val="4"/>
          </w:tcPr>
          <w:p w:rsidR="006A6FB0" w:rsidRPr="001F7E47" w:rsidRDefault="006A6FB0" w:rsidP="006A6FB0">
            <w:pPr>
              <w:spacing w:line="240" w:lineRule="atLeast"/>
              <w:ind w:right="31"/>
              <w:jc w:val="center"/>
              <w:rPr>
                <w:rFonts w:ascii="標楷體" w:eastAsia="標楷體" w:hAnsi="標楷體"/>
              </w:rPr>
            </w:pPr>
            <w:r w:rsidRPr="001F7E47">
              <w:rPr>
                <w:rFonts w:ascii="標楷體" w:eastAsia="標楷體" w:hAnsi="標楷體" w:hint="eastAsia"/>
              </w:rPr>
              <w:t>申訴內容</w:t>
            </w:r>
          </w:p>
        </w:tc>
      </w:tr>
      <w:tr w:rsidR="006A6FB0" w:rsidRPr="00C55ECE" w:rsidTr="006A6FB0">
        <w:trPr>
          <w:trHeight w:val="4036"/>
          <w:jc w:val="center"/>
        </w:trPr>
        <w:tc>
          <w:tcPr>
            <w:tcW w:w="9163" w:type="dxa"/>
            <w:gridSpan w:val="4"/>
            <w:tcBorders>
              <w:bottom w:val="single" w:sz="4" w:space="0" w:color="auto"/>
            </w:tcBorders>
          </w:tcPr>
          <w:p w:rsidR="006A6FB0" w:rsidRPr="001F7E47" w:rsidRDefault="006A6FB0" w:rsidP="006A6FB0">
            <w:pPr>
              <w:spacing w:line="240" w:lineRule="atLeast"/>
              <w:ind w:right="31"/>
              <w:rPr>
                <w:rFonts w:ascii="標楷體" w:eastAsia="標楷體" w:hAnsi="標楷體"/>
              </w:rPr>
            </w:pPr>
            <w:r w:rsidRPr="001F7E47">
              <w:rPr>
                <w:rFonts w:ascii="標楷體" w:eastAsia="標楷體" w:hAnsi="標楷體"/>
              </w:rPr>
              <w:t>1.</w:t>
            </w:r>
            <w:r w:rsidRPr="001F7E47">
              <w:rPr>
                <w:rFonts w:ascii="標楷體" w:eastAsia="標楷體" w:hAnsi="標楷體" w:hint="eastAsia"/>
              </w:rPr>
              <w:t>時間：○年○月○日○時○分</w:t>
            </w:r>
          </w:p>
          <w:p w:rsidR="006A6FB0" w:rsidRPr="001F7E47" w:rsidRDefault="006A6FB0" w:rsidP="006A6FB0">
            <w:pPr>
              <w:spacing w:line="240" w:lineRule="atLeast"/>
              <w:ind w:right="31"/>
              <w:rPr>
                <w:rFonts w:ascii="標楷體" w:eastAsia="標楷體" w:hAnsi="標楷體"/>
              </w:rPr>
            </w:pPr>
            <w:r w:rsidRPr="001F7E47">
              <w:rPr>
                <w:rFonts w:ascii="標楷體" w:eastAsia="標楷體" w:hAnsi="標楷體"/>
              </w:rPr>
              <w:t>2.</w:t>
            </w:r>
            <w:r w:rsidRPr="001F7E47">
              <w:rPr>
                <w:rFonts w:ascii="標楷體" w:eastAsia="標楷體" w:hAnsi="標楷體" w:hint="eastAsia"/>
              </w:rPr>
              <w:t>申訴事項：</w:t>
            </w:r>
          </w:p>
          <w:p w:rsidR="006A6FB0" w:rsidRPr="00C55ECE" w:rsidRDefault="006A6FB0" w:rsidP="006A6FB0">
            <w:pPr>
              <w:spacing w:line="240" w:lineRule="atLeast"/>
              <w:ind w:right="31"/>
              <w:rPr>
                <w:rFonts w:ascii="標楷體" w:eastAsia="標楷體" w:hAnsi="標楷體"/>
              </w:rPr>
            </w:pPr>
            <w:r w:rsidRPr="001F7E47">
              <w:rPr>
                <w:rFonts w:ascii="標楷體" w:eastAsia="標楷體" w:hAnsi="標楷體"/>
              </w:rPr>
              <w:t>3.</w:t>
            </w:r>
            <w:r w:rsidRPr="001F7E47">
              <w:rPr>
                <w:rFonts w:ascii="標楷體" w:eastAsia="標楷體" w:hAnsi="標楷體" w:hint="eastAsia"/>
              </w:rPr>
              <w:t>異議處理情形：</w:t>
            </w:r>
          </w:p>
          <w:p w:rsidR="006A6FB0" w:rsidRPr="00C55ECE" w:rsidRDefault="006A6FB0" w:rsidP="006A6FB0">
            <w:pPr>
              <w:spacing w:line="240" w:lineRule="atLeast"/>
              <w:ind w:right="31"/>
              <w:rPr>
                <w:rFonts w:ascii="標楷體" w:eastAsia="標楷體" w:hAnsi="標楷體"/>
              </w:rPr>
            </w:pPr>
          </w:p>
          <w:p w:rsidR="006A6FB0" w:rsidRPr="00C55ECE" w:rsidRDefault="006A6FB0" w:rsidP="006A6FB0">
            <w:pPr>
              <w:spacing w:line="240" w:lineRule="atLeast"/>
              <w:ind w:right="31"/>
              <w:rPr>
                <w:rFonts w:ascii="標楷體" w:eastAsia="標楷體" w:hAnsi="標楷體"/>
              </w:rPr>
            </w:pPr>
          </w:p>
          <w:p w:rsidR="006A6FB0" w:rsidRPr="00C55ECE" w:rsidRDefault="006A6FB0" w:rsidP="006A6FB0">
            <w:pPr>
              <w:spacing w:line="240" w:lineRule="atLeast"/>
              <w:ind w:right="31"/>
              <w:rPr>
                <w:rFonts w:ascii="標楷體" w:eastAsia="標楷體" w:hAnsi="標楷體"/>
              </w:rPr>
            </w:pPr>
          </w:p>
          <w:p w:rsidR="006A6FB0" w:rsidRPr="00C55ECE" w:rsidRDefault="006A6FB0" w:rsidP="006A6FB0">
            <w:pPr>
              <w:spacing w:line="240" w:lineRule="atLeast"/>
              <w:ind w:right="31"/>
              <w:rPr>
                <w:rFonts w:ascii="標楷體" w:eastAsia="標楷體" w:hAnsi="標楷體"/>
              </w:rPr>
            </w:pPr>
          </w:p>
        </w:tc>
      </w:tr>
      <w:tr w:rsidR="006A6FB0" w:rsidRPr="00C55ECE" w:rsidTr="006A6FB0">
        <w:trPr>
          <w:trHeight w:val="672"/>
          <w:jc w:val="center"/>
        </w:trPr>
        <w:tc>
          <w:tcPr>
            <w:tcW w:w="2521" w:type="dxa"/>
            <w:tcBorders>
              <w:top w:val="single" w:sz="4" w:space="0" w:color="auto"/>
              <w:right w:val="nil"/>
            </w:tcBorders>
          </w:tcPr>
          <w:p w:rsidR="006A6FB0" w:rsidRPr="00C55ECE" w:rsidRDefault="006A6FB0" w:rsidP="006A6FB0">
            <w:pPr>
              <w:spacing w:line="240" w:lineRule="atLeast"/>
              <w:ind w:right="31"/>
              <w:rPr>
                <w:rFonts w:ascii="標楷體" w:eastAsia="標楷體" w:hAnsi="標楷體"/>
              </w:rPr>
            </w:pPr>
            <w:r w:rsidRPr="00C55ECE">
              <w:rPr>
                <w:rFonts w:ascii="標楷體" w:eastAsia="標楷體" w:hAnsi="標楷體" w:hint="eastAsia"/>
              </w:rPr>
              <w:t>參賽學生簽名：</w:t>
            </w:r>
          </w:p>
        </w:tc>
        <w:tc>
          <w:tcPr>
            <w:tcW w:w="2092" w:type="dxa"/>
            <w:tcBorders>
              <w:top w:val="single" w:sz="4" w:space="0" w:color="auto"/>
              <w:left w:val="nil"/>
              <w:right w:val="single" w:sz="4" w:space="0" w:color="auto"/>
            </w:tcBorders>
          </w:tcPr>
          <w:p w:rsidR="006A6FB0" w:rsidRPr="00C55ECE" w:rsidRDefault="006A6FB0" w:rsidP="006A6FB0">
            <w:pPr>
              <w:spacing w:line="240" w:lineRule="atLeast"/>
              <w:ind w:right="31"/>
              <w:rPr>
                <w:rFonts w:ascii="標楷體" w:eastAsia="標楷體" w:hAnsi="標楷體"/>
              </w:rPr>
            </w:pPr>
          </w:p>
        </w:tc>
        <w:tc>
          <w:tcPr>
            <w:tcW w:w="2186" w:type="dxa"/>
            <w:tcBorders>
              <w:top w:val="single" w:sz="4" w:space="0" w:color="auto"/>
              <w:left w:val="single" w:sz="4" w:space="0" w:color="auto"/>
              <w:right w:val="nil"/>
            </w:tcBorders>
          </w:tcPr>
          <w:p w:rsidR="006A6FB0" w:rsidRPr="00C55ECE" w:rsidRDefault="006A6FB0" w:rsidP="006A6FB0">
            <w:pPr>
              <w:spacing w:line="240" w:lineRule="atLeast"/>
              <w:ind w:right="31"/>
              <w:rPr>
                <w:rFonts w:ascii="標楷體" w:eastAsia="標楷體" w:hAnsi="標楷體"/>
              </w:rPr>
            </w:pPr>
            <w:r w:rsidRPr="00C55ECE">
              <w:rPr>
                <w:rFonts w:ascii="標楷體" w:eastAsia="標楷體" w:hAnsi="標楷體" w:hint="eastAsia"/>
              </w:rPr>
              <w:t>國中帶隊教師或輔導室人員簽</w:t>
            </w:r>
            <w:r>
              <w:rPr>
                <w:rFonts w:ascii="標楷體" w:eastAsia="標楷體" w:hAnsi="標楷體" w:hint="eastAsia"/>
              </w:rPr>
              <w:t>名</w:t>
            </w:r>
            <w:r w:rsidRPr="00C55ECE">
              <w:rPr>
                <w:rFonts w:ascii="標楷體" w:eastAsia="標楷體" w:hAnsi="標楷體" w:hint="eastAsia"/>
              </w:rPr>
              <w:t>：</w:t>
            </w:r>
          </w:p>
        </w:tc>
        <w:tc>
          <w:tcPr>
            <w:tcW w:w="2364" w:type="dxa"/>
            <w:tcBorders>
              <w:top w:val="single" w:sz="4" w:space="0" w:color="auto"/>
              <w:left w:val="nil"/>
            </w:tcBorders>
          </w:tcPr>
          <w:p w:rsidR="006A6FB0" w:rsidRPr="00C55ECE" w:rsidRDefault="006A6FB0" w:rsidP="006A6FB0">
            <w:pPr>
              <w:spacing w:line="240" w:lineRule="atLeast"/>
              <w:ind w:right="31"/>
              <w:rPr>
                <w:rFonts w:ascii="標楷體" w:eastAsia="標楷體" w:hAnsi="標楷體"/>
              </w:rPr>
            </w:pPr>
          </w:p>
        </w:tc>
      </w:tr>
      <w:tr w:rsidR="006A6FB0" w:rsidRPr="00C55ECE" w:rsidTr="006A6FB0">
        <w:trPr>
          <w:trHeight w:val="4417"/>
          <w:jc w:val="center"/>
        </w:trPr>
        <w:tc>
          <w:tcPr>
            <w:tcW w:w="9163" w:type="dxa"/>
            <w:gridSpan w:val="4"/>
          </w:tcPr>
          <w:p w:rsidR="006A6FB0" w:rsidRPr="00C55ECE" w:rsidRDefault="006A6FB0" w:rsidP="006A6FB0">
            <w:pPr>
              <w:spacing w:line="240" w:lineRule="atLeast"/>
              <w:ind w:right="31"/>
              <w:rPr>
                <w:rFonts w:ascii="標楷體" w:eastAsia="標楷體" w:hAnsi="標楷體"/>
              </w:rPr>
            </w:pPr>
            <w:r>
              <w:rPr>
                <w:rFonts w:ascii="標楷體" w:eastAsia="標楷體" w:hAnsi="標楷體" w:hint="eastAsia"/>
              </w:rPr>
              <w:t>評審</w:t>
            </w:r>
            <w:r w:rsidRPr="00C55ECE">
              <w:rPr>
                <w:rFonts w:ascii="標楷體" w:eastAsia="標楷體" w:hAnsi="標楷體" w:hint="eastAsia"/>
              </w:rPr>
              <w:t>長回復：</w:t>
            </w:r>
            <w:r w:rsidRPr="00C55ECE">
              <w:rPr>
                <w:rFonts w:ascii="標楷體" w:eastAsia="標楷體" w:hAnsi="標楷體"/>
              </w:rPr>
              <w:t>(</w:t>
            </w:r>
            <w:r w:rsidRPr="00C55ECE">
              <w:rPr>
                <w:rFonts w:ascii="標楷體" w:eastAsia="標楷體" w:hAnsi="標楷體" w:hint="eastAsia"/>
              </w:rPr>
              <w:t>國中免填</w:t>
            </w:r>
            <w:r w:rsidRPr="00C55ECE">
              <w:rPr>
                <w:rFonts w:ascii="標楷體" w:eastAsia="標楷體" w:hAnsi="標楷體"/>
              </w:rPr>
              <w:t>)</w:t>
            </w:r>
          </w:p>
          <w:p w:rsidR="006A6FB0" w:rsidRPr="00C55ECE" w:rsidRDefault="006A6FB0" w:rsidP="006A6FB0">
            <w:pPr>
              <w:spacing w:line="240" w:lineRule="atLeast"/>
              <w:ind w:right="31"/>
              <w:rPr>
                <w:rFonts w:ascii="標楷體" w:eastAsia="標楷體" w:hAnsi="標楷體"/>
              </w:rPr>
            </w:pPr>
          </w:p>
          <w:p w:rsidR="006A6FB0" w:rsidRPr="00C55ECE" w:rsidRDefault="006A6FB0" w:rsidP="006A6FB0">
            <w:pPr>
              <w:numPr>
                <w:ilvl w:val="3"/>
                <w:numId w:val="16"/>
              </w:numPr>
              <w:tabs>
                <w:tab w:val="clear" w:pos="1800"/>
                <w:tab w:val="num" w:pos="426"/>
              </w:tabs>
              <w:suppressAutoHyphens/>
              <w:spacing w:line="240" w:lineRule="atLeast"/>
              <w:ind w:left="426" w:right="31"/>
              <w:rPr>
                <w:rFonts w:ascii="標楷體" w:eastAsia="標楷體" w:hAnsi="標楷體"/>
              </w:rPr>
            </w:pPr>
            <w:r w:rsidRPr="00C55ECE">
              <w:rPr>
                <w:rFonts w:ascii="標楷體" w:eastAsia="標楷體" w:hAnsi="標楷體" w:hint="eastAsia"/>
              </w:rPr>
              <w:t>時間正確性：</w:t>
            </w:r>
          </w:p>
          <w:p w:rsidR="006A6FB0" w:rsidRPr="00C55ECE" w:rsidRDefault="006A6FB0" w:rsidP="006A6FB0">
            <w:pPr>
              <w:numPr>
                <w:ilvl w:val="3"/>
                <w:numId w:val="16"/>
              </w:numPr>
              <w:tabs>
                <w:tab w:val="clear" w:pos="1800"/>
                <w:tab w:val="num" w:pos="426"/>
              </w:tabs>
              <w:suppressAutoHyphens/>
              <w:spacing w:line="240" w:lineRule="atLeast"/>
              <w:ind w:left="426" w:right="31"/>
              <w:rPr>
                <w:rFonts w:ascii="標楷體" w:eastAsia="標楷體" w:hAnsi="標楷體"/>
              </w:rPr>
            </w:pPr>
            <w:r w:rsidRPr="00C55ECE">
              <w:rPr>
                <w:rFonts w:ascii="標楷體" w:eastAsia="標楷體" w:hAnsi="標楷體" w:hint="eastAsia"/>
              </w:rPr>
              <w:t>申訴事項：於規定期限內□有提出異議，處理如下；□無提出異議，不予處理。</w:t>
            </w:r>
          </w:p>
          <w:p w:rsidR="006A6FB0" w:rsidRPr="00C55ECE" w:rsidRDefault="006A6FB0" w:rsidP="006A6FB0">
            <w:pPr>
              <w:numPr>
                <w:ilvl w:val="3"/>
                <w:numId w:val="16"/>
              </w:numPr>
              <w:tabs>
                <w:tab w:val="clear" w:pos="1800"/>
                <w:tab w:val="num" w:pos="426"/>
              </w:tabs>
              <w:suppressAutoHyphens/>
              <w:spacing w:line="240" w:lineRule="atLeast"/>
              <w:ind w:left="426" w:right="31"/>
              <w:rPr>
                <w:rFonts w:ascii="標楷體" w:eastAsia="標楷體" w:hAnsi="標楷體"/>
              </w:rPr>
            </w:pPr>
            <w:r w:rsidRPr="00C55ECE">
              <w:rPr>
                <w:rFonts w:ascii="標楷體" w:eastAsia="標楷體" w:hAnsi="標楷體" w:hint="eastAsia"/>
              </w:rPr>
              <w:t>異議處理情形說明及決議事項：</w:t>
            </w:r>
          </w:p>
          <w:p w:rsidR="006A6FB0" w:rsidRPr="00C55ECE" w:rsidRDefault="006A6FB0" w:rsidP="006A6FB0">
            <w:pPr>
              <w:spacing w:line="240" w:lineRule="atLeast"/>
              <w:ind w:right="31"/>
              <w:rPr>
                <w:rFonts w:ascii="標楷體" w:eastAsia="標楷體" w:hAnsi="標楷體"/>
              </w:rPr>
            </w:pPr>
          </w:p>
          <w:p w:rsidR="006A6FB0" w:rsidRPr="00C55ECE" w:rsidRDefault="006A6FB0" w:rsidP="006A6FB0">
            <w:pPr>
              <w:spacing w:line="240" w:lineRule="atLeast"/>
              <w:ind w:right="31"/>
              <w:rPr>
                <w:rFonts w:ascii="標楷體" w:eastAsia="標楷體" w:hAnsi="標楷體"/>
              </w:rPr>
            </w:pPr>
          </w:p>
          <w:p w:rsidR="006A6FB0" w:rsidRPr="00C55ECE" w:rsidRDefault="006A6FB0" w:rsidP="006A6FB0">
            <w:pPr>
              <w:spacing w:line="240" w:lineRule="atLeast"/>
              <w:ind w:right="31"/>
              <w:rPr>
                <w:rFonts w:ascii="標楷體" w:eastAsia="標楷體" w:hAnsi="標楷體"/>
              </w:rPr>
            </w:pPr>
          </w:p>
          <w:p w:rsidR="006A6FB0" w:rsidRPr="00C55ECE" w:rsidRDefault="006A6FB0" w:rsidP="006A6FB0">
            <w:pPr>
              <w:spacing w:line="240" w:lineRule="atLeast"/>
              <w:ind w:right="31"/>
              <w:rPr>
                <w:rFonts w:ascii="標楷體" w:eastAsia="標楷體" w:hAnsi="標楷體"/>
              </w:rPr>
            </w:pPr>
          </w:p>
        </w:tc>
      </w:tr>
      <w:tr w:rsidR="006A6FB0" w:rsidRPr="00C55ECE" w:rsidTr="006A6FB0">
        <w:trPr>
          <w:trHeight w:val="836"/>
          <w:jc w:val="center"/>
        </w:trPr>
        <w:tc>
          <w:tcPr>
            <w:tcW w:w="2521" w:type="dxa"/>
            <w:tcBorders>
              <w:right w:val="nil"/>
            </w:tcBorders>
          </w:tcPr>
          <w:p w:rsidR="006A6FB0" w:rsidRPr="00C55ECE" w:rsidRDefault="006A6FB0" w:rsidP="006A6FB0">
            <w:pPr>
              <w:spacing w:line="240" w:lineRule="atLeast"/>
              <w:ind w:right="31"/>
              <w:rPr>
                <w:rFonts w:ascii="標楷體" w:eastAsia="標楷體" w:hAnsi="標楷體"/>
              </w:rPr>
            </w:pPr>
            <w:r>
              <w:rPr>
                <w:rFonts w:ascii="標楷體" w:eastAsia="標楷體" w:hAnsi="標楷體" w:hint="eastAsia"/>
              </w:rPr>
              <w:t>評審</w:t>
            </w:r>
            <w:r w:rsidRPr="00C55ECE">
              <w:rPr>
                <w:rFonts w:ascii="標楷體" w:eastAsia="標楷體" w:hAnsi="標楷體" w:hint="eastAsia"/>
              </w:rPr>
              <w:t>長簽名：</w:t>
            </w:r>
          </w:p>
        </w:tc>
        <w:tc>
          <w:tcPr>
            <w:tcW w:w="2092" w:type="dxa"/>
            <w:tcBorders>
              <w:left w:val="nil"/>
            </w:tcBorders>
          </w:tcPr>
          <w:p w:rsidR="006A6FB0" w:rsidRPr="00C55ECE" w:rsidRDefault="006A6FB0" w:rsidP="006A6FB0">
            <w:pPr>
              <w:spacing w:line="240" w:lineRule="atLeast"/>
              <w:ind w:right="31"/>
              <w:rPr>
                <w:rFonts w:ascii="標楷體" w:eastAsia="標楷體" w:hAnsi="標楷體"/>
              </w:rPr>
            </w:pPr>
          </w:p>
        </w:tc>
        <w:tc>
          <w:tcPr>
            <w:tcW w:w="2186" w:type="dxa"/>
            <w:tcBorders>
              <w:right w:val="nil"/>
            </w:tcBorders>
          </w:tcPr>
          <w:p w:rsidR="006A6FB0" w:rsidRPr="00C55ECE" w:rsidRDefault="006A6FB0" w:rsidP="006A6FB0">
            <w:pPr>
              <w:spacing w:line="240" w:lineRule="atLeast"/>
              <w:ind w:right="31"/>
              <w:rPr>
                <w:rFonts w:ascii="標楷體" w:eastAsia="標楷體" w:hAnsi="標楷體"/>
              </w:rPr>
            </w:pPr>
            <w:r w:rsidRPr="00C55ECE">
              <w:rPr>
                <w:rFonts w:ascii="標楷體" w:eastAsia="標楷體" w:hAnsi="標楷體" w:hint="eastAsia"/>
              </w:rPr>
              <w:t>監場主任簽名：</w:t>
            </w:r>
          </w:p>
        </w:tc>
        <w:tc>
          <w:tcPr>
            <w:tcW w:w="2364" w:type="dxa"/>
            <w:tcBorders>
              <w:left w:val="nil"/>
            </w:tcBorders>
          </w:tcPr>
          <w:p w:rsidR="006A6FB0" w:rsidRPr="00C55ECE" w:rsidRDefault="006A6FB0" w:rsidP="006A6FB0">
            <w:pPr>
              <w:spacing w:line="240" w:lineRule="atLeast"/>
              <w:ind w:right="31"/>
              <w:rPr>
                <w:rFonts w:ascii="標楷體" w:eastAsia="標楷體" w:hAnsi="標楷體"/>
                <w:sz w:val="20"/>
              </w:rPr>
            </w:pPr>
          </w:p>
        </w:tc>
      </w:tr>
    </w:tbl>
    <w:p w:rsidR="00A83961" w:rsidRDefault="00A83961" w:rsidP="00A83961">
      <w:pPr>
        <w:widowControl/>
        <w:rPr>
          <w:rFonts w:ascii="標楷體" w:eastAsia="標楷體" w:hAnsi="標楷體"/>
          <w:b/>
          <w:sz w:val="32"/>
          <w:szCs w:val="32"/>
        </w:rPr>
      </w:pPr>
    </w:p>
    <w:p w:rsidR="00947A89" w:rsidRDefault="00947A89">
      <w:pPr>
        <w:widowControl/>
        <w:rPr>
          <w:rFonts w:ascii="標楷體" w:eastAsia="標楷體" w:hAnsi="標楷體"/>
          <w:b/>
          <w:sz w:val="32"/>
          <w:szCs w:val="32"/>
        </w:rPr>
      </w:pPr>
      <w:r>
        <w:rPr>
          <w:rFonts w:ascii="標楷體" w:eastAsia="標楷體" w:hAnsi="標楷體"/>
          <w:b/>
          <w:sz w:val="32"/>
          <w:szCs w:val="32"/>
        </w:rPr>
        <w:br w:type="page"/>
      </w:r>
    </w:p>
    <w:p w:rsidR="009A2D19" w:rsidRDefault="009A2D19" w:rsidP="009A2D19">
      <w:pPr>
        <w:pStyle w:val="1"/>
        <w:ind w:leftChars="0" w:left="0"/>
        <w:jc w:val="center"/>
        <w:rPr>
          <w:rFonts w:ascii="Times New Roman" w:eastAsia="標楷體" w:hAnsi="Times New Roman"/>
          <w:sz w:val="32"/>
          <w:szCs w:val="32"/>
        </w:rPr>
      </w:pPr>
      <w:r w:rsidRPr="006925B5">
        <w:rPr>
          <w:rFonts w:ascii="標楷體" w:eastAsia="標楷體" w:hAnsi="標楷體" w:hint="eastAsia"/>
          <w:sz w:val="32"/>
          <w:szCs w:val="32"/>
        </w:rPr>
        <w:t>新竹縣114</w:t>
      </w:r>
      <w:r w:rsidRPr="006925B5">
        <w:rPr>
          <w:rFonts w:ascii="Times New Roman" w:eastAsia="標楷體" w:hAnsi="Times New Roman" w:hint="eastAsia"/>
          <w:sz w:val="32"/>
          <w:szCs w:val="32"/>
        </w:rPr>
        <w:t>學年度國民中學技藝</w:t>
      </w:r>
      <w:r>
        <w:rPr>
          <w:rFonts w:ascii="Times New Roman" w:eastAsia="標楷體" w:hAnsi="Times New Roman" w:hint="eastAsia"/>
          <w:sz w:val="32"/>
          <w:szCs w:val="32"/>
        </w:rPr>
        <w:t>教育</w:t>
      </w:r>
      <w:r w:rsidRPr="006925B5">
        <w:rPr>
          <w:rFonts w:ascii="Times New Roman" w:eastAsia="標楷體" w:hAnsi="Times New Roman" w:hint="eastAsia"/>
          <w:sz w:val="32"/>
          <w:szCs w:val="32"/>
        </w:rPr>
        <w:t>競賽</w:t>
      </w:r>
    </w:p>
    <w:p w:rsidR="009A2D19" w:rsidRDefault="00677403" w:rsidP="009A2D19">
      <w:pPr>
        <w:pStyle w:val="1"/>
        <w:ind w:leftChars="0" w:left="0"/>
        <w:jc w:val="center"/>
        <w:rPr>
          <w:rFonts w:ascii="Times New Roman" w:eastAsia="標楷體" w:hAnsi="Times New Roman"/>
          <w:sz w:val="32"/>
          <w:szCs w:val="32"/>
        </w:rPr>
      </w:pPr>
      <w:r w:rsidRPr="00677403">
        <w:rPr>
          <w:rFonts w:ascii="Times New Roman" w:eastAsia="標楷體" w:hAnsi="Times New Roman" w:hint="eastAsia"/>
          <w:sz w:val="32"/>
          <w:szCs w:val="32"/>
        </w:rPr>
        <w:t>電機與電子職群</w:t>
      </w:r>
      <w:r w:rsidRPr="00677403">
        <w:rPr>
          <w:rFonts w:ascii="Times New Roman" w:eastAsia="標楷體" w:hAnsi="Times New Roman" w:hint="eastAsia"/>
          <w:sz w:val="32"/>
          <w:szCs w:val="32"/>
        </w:rPr>
        <w:t>(</w:t>
      </w:r>
      <w:r w:rsidRPr="00677403">
        <w:rPr>
          <w:rFonts w:ascii="Times New Roman" w:eastAsia="標楷體" w:hAnsi="Times New Roman" w:hint="eastAsia"/>
          <w:sz w:val="32"/>
          <w:szCs w:val="32"/>
        </w:rPr>
        <w:t>工業電子</w:t>
      </w:r>
      <w:r w:rsidRPr="00677403">
        <w:rPr>
          <w:rFonts w:ascii="Times New Roman" w:eastAsia="標楷體" w:hAnsi="Times New Roman" w:hint="eastAsia"/>
          <w:sz w:val="32"/>
          <w:szCs w:val="32"/>
        </w:rPr>
        <w:t>)</w:t>
      </w:r>
      <w:r w:rsidR="009A2D19" w:rsidRPr="002D04DC">
        <w:rPr>
          <w:rFonts w:ascii="Times New Roman" w:eastAsia="標楷體" w:hAnsi="Times New Roman" w:hint="eastAsia"/>
          <w:sz w:val="32"/>
          <w:szCs w:val="32"/>
        </w:rPr>
        <w:t>成績總表</w:t>
      </w:r>
    </w:p>
    <w:tbl>
      <w:tblPr>
        <w:tblStyle w:val="a9"/>
        <w:tblW w:w="0" w:type="auto"/>
        <w:tblInd w:w="-147" w:type="dxa"/>
        <w:tblLook w:val="04A0" w:firstRow="1" w:lastRow="0" w:firstColumn="1" w:lastColumn="0" w:noHBand="0" w:noVBand="1"/>
      </w:tblPr>
      <w:tblGrid>
        <w:gridCol w:w="1135"/>
        <w:gridCol w:w="1275"/>
        <w:gridCol w:w="1369"/>
        <w:gridCol w:w="791"/>
        <w:gridCol w:w="1044"/>
        <w:gridCol w:w="790"/>
        <w:gridCol w:w="1044"/>
        <w:gridCol w:w="1095"/>
        <w:gridCol w:w="1232"/>
      </w:tblGrid>
      <w:tr w:rsidR="009A2D19" w:rsidRPr="002D04DC" w:rsidTr="005C3C25">
        <w:trPr>
          <w:trHeight w:val="500"/>
        </w:trPr>
        <w:tc>
          <w:tcPr>
            <w:tcW w:w="1135" w:type="dxa"/>
            <w:vMerge w:val="restart"/>
            <w:vAlign w:val="center"/>
          </w:tcPr>
          <w:p w:rsidR="009A2D19" w:rsidRPr="005C3C25" w:rsidRDefault="009A2D19" w:rsidP="005C3C25">
            <w:pPr>
              <w:pStyle w:val="1"/>
              <w:ind w:leftChars="0" w:left="0"/>
              <w:jc w:val="center"/>
              <w:rPr>
                <w:rFonts w:ascii="Times New Roman" w:eastAsia="標楷體" w:hAnsi="Times New Roman"/>
                <w:szCs w:val="24"/>
              </w:rPr>
            </w:pPr>
            <w:r w:rsidRPr="005C3C25">
              <w:rPr>
                <w:rFonts w:ascii="Times New Roman" w:eastAsia="標楷體" w:hAnsi="Times New Roman" w:hint="eastAsia"/>
                <w:szCs w:val="24"/>
              </w:rPr>
              <w:t>准考證編號</w:t>
            </w:r>
          </w:p>
        </w:tc>
        <w:tc>
          <w:tcPr>
            <w:tcW w:w="1275" w:type="dxa"/>
            <w:vMerge w:val="restart"/>
            <w:vAlign w:val="center"/>
          </w:tcPr>
          <w:p w:rsidR="009A2D19" w:rsidRPr="005C3C25" w:rsidRDefault="009A2D19" w:rsidP="005C3C25">
            <w:pPr>
              <w:pStyle w:val="1"/>
              <w:ind w:leftChars="0" w:left="0"/>
              <w:jc w:val="center"/>
              <w:rPr>
                <w:rFonts w:ascii="Times New Roman" w:eastAsia="標楷體" w:hAnsi="Times New Roman"/>
                <w:szCs w:val="24"/>
              </w:rPr>
            </w:pPr>
            <w:r w:rsidRPr="005C3C25">
              <w:rPr>
                <w:rFonts w:ascii="Times New Roman" w:eastAsia="標楷體" w:hAnsi="Times New Roman" w:hint="eastAsia"/>
                <w:szCs w:val="24"/>
              </w:rPr>
              <w:t>學生姓名</w:t>
            </w:r>
          </w:p>
        </w:tc>
        <w:tc>
          <w:tcPr>
            <w:tcW w:w="1369" w:type="dxa"/>
            <w:vMerge w:val="restart"/>
            <w:vAlign w:val="center"/>
          </w:tcPr>
          <w:p w:rsidR="009A2D19" w:rsidRPr="005C3C25" w:rsidRDefault="009A2D19" w:rsidP="005C3C25">
            <w:pPr>
              <w:pStyle w:val="1"/>
              <w:ind w:leftChars="0" w:left="0"/>
              <w:jc w:val="center"/>
              <w:rPr>
                <w:rFonts w:ascii="Times New Roman" w:eastAsia="標楷體" w:hAnsi="Times New Roman"/>
                <w:szCs w:val="24"/>
              </w:rPr>
            </w:pPr>
            <w:r w:rsidRPr="005C3C25">
              <w:rPr>
                <w:rFonts w:ascii="Times New Roman" w:eastAsia="標楷體" w:hAnsi="Times New Roman" w:hint="eastAsia"/>
                <w:szCs w:val="24"/>
              </w:rPr>
              <w:t>就讀學校</w:t>
            </w:r>
          </w:p>
        </w:tc>
        <w:tc>
          <w:tcPr>
            <w:tcW w:w="3669" w:type="dxa"/>
            <w:gridSpan w:val="4"/>
            <w:vAlign w:val="center"/>
          </w:tcPr>
          <w:p w:rsidR="009A2D19" w:rsidRPr="005C3C25" w:rsidRDefault="009A2D19" w:rsidP="005C3C25">
            <w:pPr>
              <w:pStyle w:val="1"/>
              <w:ind w:leftChars="0" w:left="0"/>
              <w:jc w:val="center"/>
              <w:rPr>
                <w:rFonts w:ascii="Times New Roman" w:eastAsia="標楷體" w:hAnsi="Times New Roman"/>
                <w:szCs w:val="24"/>
              </w:rPr>
            </w:pPr>
            <w:r w:rsidRPr="005C3C25">
              <w:rPr>
                <w:rFonts w:ascii="Times New Roman" w:eastAsia="標楷體" w:hAnsi="Times New Roman" w:hint="eastAsia"/>
                <w:szCs w:val="24"/>
              </w:rPr>
              <w:t>競賽成績</w:t>
            </w:r>
          </w:p>
        </w:tc>
        <w:tc>
          <w:tcPr>
            <w:tcW w:w="1095" w:type="dxa"/>
            <w:vMerge w:val="restart"/>
            <w:vAlign w:val="center"/>
          </w:tcPr>
          <w:p w:rsidR="009A2D19" w:rsidRPr="005C3C25" w:rsidRDefault="009A2D19" w:rsidP="005C3C25">
            <w:pPr>
              <w:pStyle w:val="1"/>
              <w:ind w:leftChars="0" w:left="0"/>
              <w:jc w:val="center"/>
              <w:rPr>
                <w:rFonts w:ascii="Times New Roman" w:eastAsia="標楷體" w:hAnsi="Times New Roman"/>
                <w:szCs w:val="24"/>
              </w:rPr>
            </w:pPr>
            <w:r w:rsidRPr="005C3C25">
              <w:rPr>
                <w:rFonts w:ascii="Times New Roman" w:eastAsia="標楷體" w:hAnsi="Times New Roman" w:hint="eastAsia"/>
                <w:szCs w:val="24"/>
              </w:rPr>
              <w:t>總成績</w:t>
            </w:r>
            <w:r w:rsidRPr="005C3C25">
              <w:rPr>
                <w:rFonts w:ascii="Times New Roman" w:eastAsia="標楷體" w:hAnsi="Times New Roman"/>
                <w:szCs w:val="24"/>
              </w:rPr>
              <w:br/>
            </w:r>
            <w:r w:rsidRPr="005C3C25">
              <w:rPr>
                <w:rFonts w:ascii="Times New Roman" w:eastAsia="標楷體" w:hAnsi="Times New Roman" w:hint="eastAsia"/>
                <w:szCs w:val="24"/>
              </w:rPr>
              <w:t>(100</w:t>
            </w:r>
            <w:r w:rsidRPr="005C3C25">
              <w:rPr>
                <w:rFonts w:ascii="標楷體" w:eastAsia="標楷體" w:hAnsi="標楷體" w:hint="eastAsia"/>
                <w:szCs w:val="24"/>
              </w:rPr>
              <w:t>％</w:t>
            </w:r>
            <w:r w:rsidRPr="005C3C25">
              <w:rPr>
                <w:rFonts w:ascii="Times New Roman" w:eastAsia="標楷體" w:hAnsi="Times New Roman" w:hint="eastAsia"/>
                <w:szCs w:val="24"/>
              </w:rPr>
              <w:t>)</w:t>
            </w:r>
          </w:p>
        </w:tc>
        <w:tc>
          <w:tcPr>
            <w:tcW w:w="1232" w:type="dxa"/>
            <w:vMerge w:val="restart"/>
            <w:vAlign w:val="center"/>
          </w:tcPr>
          <w:p w:rsidR="009A2D19" w:rsidRPr="005C3C25" w:rsidRDefault="009A2D19" w:rsidP="005C3C25">
            <w:pPr>
              <w:pStyle w:val="1"/>
              <w:ind w:leftChars="0" w:left="0"/>
              <w:jc w:val="center"/>
              <w:rPr>
                <w:rFonts w:ascii="Times New Roman" w:eastAsia="標楷體" w:hAnsi="Times New Roman"/>
                <w:szCs w:val="24"/>
              </w:rPr>
            </w:pPr>
            <w:r w:rsidRPr="005C3C25">
              <w:rPr>
                <w:rFonts w:ascii="Times New Roman" w:eastAsia="標楷體" w:hAnsi="Times New Roman" w:hint="eastAsia"/>
                <w:szCs w:val="24"/>
              </w:rPr>
              <w:t>名次</w:t>
            </w:r>
          </w:p>
        </w:tc>
      </w:tr>
      <w:tr w:rsidR="009A2D19" w:rsidRPr="002D04DC" w:rsidTr="005C3C25">
        <w:trPr>
          <w:trHeight w:val="324"/>
        </w:trPr>
        <w:tc>
          <w:tcPr>
            <w:tcW w:w="1135" w:type="dxa"/>
            <w:vMerge/>
          </w:tcPr>
          <w:p w:rsidR="009A2D19" w:rsidRPr="002D04DC" w:rsidRDefault="009A2D19" w:rsidP="009A2D19">
            <w:pPr>
              <w:pStyle w:val="1"/>
              <w:ind w:leftChars="0" w:left="0"/>
              <w:jc w:val="center"/>
              <w:rPr>
                <w:rFonts w:ascii="Times New Roman" w:eastAsia="標楷體" w:hAnsi="Times New Roman"/>
                <w:sz w:val="28"/>
                <w:szCs w:val="28"/>
              </w:rPr>
            </w:pPr>
          </w:p>
        </w:tc>
        <w:tc>
          <w:tcPr>
            <w:tcW w:w="1275" w:type="dxa"/>
            <w:vMerge/>
            <w:vAlign w:val="center"/>
          </w:tcPr>
          <w:p w:rsidR="009A2D19" w:rsidRPr="002D04DC" w:rsidRDefault="009A2D19" w:rsidP="009A2D19">
            <w:pPr>
              <w:pStyle w:val="1"/>
              <w:ind w:leftChars="0" w:left="0"/>
              <w:jc w:val="center"/>
              <w:rPr>
                <w:rFonts w:ascii="Times New Roman" w:eastAsia="標楷體" w:hAnsi="Times New Roman"/>
                <w:sz w:val="28"/>
                <w:szCs w:val="28"/>
              </w:rPr>
            </w:pPr>
          </w:p>
        </w:tc>
        <w:tc>
          <w:tcPr>
            <w:tcW w:w="1369" w:type="dxa"/>
            <w:vMerge/>
            <w:vAlign w:val="center"/>
          </w:tcPr>
          <w:p w:rsidR="009A2D19" w:rsidRPr="002D04DC" w:rsidRDefault="009A2D19" w:rsidP="009A2D19">
            <w:pPr>
              <w:pStyle w:val="1"/>
              <w:ind w:leftChars="0" w:left="0"/>
              <w:jc w:val="center"/>
              <w:rPr>
                <w:rFonts w:ascii="Times New Roman" w:eastAsia="標楷體" w:hAnsi="Times New Roman"/>
                <w:sz w:val="28"/>
                <w:szCs w:val="28"/>
              </w:rPr>
            </w:pPr>
          </w:p>
        </w:tc>
        <w:tc>
          <w:tcPr>
            <w:tcW w:w="791" w:type="dxa"/>
            <w:vAlign w:val="center"/>
          </w:tcPr>
          <w:p w:rsidR="009A2D19" w:rsidRPr="00373EDB" w:rsidRDefault="009A2D19" w:rsidP="009A2D19">
            <w:pPr>
              <w:pStyle w:val="1"/>
              <w:ind w:leftChars="0" w:left="0"/>
              <w:jc w:val="center"/>
              <w:rPr>
                <w:rFonts w:ascii="Times New Roman" w:eastAsia="標楷體" w:hAnsi="Times New Roman"/>
                <w:szCs w:val="24"/>
              </w:rPr>
            </w:pPr>
            <w:r w:rsidRPr="00373EDB">
              <w:rPr>
                <w:rFonts w:ascii="Times New Roman" w:eastAsia="標楷體" w:hAnsi="Times New Roman" w:hint="eastAsia"/>
                <w:szCs w:val="24"/>
              </w:rPr>
              <w:t>學科成績</w:t>
            </w:r>
          </w:p>
        </w:tc>
        <w:tc>
          <w:tcPr>
            <w:tcW w:w="1044" w:type="dxa"/>
            <w:vAlign w:val="center"/>
          </w:tcPr>
          <w:p w:rsidR="009A2D19" w:rsidRPr="00373EDB" w:rsidRDefault="009A2D19" w:rsidP="009A2D19">
            <w:pPr>
              <w:pStyle w:val="1"/>
              <w:ind w:leftChars="0" w:left="0"/>
              <w:jc w:val="center"/>
              <w:rPr>
                <w:rFonts w:ascii="Times New Roman" w:eastAsia="標楷體" w:hAnsi="Times New Roman"/>
                <w:szCs w:val="24"/>
              </w:rPr>
            </w:pPr>
            <w:r w:rsidRPr="00373EDB">
              <w:rPr>
                <w:rFonts w:ascii="Times New Roman" w:eastAsia="標楷體" w:hAnsi="Times New Roman" w:hint="eastAsia"/>
                <w:szCs w:val="24"/>
              </w:rPr>
              <w:t>學科</w:t>
            </w:r>
            <w:r w:rsidRPr="00373EDB">
              <w:rPr>
                <w:rFonts w:ascii="Times New Roman" w:eastAsia="標楷體" w:hAnsi="Times New Roman" w:hint="eastAsia"/>
                <w:szCs w:val="24"/>
              </w:rPr>
              <w:t>(25</w:t>
            </w:r>
            <w:r w:rsidRPr="00373EDB">
              <w:rPr>
                <w:rFonts w:ascii="標楷體" w:eastAsia="標楷體" w:hAnsi="標楷體" w:hint="eastAsia"/>
                <w:szCs w:val="24"/>
              </w:rPr>
              <w:t>％</w:t>
            </w:r>
            <w:r w:rsidRPr="00373EDB">
              <w:rPr>
                <w:rFonts w:ascii="Times New Roman" w:eastAsia="標楷體" w:hAnsi="Times New Roman" w:hint="eastAsia"/>
                <w:szCs w:val="24"/>
              </w:rPr>
              <w:t>)</w:t>
            </w:r>
            <w:r w:rsidRPr="00373EDB">
              <w:rPr>
                <w:rFonts w:ascii="Times New Roman" w:eastAsia="標楷體" w:hAnsi="Times New Roman" w:hint="eastAsia"/>
                <w:szCs w:val="24"/>
              </w:rPr>
              <w:t>小計</w:t>
            </w:r>
          </w:p>
        </w:tc>
        <w:tc>
          <w:tcPr>
            <w:tcW w:w="790" w:type="dxa"/>
            <w:vAlign w:val="center"/>
          </w:tcPr>
          <w:p w:rsidR="009A2D19" w:rsidRPr="00373EDB" w:rsidRDefault="009A2D19" w:rsidP="009A2D19">
            <w:pPr>
              <w:pStyle w:val="1"/>
              <w:ind w:leftChars="0" w:left="0"/>
              <w:jc w:val="center"/>
              <w:rPr>
                <w:rFonts w:ascii="Times New Roman" w:eastAsia="標楷體" w:hAnsi="Times New Roman"/>
                <w:szCs w:val="24"/>
              </w:rPr>
            </w:pPr>
            <w:r w:rsidRPr="00373EDB">
              <w:rPr>
                <w:rFonts w:ascii="Times New Roman" w:eastAsia="標楷體" w:hAnsi="Times New Roman" w:hint="eastAsia"/>
                <w:szCs w:val="24"/>
              </w:rPr>
              <w:t>術科</w:t>
            </w:r>
            <w:r>
              <w:rPr>
                <w:rFonts w:ascii="Times New Roman" w:eastAsia="標楷體" w:hAnsi="Times New Roman" w:hint="eastAsia"/>
                <w:szCs w:val="24"/>
              </w:rPr>
              <w:t>成績</w:t>
            </w:r>
          </w:p>
        </w:tc>
        <w:tc>
          <w:tcPr>
            <w:tcW w:w="1044" w:type="dxa"/>
            <w:vAlign w:val="center"/>
          </w:tcPr>
          <w:p w:rsidR="009A2D19" w:rsidRPr="00373EDB" w:rsidRDefault="009A2D19" w:rsidP="009A2D19">
            <w:pPr>
              <w:pStyle w:val="1"/>
              <w:ind w:leftChars="0" w:left="0"/>
              <w:jc w:val="center"/>
              <w:rPr>
                <w:rFonts w:ascii="Times New Roman" w:eastAsia="標楷體" w:hAnsi="Times New Roman"/>
                <w:szCs w:val="24"/>
              </w:rPr>
            </w:pPr>
            <w:r>
              <w:rPr>
                <w:rFonts w:ascii="Times New Roman" w:eastAsia="標楷體" w:hAnsi="Times New Roman" w:hint="eastAsia"/>
                <w:szCs w:val="24"/>
              </w:rPr>
              <w:t>術科</w:t>
            </w:r>
            <w:r w:rsidRPr="00373EDB">
              <w:rPr>
                <w:rFonts w:ascii="Times New Roman" w:eastAsia="標楷體" w:hAnsi="Times New Roman" w:hint="eastAsia"/>
                <w:szCs w:val="24"/>
              </w:rPr>
              <w:t>(75</w:t>
            </w:r>
            <w:r w:rsidRPr="00373EDB">
              <w:rPr>
                <w:rFonts w:ascii="標楷體" w:eastAsia="標楷體" w:hAnsi="標楷體" w:hint="eastAsia"/>
                <w:szCs w:val="24"/>
              </w:rPr>
              <w:t>％</w:t>
            </w:r>
            <w:r w:rsidRPr="00373EDB">
              <w:rPr>
                <w:rFonts w:ascii="Times New Roman" w:eastAsia="標楷體" w:hAnsi="Times New Roman" w:hint="eastAsia"/>
                <w:szCs w:val="24"/>
              </w:rPr>
              <w:t>)</w:t>
            </w:r>
            <w:r>
              <w:rPr>
                <w:rFonts w:ascii="Times New Roman" w:eastAsia="標楷體" w:hAnsi="Times New Roman" w:hint="eastAsia"/>
                <w:szCs w:val="24"/>
              </w:rPr>
              <w:t>小計</w:t>
            </w:r>
          </w:p>
        </w:tc>
        <w:tc>
          <w:tcPr>
            <w:tcW w:w="1095" w:type="dxa"/>
            <w:vMerge/>
            <w:vAlign w:val="center"/>
          </w:tcPr>
          <w:p w:rsidR="009A2D19" w:rsidRPr="002D04DC" w:rsidRDefault="009A2D19" w:rsidP="009A2D19">
            <w:pPr>
              <w:pStyle w:val="1"/>
              <w:ind w:leftChars="0" w:left="0"/>
              <w:jc w:val="center"/>
              <w:rPr>
                <w:rFonts w:ascii="Times New Roman" w:eastAsia="標楷體" w:hAnsi="Times New Roman"/>
                <w:sz w:val="28"/>
                <w:szCs w:val="28"/>
              </w:rPr>
            </w:pPr>
          </w:p>
        </w:tc>
        <w:tc>
          <w:tcPr>
            <w:tcW w:w="1232" w:type="dxa"/>
            <w:vMerge/>
            <w:vAlign w:val="center"/>
          </w:tcPr>
          <w:p w:rsidR="009A2D19" w:rsidRPr="002D04DC" w:rsidRDefault="009A2D19" w:rsidP="009A2D19">
            <w:pPr>
              <w:pStyle w:val="1"/>
              <w:ind w:leftChars="0" w:left="0"/>
              <w:jc w:val="center"/>
              <w:rPr>
                <w:rFonts w:ascii="Times New Roman" w:eastAsia="標楷體" w:hAnsi="Times New Roman"/>
                <w:sz w:val="28"/>
                <w:szCs w:val="28"/>
              </w:rPr>
            </w:pPr>
          </w:p>
        </w:tc>
      </w:tr>
      <w:tr w:rsidR="009A2D19" w:rsidRPr="002D04DC" w:rsidTr="005C3C25">
        <w:tc>
          <w:tcPr>
            <w:tcW w:w="1135" w:type="dxa"/>
          </w:tcPr>
          <w:p w:rsidR="009A2D19" w:rsidRPr="002D04DC" w:rsidRDefault="009A2D19" w:rsidP="009A2D19">
            <w:pPr>
              <w:pStyle w:val="1"/>
              <w:spacing w:line="640" w:lineRule="exact"/>
              <w:ind w:leftChars="0" w:left="0"/>
              <w:jc w:val="center"/>
              <w:rPr>
                <w:rFonts w:ascii="Times New Roman" w:eastAsia="標楷體" w:hAnsi="Times New Roman"/>
                <w:sz w:val="28"/>
                <w:szCs w:val="28"/>
              </w:rPr>
            </w:pPr>
          </w:p>
        </w:tc>
        <w:tc>
          <w:tcPr>
            <w:tcW w:w="1275" w:type="dxa"/>
            <w:vAlign w:val="center"/>
          </w:tcPr>
          <w:p w:rsidR="009A2D19" w:rsidRPr="002D04DC" w:rsidRDefault="009A2D19" w:rsidP="009A2D19">
            <w:pPr>
              <w:pStyle w:val="1"/>
              <w:spacing w:line="640" w:lineRule="exact"/>
              <w:ind w:leftChars="0" w:left="0"/>
              <w:jc w:val="center"/>
              <w:rPr>
                <w:rFonts w:ascii="Times New Roman" w:eastAsia="標楷體" w:hAnsi="Times New Roman"/>
                <w:sz w:val="28"/>
                <w:szCs w:val="28"/>
              </w:rPr>
            </w:pPr>
          </w:p>
        </w:tc>
        <w:tc>
          <w:tcPr>
            <w:tcW w:w="1369" w:type="dxa"/>
            <w:vAlign w:val="center"/>
          </w:tcPr>
          <w:p w:rsidR="009A2D19" w:rsidRPr="002D04DC" w:rsidRDefault="009A2D19" w:rsidP="009A2D19">
            <w:pPr>
              <w:pStyle w:val="1"/>
              <w:spacing w:line="640" w:lineRule="exact"/>
              <w:ind w:leftChars="0" w:left="0"/>
              <w:jc w:val="center"/>
              <w:rPr>
                <w:rFonts w:ascii="Times New Roman" w:eastAsia="標楷體" w:hAnsi="Times New Roman"/>
                <w:sz w:val="28"/>
                <w:szCs w:val="28"/>
              </w:rPr>
            </w:pPr>
          </w:p>
        </w:tc>
        <w:tc>
          <w:tcPr>
            <w:tcW w:w="791" w:type="dxa"/>
            <w:vAlign w:val="center"/>
          </w:tcPr>
          <w:p w:rsidR="009A2D19" w:rsidRPr="002D04DC" w:rsidRDefault="009A2D19" w:rsidP="009A2D19">
            <w:pPr>
              <w:pStyle w:val="1"/>
              <w:spacing w:line="640" w:lineRule="exact"/>
              <w:ind w:leftChars="0" w:left="0"/>
              <w:jc w:val="center"/>
              <w:rPr>
                <w:rFonts w:ascii="Times New Roman" w:eastAsia="標楷體" w:hAnsi="Times New Roman"/>
                <w:sz w:val="28"/>
                <w:szCs w:val="28"/>
              </w:rPr>
            </w:pPr>
          </w:p>
        </w:tc>
        <w:tc>
          <w:tcPr>
            <w:tcW w:w="1044" w:type="dxa"/>
            <w:vAlign w:val="center"/>
          </w:tcPr>
          <w:p w:rsidR="009A2D19" w:rsidRPr="002D04DC" w:rsidRDefault="009A2D19" w:rsidP="009A2D19">
            <w:pPr>
              <w:pStyle w:val="1"/>
              <w:spacing w:line="640" w:lineRule="exact"/>
              <w:ind w:leftChars="0" w:left="0"/>
              <w:jc w:val="center"/>
              <w:rPr>
                <w:rFonts w:ascii="Times New Roman" w:eastAsia="標楷體" w:hAnsi="Times New Roman"/>
                <w:sz w:val="28"/>
                <w:szCs w:val="28"/>
              </w:rPr>
            </w:pPr>
          </w:p>
        </w:tc>
        <w:tc>
          <w:tcPr>
            <w:tcW w:w="790" w:type="dxa"/>
            <w:vAlign w:val="center"/>
          </w:tcPr>
          <w:p w:rsidR="009A2D19" w:rsidRPr="002D04DC" w:rsidRDefault="009A2D19" w:rsidP="009A2D19">
            <w:pPr>
              <w:pStyle w:val="1"/>
              <w:spacing w:line="640" w:lineRule="exact"/>
              <w:ind w:leftChars="0" w:left="0"/>
              <w:jc w:val="center"/>
              <w:rPr>
                <w:rFonts w:ascii="Times New Roman" w:eastAsia="標楷體" w:hAnsi="Times New Roman"/>
                <w:sz w:val="28"/>
                <w:szCs w:val="28"/>
              </w:rPr>
            </w:pPr>
          </w:p>
        </w:tc>
        <w:tc>
          <w:tcPr>
            <w:tcW w:w="1044" w:type="dxa"/>
            <w:vAlign w:val="center"/>
          </w:tcPr>
          <w:p w:rsidR="009A2D19" w:rsidRPr="002D04DC" w:rsidRDefault="009A2D19" w:rsidP="009A2D19">
            <w:pPr>
              <w:pStyle w:val="1"/>
              <w:spacing w:line="640" w:lineRule="exact"/>
              <w:ind w:leftChars="0" w:left="0"/>
              <w:jc w:val="center"/>
              <w:rPr>
                <w:rFonts w:ascii="Times New Roman" w:eastAsia="標楷體" w:hAnsi="Times New Roman"/>
                <w:sz w:val="28"/>
                <w:szCs w:val="28"/>
              </w:rPr>
            </w:pPr>
          </w:p>
        </w:tc>
        <w:tc>
          <w:tcPr>
            <w:tcW w:w="1095" w:type="dxa"/>
            <w:vAlign w:val="center"/>
          </w:tcPr>
          <w:p w:rsidR="009A2D19" w:rsidRPr="002D04DC" w:rsidRDefault="009A2D19" w:rsidP="009A2D19">
            <w:pPr>
              <w:pStyle w:val="1"/>
              <w:spacing w:line="640" w:lineRule="exact"/>
              <w:ind w:leftChars="0" w:left="0"/>
              <w:jc w:val="center"/>
              <w:rPr>
                <w:rFonts w:ascii="Times New Roman" w:eastAsia="標楷體" w:hAnsi="Times New Roman"/>
                <w:sz w:val="28"/>
                <w:szCs w:val="28"/>
              </w:rPr>
            </w:pPr>
          </w:p>
        </w:tc>
        <w:tc>
          <w:tcPr>
            <w:tcW w:w="1232" w:type="dxa"/>
            <w:vAlign w:val="center"/>
          </w:tcPr>
          <w:p w:rsidR="009A2D19" w:rsidRPr="002D04DC" w:rsidRDefault="009A2D19" w:rsidP="009A2D19">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1</w:t>
            </w:r>
          </w:p>
        </w:tc>
      </w:tr>
      <w:tr w:rsidR="009A2D19" w:rsidRPr="002D04DC" w:rsidTr="005C3C25">
        <w:tc>
          <w:tcPr>
            <w:tcW w:w="1135"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75"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369"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1"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0"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95"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32" w:type="dxa"/>
            <w:vAlign w:val="center"/>
          </w:tcPr>
          <w:p w:rsidR="009A2D19" w:rsidRPr="002D04DC" w:rsidRDefault="009A2D19" w:rsidP="009A2D19">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2</w:t>
            </w:r>
          </w:p>
        </w:tc>
      </w:tr>
      <w:tr w:rsidR="009A2D19" w:rsidRPr="002D04DC" w:rsidTr="005C3C25">
        <w:tc>
          <w:tcPr>
            <w:tcW w:w="1135"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75"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369"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1"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0"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95"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32" w:type="dxa"/>
            <w:vAlign w:val="center"/>
          </w:tcPr>
          <w:p w:rsidR="009A2D19" w:rsidRPr="002D04DC" w:rsidRDefault="009A2D19" w:rsidP="009A2D19">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3</w:t>
            </w:r>
          </w:p>
        </w:tc>
      </w:tr>
      <w:tr w:rsidR="009A2D19" w:rsidRPr="002D04DC" w:rsidTr="005C3C25">
        <w:tc>
          <w:tcPr>
            <w:tcW w:w="1135"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75"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369"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1"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0"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95"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32" w:type="dxa"/>
            <w:vAlign w:val="center"/>
          </w:tcPr>
          <w:p w:rsidR="009A2D19" w:rsidRPr="002D04DC" w:rsidRDefault="009A2D19" w:rsidP="009A2D19">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4</w:t>
            </w:r>
          </w:p>
        </w:tc>
      </w:tr>
      <w:tr w:rsidR="009A2D19" w:rsidRPr="002D04DC" w:rsidTr="005C3C25">
        <w:tc>
          <w:tcPr>
            <w:tcW w:w="1135"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75"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369"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1"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0"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95"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32" w:type="dxa"/>
            <w:vAlign w:val="center"/>
          </w:tcPr>
          <w:p w:rsidR="009A2D19" w:rsidRPr="002D04DC" w:rsidRDefault="009A2D19" w:rsidP="009A2D19">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5</w:t>
            </w:r>
          </w:p>
        </w:tc>
      </w:tr>
      <w:tr w:rsidR="009A2D19" w:rsidRPr="002D04DC" w:rsidTr="005C3C25">
        <w:tc>
          <w:tcPr>
            <w:tcW w:w="1135"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75"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369"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1"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0"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95"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32" w:type="dxa"/>
            <w:vAlign w:val="center"/>
          </w:tcPr>
          <w:p w:rsidR="009A2D19" w:rsidRPr="002D04DC" w:rsidRDefault="009A2D19" w:rsidP="009A2D19">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6</w:t>
            </w:r>
          </w:p>
        </w:tc>
      </w:tr>
      <w:tr w:rsidR="009A2D19" w:rsidRPr="002D04DC" w:rsidTr="005C3C25">
        <w:tc>
          <w:tcPr>
            <w:tcW w:w="1135"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75"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369"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1"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0"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95"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32" w:type="dxa"/>
            <w:vAlign w:val="center"/>
          </w:tcPr>
          <w:p w:rsidR="009A2D19" w:rsidRDefault="009A2D19" w:rsidP="009A2D19">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佳作</w:t>
            </w:r>
          </w:p>
        </w:tc>
      </w:tr>
      <w:tr w:rsidR="009A2D19" w:rsidRPr="002D04DC" w:rsidTr="005C3C25">
        <w:tc>
          <w:tcPr>
            <w:tcW w:w="1135"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75"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369"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1"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0"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95"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32" w:type="dxa"/>
            <w:vAlign w:val="center"/>
          </w:tcPr>
          <w:p w:rsidR="009A2D19" w:rsidRDefault="009A2D19" w:rsidP="009A2D19">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佳作</w:t>
            </w:r>
          </w:p>
        </w:tc>
      </w:tr>
      <w:tr w:rsidR="009A2D19" w:rsidRPr="002D04DC" w:rsidTr="005C3C25">
        <w:tc>
          <w:tcPr>
            <w:tcW w:w="1135"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75"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369"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1"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0"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95" w:type="dxa"/>
          </w:tcPr>
          <w:p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32" w:type="dxa"/>
            <w:vAlign w:val="center"/>
          </w:tcPr>
          <w:p w:rsidR="009A2D19" w:rsidRDefault="009A2D19" w:rsidP="009A2D19">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佳作</w:t>
            </w:r>
          </w:p>
        </w:tc>
      </w:tr>
    </w:tbl>
    <w:p w:rsidR="009A2D19" w:rsidRDefault="009A2D19" w:rsidP="009A2D19">
      <w:pPr>
        <w:autoSpaceDE w:val="0"/>
        <w:autoSpaceDN w:val="0"/>
        <w:adjustRightInd w:val="0"/>
        <w:rPr>
          <w:rFonts w:ascii="標楷體" w:eastAsia="標楷體" w:cs="標楷體"/>
          <w:color w:val="000000"/>
          <w:kern w:val="0"/>
          <w:sz w:val="28"/>
          <w:szCs w:val="28"/>
        </w:rPr>
      </w:pPr>
      <w:r>
        <w:rPr>
          <w:rFonts w:ascii="標楷體" w:eastAsia="標楷體" w:cs="標楷體" w:hint="eastAsia"/>
          <w:color w:val="000000"/>
          <w:kern w:val="0"/>
          <w:sz w:val="28"/>
          <w:szCs w:val="28"/>
        </w:rPr>
        <w:t xml:space="preserve">  總籌學校</w:t>
      </w:r>
      <w:r w:rsidRPr="002D04DC">
        <w:rPr>
          <w:rFonts w:ascii="標楷體" w:eastAsia="標楷體" w:cs="標楷體" w:hint="eastAsia"/>
          <w:color w:val="000000"/>
          <w:kern w:val="0"/>
          <w:sz w:val="28"/>
          <w:szCs w:val="28"/>
        </w:rPr>
        <w:t>：</w:t>
      </w:r>
    </w:p>
    <w:p w:rsidR="009A2D19" w:rsidRDefault="009A2D19" w:rsidP="009A2D19">
      <w:pPr>
        <w:autoSpaceDE w:val="0"/>
        <w:autoSpaceDN w:val="0"/>
        <w:adjustRightInd w:val="0"/>
        <w:rPr>
          <w:rFonts w:ascii="標楷體" w:eastAsia="標楷體" w:cs="標楷體"/>
          <w:color w:val="000000"/>
          <w:kern w:val="0"/>
          <w:sz w:val="23"/>
          <w:szCs w:val="23"/>
        </w:rPr>
      </w:pPr>
    </w:p>
    <w:p w:rsidR="009A2D19" w:rsidRDefault="009A2D19" w:rsidP="009A2D19">
      <w:pPr>
        <w:autoSpaceDE w:val="0"/>
        <w:autoSpaceDN w:val="0"/>
        <w:adjustRightInd w:val="0"/>
        <w:rPr>
          <w:rFonts w:ascii="標楷體" w:eastAsia="標楷體" w:cs="標楷體"/>
          <w:color w:val="000000"/>
          <w:kern w:val="0"/>
          <w:sz w:val="23"/>
          <w:szCs w:val="23"/>
        </w:rPr>
      </w:pPr>
    </w:p>
    <w:p w:rsidR="009A2D19" w:rsidRDefault="009A2D19" w:rsidP="009A2D19">
      <w:pPr>
        <w:autoSpaceDE w:val="0"/>
        <w:autoSpaceDN w:val="0"/>
        <w:adjustRightInd w:val="0"/>
        <w:rPr>
          <w:rFonts w:ascii="標楷體" w:eastAsia="標楷體" w:cs="標楷體"/>
          <w:color w:val="000000"/>
          <w:kern w:val="0"/>
          <w:sz w:val="23"/>
          <w:szCs w:val="23"/>
        </w:rPr>
      </w:pPr>
    </w:p>
    <w:p w:rsidR="009A2D19" w:rsidRDefault="009A2D19" w:rsidP="009A2D19">
      <w:pPr>
        <w:autoSpaceDE w:val="0"/>
        <w:autoSpaceDN w:val="0"/>
        <w:adjustRightInd w:val="0"/>
        <w:rPr>
          <w:rFonts w:ascii="標楷體" w:eastAsia="標楷體" w:cs="標楷體"/>
          <w:color w:val="000000"/>
          <w:kern w:val="0"/>
          <w:sz w:val="23"/>
          <w:szCs w:val="23"/>
        </w:rPr>
      </w:pPr>
    </w:p>
    <w:p w:rsidR="009A2D19" w:rsidRPr="002D04DC" w:rsidRDefault="009A2D19" w:rsidP="009A2D19">
      <w:pPr>
        <w:autoSpaceDE w:val="0"/>
        <w:autoSpaceDN w:val="0"/>
        <w:adjustRightInd w:val="0"/>
        <w:rPr>
          <w:rFonts w:ascii="標楷體" w:eastAsia="標楷體" w:cs="標楷體"/>
          <w:color w:val="000000"/>
          <w:kern w:val="0"/>
          <w:szCs w:val="24"/>
        </w:rPr>
      </w:pPr>
      <w:r w:rsidRPr="002D04DC">
        <w:rPr>
          <w:rFonts w:ascii="標楷體" w:eastAsia="標楷體" w:cs="標楷體" w:hint="eastAsia"/>
          <w:color w:val="000000"/>
          <w:kern w:val="0"/>
          <w:szCs w:val="24"/>
        </w:rPr>
        <w:t>備註：</w:t>
      </w:r>
    </w:p>
    <w:p w:rsidR="009A2D19" w:rsidRPr="002D04DC" w:rsidRDefault="009A2D19" w:rsidP="009A2D19">
      <w:pPr>
        <w:autoSpaceDE w:val="0"/>
        <w:autoSpaceDN w:val="0"/>
        <w:adjustRightInd w:val="0"/>
        <w:rPr>
          <w:rFonts w:ascii="標楷體" w:eastAsia="標楷體" w:hAnsi="Times New Roman" w:cs="標楷體"/>
          <w:color w:val="000000"/>
          <w:kern w:val="0"/>
          <w:szCs w:val="24"/>
        </w:rPr>
      </w:pPr>
      <w:r w:rsidRPr="002D04DC">
        <w:rPr>
          <w:rFonts w:ascii="Times New Roman" w:eastAsia="標楷體" w:hAnsi="Times New Roman"/>
          <w:color w:val="000000"/>
          <w:kern w:val="0"/>
          <w:szCs w:val="24"/>
        </w:rPr>
        <w:t>1.</w:t>
      </w:r>
      <w:r w:rsidRPr="002D04DC">
        <w:rPr>
          <w:rFonts w:ascii="標楷體" w:eastAsia="標楷體" w:hAnsi="Times New Roman" w:cs="標楷體" w:hint="eastAsia"/>
          <w:color w:val="000000"/>
          <w:kern w:val="0"/>
          <w:szCs w:val="24"/>
        </w:rPr>
        <w:t>報名人數總計</w:t>
      </w:r>
      <w:r>
        <w:rPr>
          <w:rFonts w:ascii="標楷體" w:eastAsia="標楷體" w:hAnsi="Times New Roman" w:cs="標楷體" w:hint="eastAsia"/>
          <w:color w:val="000000"/>
          <w:kern w:val="0"/>
          <w:szCs w:val="24"/>
          <w:u w:val="single"/>
        </w:rPr>
        <w:t xml:space="preserve">        </w:t>
      </w:r>
      <w:r w:rsidRPr="002D04DC">
        <w:rPr>
          <w:rFonts w:ascii="標楷體" w:eastAsia="標楷體" w:hAnsi="Times New Roman" w:cs="標楷體" w:hint="eastAsia"/>
          <w:color w:val="000000"/>
          <w:kern w:val="0"/>
          <w:szCs w:val="24"/>
        </w:rPr>
        <w:t>人，實際參賽人數總計</w:t>
      </w:r>
      <w:r w:rsidRPr="002D04DC">
        <w:rPr>
          <w:rFonts w:ascii="標楷體" w:eastAsia="標楷體" w:hAnsi="Times New Roman" w:cs="標楷體" w:hint="eastAsia"/>
          <w:color w:val="000000"/>
          <w:kern w:val="0"/>
          <w:szCs w:val="24"/>
          <w:u w:val="single"/>
        </w:rPr>
        <w:t xml:space="preserve"> </w:t>
      </w:r>
      <w:r>
        <w:rPr>
          <w:rFonts w:ascii="標楷體" w:eastAsia="標楷體" w:hAnsi="Times New Roman" w:cs="標楷體" w:hint="eastAsia"/>
          <w:color w:val="000000"/>
          <w:kern w:val="0"/>
          <w:szCs w:val="24"/>
          <w:u w:val="single"/>
        </w:rPr>
        <w:t xml:space="preserve">         </w:t>
      </w:r>
      <w:r w:rsidRPr="002D04DC">
        <w:rPr>
          <w:rFonts w:ascii="標楷體" w:eastAsia="標楷體" w:hAnsi="Times New Roman" w:cs="標楷體" w:hint="eastAsia"/>
          <w:color w:val="000000"/>
          <w:kern w:val="0"/>
          <w:szCs w:val="24"/>
        </w:rPr>
        <w:t>人。</w:t>
      </w:r>
    </w:p>
    <w:p w:rsidR="009A2D19" w:rsidRDefault="009A2D19" w:rsidP="009A2D19">
      <w:pPr>
        <w:autoSpaceDE w:val="0"/>
        <w:autoSpaceDN w:val="0"/>
        <w:adjustRightInd w:val="0"/>
        <w:rPr>
          <w:rFonts w:ascii="標楷體" w:eastAsia="標楷體" w:hAnsi="Times New Roman" w:cs="標楷體"/>
          <w:color w:val="000000"/>
          <w:kern w:val="0"/>
          <w:szCs w:val="24"/>
        </w:rPr>
      </w:pPr>
      <w:r w:rsidRPr="002D04DC">
        <w:rPr>
          <w:rFonts w:ascii="Times New Roman" w:eastAsia="標楷體" w:hAnsi="Times New Roman"/>
          <w:color w:val="000000"/>
          <w:kern w:val="0"/>
          <w:szCs w:val="24"/>
        </w:rPr>
        <w:t>2.</w:t>
      </w:r>
      <w:r w:rsidRPr="002D04DC">
        <w:rPr>
          <w:rFonts w:ascii="標楷體" w:eastAsia="標楷體" w:hAnsi="Times New Roman" w:cs="標楷體" w:hint="eastAsia"/>
          <w:color w:val="000000"/>
          <w:kern w:val="0"/>
          <w:szCs w:val="24"/>
        </w:rPr>
        <w:t>本表若不敷使用可自行影印。</w:t>
      </w:r>
    </w:p>
    <w:p w:rsidR="009A2D19" w:rsidRDefault="009A2D19" w:rsidP="009A2D19">
      <w:pPr>
        <w:autoSpaceDE w:val="0"/>
        <w:autoSpaceDN w:val="0"/>
        <w:adjustRightInd w:val="0"/>
        <w:rPr>
          <w:rFonts w:ascii="標楷體" w:eastAsia="標楷體" w:hAnsi="Times New Roman" w:cs="標楷體"/>
          <w:color w:val="000000"/>
          <w:kern w:val="0"/>
          <w:szCs w:val="24"/>
        </w:rPr>
      </w:pPr>
      <w:r w:rsidRPr="002D04DC">
        <w:rPr>
          <w:rFonts w:ascii="Times New Roman" w:eastAsia="標楷體" w:hAnsi="Times New Roman"/>
          <w:color w:val="000000"/>
          <w:kern w:val="0"/>
          <w:szCs w:val="24"/>
        </w:rPr>
        <w:t>3.</w:t>
      </w:r>
      <w:proofErr w:type="gramStart"/>
      <w:r w:rsidRPr="002D04DC">
        <w:rPr>
          <w:rFonts w:ascii="標楷體" w:eastAsia="標楷體" w:hAnsi="Times New Roman" w:cs="標楷體" w:hint="eastAsia"/>
          <w:color w:val="000000"/>
          <w:kern w:val="0"/>
          <w:szCs w:val="24"/>
        </w:rPr>
        <w:t>請</w:t>
      </w:r>
      <w:r>
        <w:rPr>
          <w:rFonts w:ascii="標楷體" w:eastAsia="標楷體" w:hAnsi="Times New Roman" w:cs="標楷體" w:hint="eastAsia"/>
          <w:color w:val="000000"/>
          <w:kern w:val="0"/>
          <w:szCs w:val="24"/>
        </w:rPr>
        <w:t>總籌</w:t>
      </w:r>
      <w:proofErr w:type="gramEnd"/>
      <w:r w:rsidRPr="002D04DC">
        <w:rPr>
          <w:rFonts w:ascii="標楷體" w:eastAsia="標楷體" w:hAnsi="Times New Roman" w:cs="標楷體" w:hint="eastAsia"/>
          <w:color w:val="000000"/>
          <w:kern w:val="0"/>
          <w:szCs w:val="24"/>
        </w:rPr>
        <w:t>學校核章後</w:t>
      </w:r>
      <w:proofErr w:type="gramStart"/>
      <w:r w:rsidRPr="002D04DC">
        <w:rPr>
          <w:rFonts w:ascii="標楷體" w:eastAsia="標楷體" w:hAnsi="Times New Roman" w:cs="標楷體" w:hint="eastAsia"/>
          <w:color w:val="000000"/>
          <w:kern w:val="0"/>
          <w:szCs w:val="24"/>
        </w:rPr>
        <w:t>免備</w:t>
      </w:r>
      <w:proofErr w:type="gramEnd"/>
      <w:r w:rsidRPr="002D04DC">
        <w:rPr>
          <w:rFonts w:ascii="標楷體" w:eastAsia="標楷體" w:hAnsi="Times New Roman" w:cs="標楷體" w:hint="eastAsia"/>
          <w:color w:val="000000"/>
          <w:kern w:val="0"/>
          <w:szCs w:val="24"/>
        </w:rPr>
        <w:t>文</w:t>
      </w:r>
      <w:r>
        <w:rPr>
          <w:rFonts w:ascii="標楷體" w:eastAsia="標楷體" w:hAnsi="Times New Roman" w:cs="標楷體" w:hint="eastAsia"/>
          <w:color w:val="000000"/>
          <w:kern w:val="0"/>
          <w:szCs w:val="24"/>
        </w:rPr>
        <w:t>正本送至</w:t>
      </w:r>
      <w:r w:rsidRPr="002D04DC">
        <w:rPr>
          <w:rFonts w:ascii="標楷體" w:eastAsia="標楷體" w:hAnsi="Times New Roman" w:cs="標楷體" w:hint="eastAsia"/>
          <w:color w:val="000000"/>
          <w:kern w:val="0"/>
          <w:szCs w:val="24"/>
        </w:rPr>
        <w:t>教育局，另請</w:t>
      </w:r>
      <w:r w:rsidRPr="002D04DC">
        <w:rPr>
          <w:rFonts w:ascii="Times New Roman" w:eastAsia="標楷體" w:hAnsi="Times New Roman"/>
          <w:color w:val="000000"/>
          <w:kern w:val="0"/>
          <w:szCs w:val="24"/>
        </w:rPr>
        <w:t>E-mail</w:t>
      </w:r>
      <w:r w:rsidRPr="002D04DC">
        <w:rPr>
          <w:rFonts w:ascii="標楷體" w:eastAsia="標楷體" w:hAnsi="Times New Roman" w:cs="標楷體" w:hint="eastAsia"/>
          <w:color w:val="000000"/>
          <w:kern w:val="0"/>
          <w:szCs w:val="24"/>
        </w:rPr>
        <w:t>至教育局</w:t>
      </w:r>
      <w:r>
        <w:rPr>
          <w:rFonts w:ascii="標楷體" w:eastAsia="標楷體" w:hAnsi="Times New Roman" w:cs="標楷體" w:hint="eastAsia"/>
          <w:color w:val="000000"/>
          <w:kern w:val="0"/>
          <w:szCs w:val="24"/>
        </w:rPr>
        <w:t>青年事務</w:t>
      </w:r>
      <w:r w:rsidRPr="002D04DC">
        <w:rPr>
          <w:rFonts w:ascii="標楷體" w:eastAsia="標楷體" w:hAnsi="Times New Roman" w:cs="標楷體" w:hint="eastAsia"/>
          <w:color w:val="000000"/>
          <w:kern w:val="0"/>
          <w:szCs w:val="24"/>
        </w:rPr>
        <w:t>科</w:t>
      </w:r>
      <w:r w:rsidR="008472E1">
        <w:rPr>
          <w:rFonts w:ascii="標楷體" w:eastAsia="標楷體" w:hAnsi="Times New Roman" w:cs="標楷體" w:hint="eastAsia"/>
          <w:color w:val="000000"/>
          <w:kern w:val="0"/>
          <w:szCs w:val="24"/>
        </w:rPr>
        <w:t>承辦人</w:t>
      </w:r>
      <w:r w:rsidRPr="002D04DC">
        <w:rPr>
          <w:rFonts w:ascii="標楷體" w:eastAsia="標楷體" w:hAnsi="Times New Roman" w:cs="標楷體" w:hint="eastAsia"/>
          <w:color w:val="000000"/>
          <w:kern w:val="0"/>
          <w:szCs w:val="24"/>
        </w:rPr>
        <w:t>，以便公告成績。</w:t>
      </w:r>
    </w:p>
    <w:p w:rsidR="00C63FA4" w:rsidRDefault="00C63FA4" w:rsidP="009A2D19">
      <w:pPr>
        <w:autoSpaceDE w:val="0"/>
        <w:autoSpaceDN w:val="0"/>
        <w:adjustRightInd w:val="0"/>
        <w:rPr>
          <w:rFonts w:ascii="標楷體" w:eastAsia="標楷體" w:hAnsi="Times New Roman" w:cs="標楷體"/>
          <w:color w:val="000000"/>
          <w:kern w:val="0"/>
          <w:szCs w:val="24"/>
        </w:rPr>
      </w:pPr>
    </w:p>
    <w:p w:rsidR="00947A89" w:rsidRDefault="00947A89">
      <w:pPr>
        <w:widowControl/>
        <w:rPr>
          <w:rFonts w:ascii="Times New Roman" w:eastAsia="標楷體" w:hAnsi="Times New Roman"/>
          <w:szCs w:val="24"/>
        </w:rPr>
      </w:pPr>
      <w:r>
        <w:rPr>
          <w:rFonts w:ascii="Times New Roman" w:eastAsia="標楷體" w:hAnsi="Times New Roman"/>
          <w:szCs w:val="24"/>
        </w:rPr>
        <w:br w:type="page"/>
      </w:r>
    </w:p>
    <w:p w:rsidR="00064245" w:rsidRPr="00064245" w:rsidRDefault="00064245" w:rsidP="00F2559E">
      <w:pPr>
        <w:autoSpaceDE w:val="0"/>
        <w:autoSpaceDN w:val="0"/>
        <w:adjustRightInd w:val="0"/>
        <w:rPr>
          <w:rFonts w:ascii="Calibri" w:eastAsia="標楷體" w:hAnsi="Calibri" w:cs="Times New Roman"/>
          <w:b/>
          <w:sz w:val="36"/>
          <w:szCs w:val="36"/>
        </w:rPr>
      </w:pPr>
      <w:r w:rsidRPr="00064245">
        <w:rPr>
          <w:rFonts w:ascii="Calibri" w:eastAsia="標楷體" w:hAnsi="Calibri" w:cs="Times New Roman" w:hint="eastAsia"/>
          <w:b/>
          <w:sz w:val="36"/>
          <w:szCs w:val="36"/>
        </w:rPr>
        <w:t>新竹縣</w:t>
      </w:r>
      <w:r w:rsidRPr="00064245">
        <w:rPr>
          <w:rFonts w:ascii="Calibri" w:eastAsia="標楷體" w:hAnsi="Calibri" w:cs="Times New Roman" w:hint="eastAsia"/>
          <w:b/>
          <w:sz w:val="36"/>
          <w:szCs w:val="36"/>
        </w:rPr>
        <w:t>114</w:t>
      </w:r>
      <w:r w:rsidRPr="00064245">
        <w:rPr>
          <w:rFonts w:ascii="Calibri" w:eastAsia="標楷體" w:hAnsi="Calibri" w:cs="Times New Roman" w:hint="eastAsia"/>
          <w:b/>
          <w:sz w:val="36"/>
          <w:szCs w:val="36"/>
        </w:rPr>
        <w:t>學年度國民中學技藝教育競賽成績複查申請表</w:t>
      </w:r>
    </w:p>
    <w:p w:rsidR="00064245" w:rsidRPr="00064245" w:rsidRDefault="00064245" w:rsidP="00064245">
      <w:pPr>
        <w:spacing w:line="460" w:lineRule="exact"/>
        <w:jc w:val="center"/>
        <w:textAlignment w:val="center"/>
        <w:outlineLvl w:val="0"/>
        <w:rPr>
          <w:rFonts w:ascii="標楷體" w:eastAsia="標楷體" w:hAnsi="標楷體" w:cs="Times New Roman"/>
          <w:b/>
          <w:color w:val="D0CECE"/>
          <w:sz w:val="32"/>
          <w:szCs w:val="32"/>
        </w:rPr>
      </w:pPr>
      <w:r w:rsidRPr="00064245">
        <w:rPr>
          <w:rFonts w:ascii="標楷體" w:eastAsia="標楷體" w:hAnsi="標楷體" w:cs="Times New Roman" w:hint="eastAsia"/>
          <w:b/>
          <w:sz w:val="32"/>
          <w:szCs w:val="32"/>
        </w:rPr>
        <w:t xml:space="preserve">                                     收件編號：</w:t>
      </w:r>
      <w:r w:rsidRPr="00064245">
        <w:rPr>
          <w:rFonts w:ascii="標楷體" w:eastAsia="標楷體" w:hAnsi="標楷體" w:cs="Times New Roman" w:hint="eastAsia"/>
          <w:b/>
          <w:color w:val="E7E6E6"/>
          <w:sz w:val="32"/>
          <w:szCs w:val="32"/>
        </w:rPr>
        <w:t>總籌學校填寫</w:t>
      </w:r>
    </w:p>
    <w:p w:rsidR="00064245" w:rsidRPr="00064245" w:rsidRDefault="00064245" w:rsidP="00064245">
      <w:pPr>
        <w:spacing w:line="240" w:lineRule="exact"/>
        <w:ind w:right="660"/>
        <w:jc w:val="right"/>
        <w:textAlignment w:val="center"/>
        <w:outlineLvl w:val="0"/>
        <w:rPr>
          <w:rFonts w:ascii="標楷體" w:eastAsia="標楷體" w:hAnsi="標楷體" w:cs="Times New Roman"/>
          <w:sz w:val="22"/>
        </w:rPr>
      </w:pP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9"/>
        <w:gridCol w:w="2323"/>
        <w:gridCol w:w="2335"/>
        <w:gridCol w:w="2510"/>
      </w:tblGrid>
      <w:tr w:rsidR="00064245" w:rsidRPr="00064245" w:rsidTr="00F41597">
        <w:trPr>
          <w:trHeight w:val="737"/>
          <w:jc w:val="center"/>
        </w:trPr>
        <w:tc>
          <w:tcPr>
            <w:tcW w:w="2331" w:type="dxa"/>
            <w:tcBorders>
              <w:top w:val="single" w:sz="12" w:space="0" w:color="auto"/>
              <w:left w:val="single" w:sz="12" w:space="0" w:color="auto"/>
              <w:bottom w:val="single" w:sz="12" w:space="0" w:color="auto"/>
              <w:right w:val="single" w:sz="12" w:space="0" w:color="auto"/>
            </w:tcBorders>
            <w:vAlign w:val="center"/>
          </w:tcPr>
          <w:p w:rsidR="00064245" w:rsidRPr="00064245" w:rsidRDefault="00064245" w:rsidP="00064245">
            <w:pPr>
              <w:spacing w:line="300" w:lineRule="exact"/>
              <w:rPr>
                <w:rFonts w:ascii="Calibri" w:eastAsia="標楷體" w:hAnsi="Calibri" w:cs="Times New Roman"/>
                <w:sz w:val="28"/>
                <w:szCs w:val="28"/>
              </w:rPr>
            </w:pPr>
            <w:r w:rsidRPr="00064245">
              <w:rPr>
                <w:rFonts w:ascii="標楷體" w:eastAsia="標楷體" w:hAnsi="標楷體" w:cs="Times New Roman" w:hint="eastAsia"/>
                <w:sz w:val="28"/>
                <w:szCs w:val="28"/>
              </w:rPr>
              <w:t>申請學校</w:t>
            </w:r>
          </w:p>
        </w:tc>
        <w:tc>
          <w:tcPr>
            <w:tcW w:w="2332" w:type="dxa"/>
            <w:gridSpan w:val="2"/>
            <w:tcBorders>
              <w:top w:val="single" w:sz="12" w:space="0" w:color="auto"/>
              <w:left w:val="single" w:sz="12" w:space="0" w:color="auto"/>
              <w:bottom w:val="single" w:sz="12" w:space="0" w:color="auto"/>
              <w:right w:val="single" w:sz="12" w:space="0" w:color="auto"/>
            </w:tcBorders>
            <w:vAlign w:val="center"/>
          </w:tcPr>
          <w:p w:rsidR="00064245" w:rsidRPr="00064245" w:rsidRDefault="00064245" w:rsidP="00064245">
            <w:pPr>
              <w:spacing w:line="300" w:lineRule="exact"/>
              <w:rPr>
                <w:rFonts w:ascii="Calibri" w:eastAsia="標楷體" w:hAnsi="Calibri" w:cs="Times New Roman"/>
                <w:sz w:val="28"/>
                <w:szCs w:val="28"/>
              </w:rPr>
            </w:pPr>
          </w:p>
        </w:tc>
        <w:tc>
          <w:tcPr>
            <w:tcW w:w="2335" w:type="dxa"/>
            <w:tcBorders>
              <w:top w:val="single" w:sz="12" w:space="0" w:color="auto"/>
              <w:left w:val="single" w:sz="12" w:space="0" w:color="auto"/>
              <w:bottom w:val="single" w:sz="12" w:space="0" w:color="auto"/>
              <w:right w:val="single" w:sz="12" w:space="0" w:color="auto"/>
            </w:tcBorders>
            <w:vAlign w:val="center"/>
          </w:tcPr>
          <w:p w:rsidR="00064245" w:rsidRPr="00064245" w:rsidRDefault="00064245" w:rsidP="00064245">
            <w:pPr>
              <w:spacing w:line="300" w:lineRule="exact"/>
              <w:rPr>
                <w:rFonts w:ascii="標楷體" w:eastAsia="標楷體" w:hAnsi="標楷體" w:cs="Times New Roman"/>
                <w:sz w:val="28"/>
                <w:szCs w:val="28"/>
              </w:rPr>
            </w:pPr>
            <w:r w:rsidRPr="00064245">
              <w:rPr>
                <w:rFonts w:ascii="標楷體" w:eastAsia="標楷體" w:hAnsi="標楷體" w:cs="Times New Roman" w:hint="eastAsia"/>
                <w:color w:val="000000"/>
                <w:szCs w:val="24"/>
              </w:rPr>
              <w:t>申請人姓名(該競賽主題</w:t>
            </w:r>
            <w:r w:rsidRPr="00064245">
              <w:rPr>
                <w:rFonts w:ascii="標楷體" w:eastAsia="標楷體" w:hAnsi="標楷體" w:cs="Times New Roman" w:hint="eastAsia"/>
                <w:szCs w:val="24"/>
                <w:u w:val="single"/>
              </w:rPr>
              <w:t>帶隊教師或者承辦人</w:t>
            </w:r>
            <w:r w:rsidRPr="00064245">
              <w:rPr>
                <w:rFonts w:ascii="標楷體" w:eastAsia="標楷體" w:hAnsi="標楷體" w:cs="Times New Roman" w:hint="eastAsia"/>
                <w:color w:val="000000"/>
                <w:szCs w:val="24"/>
              </w:rPr>
              <w:t>)</w:t>
            </w:r>
          </w:p>
        </w:tc>
        <w:tc>
          <w:tcPr>
            <w:tcW w:w="2510" w:type="dxa"/>
            <w:tcBorders>
              <w:top w:val="single" w:sz="12" w:space="0" w:color="auto"/>
              <w:left w:val="single" w:sz="12" w:space="0" w:color="auto"/>
              <w:bottom w:val="single" w:sz="12" w:space="0" w:color="auto"/>
              <w:right w:val="single" w:sz="12" w:space="0" w:color="auto"/>
            </w:tcBorders>
            <w:vAlign w:val="center"/>
          </w:tcPr>
          <w:p w:rsidR="00064245" w:rsidRPr="00064245" w:rsidRDefault="00064245" w:rsidP="00064245">
            <w:pPr>
              <w:spacing w:line="300" w:lineRule="exact"/>
              <w:rPr>
                <w:rFonts w:ascii="標楷體" w:eastAsia="標楷體" w:hAnsi="標楷體" w:cs="Times New Roman"/>
              </w:rPr>
            </w:pPr>
          </w:p>
        </w:tc>
      </w:tr>
      <w:tr w:rsidR="00064245" w:rsidRPr="00064245" w:rsidTr="00F41597">
        <w:trPr>
          <w:trHeight w:val="737"/>
          <w:jc w:val="center"/>
        </w:trPr>
        <w:tc>
          <w:tcPr>
            <w:tcW w:w="2331" w:type="dxa"/>
            <w:tcBorders>
              <w:top w:val="single" w:sz="12" w:space="0" w:color="auto"/>
              <w:left w:val="single" w:sz="12" w:space="0" w:color="auto"/>
              <w:bottom w:val="single" w:sz="12" w:space="0" w:color="auto"/>
              <w:right w:val="single" w:sz="12" w:space="0" w:color="auto"/>
            </w:tcBorders>
            <w:vAlign w:val="center"/>
          </w:tcPr>
          <w:p w:rsidR="00064245" w:rsidRPr="00064245" w:rsidRDefault="00064245" w:rsidP="00064245">
            <w:pPr>
              <w:spacing w:line="300" w:lineRule="exact"/>
              <w:rPr>
                <w:rFonts w:ascii="Calibri" w:eastAsia="標楷體" w:hAnsi="Calibri" w:cs="Times New Roman"/>
                <w:sz w:val="28"/>
                <w:szCs w:val="28"/>
              </w:rPr>
            </w:pPr>
            <w:r w:rsidRPr="00064245">
              <w:rPr>
                <w:rFonts w:ascii="標楷體" w:eastAsia="標楷體" w:hAnsi="標楷體" w:cs="Times New Roman" w:hint="eastAsia"/>
                <w:sz w:val="28"/>
                <w:szCs w:val="28"/>
              </w:rPr>
              <w:t>申請人信箱</w:t>
            </w:r>
          </w:p>
        </w:tc>
        <w:tc>
          <w:tcPr>
            <w:tcW w:w="2332" w:type="dxa"/>
            <w:gridSpan w:val="2"/>
            <w:tcBorders>
              <w:top w:val="single" w:sz="12" w:space="0" w:color="auto"/>
              <w:left w:val="single" w:sz="12" w:space="0" w:color="auto"/>
              <w:bottom w:val="single" w:sz="12" w:space="0" w:color="auto"/>
              <w:right w:val="single" w:sz="12" w:space="0" w:color="auto"/>
            </w:tcBorders>
            <w:vAlign w:val="center"/>
          </w:tcPr>
          <w:p w:rsidR="00064245" w:rsidRPr="00064245" w:rsidRDefault="00064245" w:rsidP="00064245">
            <w:pPr>
              <w:spacing w:line="300" w:lineRule="exact"/>
              <w:rPr>
                <w:rFonts w:ascii="Calibri" w:eastAsia="標楷體" w:hAnsi="Calibri" w:cs="Times New Roman"/>
                <w:sz w:val="28"/>
                <w:szCs w:val="28"/>
              </w:rPr>
            </w:pPr>
          </w:p>
        </w:tc>
        <w:tc>
          <w:tcPr>
            <w:tcW w:w="2335" w:type="dxa"/>
            <w:tcBorders>
              <w:top w:val="single" w:sz="12" w:space="0" w:color="auto"/>
              <w:left w:val="single" w:sz="12" w:space="0" w:color="auto"/>
              <w:bottom w:val="single" w:sz="12" w:space="0" w:color="auto"/>
              <w:right w:val="single" w:sz="12" w:space="0" w:color="auto"/>
            </w:tcBorders>
            <w:vAlign w:val="center"/>
          </w:tcPr>
          <w:p w:rsidR="00064245" w:rsidRPr="00064245" w:rsidRDefault="00064245" w:rsidP="00064245">
            <w:pPr>
              <w:spacing w:line="300" w:lineRule="exact"/>
              <w:rPr>
                <w:rFonts w:ascii="標楷體" w:eastAsia="標楷體" w:hAnsi="標楷體" w:cs="Times New Roman"/>
                <w:b/>
                <w:sz w:val="28"/>
                <w:szCs w:val="28"/>
              </w:rPr>
            </w:pPr>
            <w:r w:rsidRPr="00064245">
              <w:rPr>
                <w:rFonts w:ascii="Calibri" w:eastAsia="標楷體" w:hAnsi="Calibri" w:cs="Times New Roman" w:hint="eastAsia"/>
                <w:sz w:val="28"/>
                <w:szCs w:val="28"/>
              </w:rPr>
              <w:t>連絡電話</w:t>
            </w:r>
            <w:r w:rsidRPr="00064245">
              <w:rPr>
                <w:rFonts w:ascii="Calibri" w:eastAsia="標楷體" w:hAnsi="Calibri" w:cs="Times New Roman" w:hint="eastAsia"/>
                <w:sz w:val="28"/>
                <w:szCs w:val="28"/>
              </w:rPr>
              <w:t>/</w:t>
            </w:r>
            <w:r w:rsidRPr="00064245">
              <w:rPr>
                <w:rFonts w:ascii="Calibri" w:eastAsia="標楷體" w:hAnsi="Calibri" w:cs="Times New Roman" w:hint="eastAsia"/>
                <w:sz w:val="28"/>
                <w:szCs w:val="28"/>
              </w:rPr>
              <w:t>手機</w:t>
            </w:r>
          </w:p>
        </w:tc>
        <w:tc>
          <w:tcPr>
            <w:tcW w:w="2510" w:type="dxa"/>
            <w:tcBorders>
              <w:top w:val="single" w:sz="12" w:space="0" w:color="auto"/>
              <w:left w:val="single" w:sz="12" w:space="0" w:color="auto"/>
              <w:bottom w:val="single" w:sz="12" w:space="0" w:color="auto"/>
              <w:right w:val="single" w:sz="12" w:space="0" w:color="auto"/>
            </w:tcBorders>
            <w:vAlign w:val="center"/>
          </w:tcPr>
          <w:p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 xml:space="preserve">           </w:t>
            </w:r>
          </w:p>
        </w:tc>
      </w:tr>
      <w:tr w:rsidR="00064245" w:rsidRPr="00064245" w:rsidTr="00F41597">
        <w:trPr>
          <w:trHeight w:val="737"/>
          <w:jc w:val="center"/>
        </w:trPr>
        <w:tc>
          <w:tcPr>
            <w:tcW w:w="2331" w:type="dxa"/>
            <w:tcBorders>
              <w:top w:val="single" w:sz="12" w:space="0" w:color="auto"/>
              <w:left w:val="single" w:sz="12" w:space="0" w:color="auto"/>
              <w:bottom w:val="single" w:sz="12" w:space="0" w:color="auto"/>
              <w:right w:val="single" w:sz="12" w:space="0" w:color="auto"/>
            </w:tcBorders>
            <w:vAlign w:val="center"/>
          </w:tcPr>
          <w:p w:rsidR="00064245" w:rsidRPr="00064245" w:rsidRDefault="00064245" w:rsidP="00064245">
            <w:pPr>
              <w:spacing w:line="300" w:lineRule="exact"/>
              <w:rPr>
                <w:rFonts w:ascii="標楷體" w:eastAsia="標楷體" w:hAnsi="標楷體" w:cs="Times New Roman"/>
                <w:sz w:val="28"/>
                <w:szCs w:val="28"/>
              </w:rPr>
            </w:pPr>
            <w:r w:rsidRPr="00064245">
              <w:rPr>
                <w:rFonts w:ascii="Calibri" w:eastAsia="標楷體" w:hAnsi="Calibri" w:cs="Times New Roman" w:hint="eastAsia"/>
                <w:sz w:val="28"/>
                <w:szCs w:val="28"/>
              </w:rPr>
              <w:t>申請複查之參賽學生姓名</w:t>
            </w:r>
          </w:p>
        </w:tc>
        <w:tc>
          <w:tcPr>
            <w:tcW w:w="2332" w:type="dxa"/>
            <w:gridSpan w:val="2"/>
            <w:tcBorders>
              <w:top w:val="single" w:sz="12" w:space="0" w:color="auto"/>
              <w:left w:val="single" w:sz="12" w:space="0" w:color="auto"/>
              <w:bottom w:val="single" w:sz="12" w:space="0" w:color="auto"/>
              <w:right w:val="single" w:sz="12" w:space="0" w:color="auto"/>
            </w:tcBorders>
            <w:vAlign w:val="center"/>
          </w:tcPr>
          <w:p w:rsidR="00064245" w:rsidRPr="00064245" w:rsidRDefault="00064245" w:rsidP="00064245">
            <w:pPr>
              <w:spacing w:line="300" w:lineRule="exact"/>
              <w:rPr>
                <w:rFonts w:ascii="Calibri" w:eastAsia="標楷體" w:hAnsi="Calibri" w:cs="Times New Roman"/>
                <w:sz w:val="28"/>
                <w:szCs w:val="28"/>
              </w:rPr>
            </w:pPr>
          </w:p>
        </w:tc>
        <w:tc>
          <w:tcPr>
            <w:tcW w:w="2335" w:type="dxa"/>
            <w:tcBorders>
              <w:top w:val="single" w:sz="12" w:space="0" w:color="auto"/>
              <w:left w:val="single" w:sz="12" w:space="0" w:color="auto"/>
              <w:bottom w:val="single" w:sz="12" w:space="0" w:color="auto"/>
              <w:right w:val="single" w:sz="12" w:space="0" w:color="auto"/>
            </w:tcBorders>
            <w:vAlign w:val="center"/>
          </w:tcPr>
          <w:p w:rsidR="00064245" w:rsidRPr="00064245" w:rsidRDefault="00064245" w:rsidP="00064245">
            <w:pPr>
              <w:spacing w:line="300" w:lineRule="exact"/>
              <w:rPr>
                <w:rFonts w:ascii="Calibri" w:eastAsia="標楷體" w:hAnsi="Calibri" w:cs="Times New Roman"/>
                <w:sz w:val="28"/>
                <w:szCs w:val="28"/>
              </w:rPr>
            </w:pPr>
            <w:r w:rsidRPr="00064245">
              <w:rPr>
                <w:rFonts w:ascii="標楷體" w:eastAsia="標楷體" w:hAnsi="標楷體" w:cs="Times New Roman" w:hint="eastAsia"/>
                <w:sz w:val="28"/>
                <w:szCs w:val="28"/>
              </w:rPr>
              <w:t>准考證號碼</w:t>
            </w:r>
          </w:p>
        </w:tc>
        <w:tc>
          <w:tcPr>
            <w:tcW w:w="2510" w:type="dxa"/>
            <w:tcBorders>
              <w:top w:val="single" w:sz="12" w:space="0" w:color="auto"/>
              <w:left w:val="single" w:sz="12" w:space="0" w:color="auto"/>
              <w:bottom w:val="single" w:sz="12" w:space="0" w:color="auto"/>
              <w:right w:val="single" w:sz="12" w:space="0" w:color="auto"/>
            </w:tcBorders>
            <w:vAlign w:val="center"/>
          </w:tcPr>
          <w:p w:rsidR="00064245" w:rsidRPr="00064245" w:rsidRDefault="00064245" w:rsidP="00064245">
            <w:pPr>
              <w:spacing w:line="300" w:lineRule="exact"/>
              <w:rPr>
                <w:rFonts w:ascii="標楷體" w:eastAsia="標楷體" w:hAnsi="標楷體" w:cs="Times New Roman"/>
              </w:rPr>
            </w:pPr>
          </w:p>
        </w:tc>
      </w:tr>
      <w:tr w:rsidR="00064245" w:rsidRPr="00064245" w:rsidTr="00F41597">
        <w:trPr>
          <w:trHeight w:val="768"/>
          <w:jc w:val="center"/>
        </w:trPr>
        <w:tc>
          <w:tcPr>
            <w:tcW w:w="2331" w:type="dxa"/>
            <w:tcBorders>
              <w:top w:val="single" w:sz="12" w:space="0" w:color="auto"/>
              <w:left w:val="single" w:sz="12" w:space="0" w:color="auto"/>
              <w:right w:val="single" w:sz="12" w:space="0" w:color="auto"/>
            </w:tcBorders>
            <w:vAlign w:val="center"/>
          </w:tcPr>
          <w:p w:rsidR="00064245" w:rsidRPr="00064245" w:rsidRDefault="00064245" w:rsidP="00064245">
            <w:pPr>
              <w:spacing w:line="300" w:lineRule="exact"/>
              <w:rPr>
                <w:rFonts w:ascii="Calibri" w:eastAsia="標楷體" w:hAnsi="Calibri" w:cs="Times New Roman"/>
                <w:sz w:val="28"/>
                <w:szCs w:val="28"/>
              </w:rPr>
            </w:pPr>
            <w:r w:rsidRPr="00064245">
              <w:rPr>
                <w:rFonts w:ascii="Calibri" w:eastAsia="標楷體" w:hAnsi="Calibri" w:cs="Times New Roman" w:hint="eastAsia"/>
                <w:sz w:val="28"/>
                <w:szCs w:val="28"/>
              </w:rPr>
              <w:t>競賽主題名稱</w:t>
            </w:r>
          </w:p>
        </w:tc>
        <w:tc>
          <w:tcPr>
            <w:tcW w:w="7177" w:type="dxa"/>
            <w:gridSpan w:val="4"/>
            <w:tcBorders>
              <w:top w:val="single" w:sz="12" w:space="0" w:color="auto"/>
              <w:left w:val="single" w:sz="12" w:space="0" w:color="auto"/>
              <w:right w:val="single" w:sz="12" w:space="0" w:color="auto"/>
            </w:tcBorders>
            <w:vAlign w:val="center"/>
          </w:tcPr>
          <w:p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□機械職群</w:t>
            </w:r>
            <w:r w:rsidRPr="00064245">
              <w:rPr>
                <w:rFonts w:ascii="標楷體" w:eastAsia="標楷體" w:hAnsi="標楷體" w:cs="Times New Roman" w:hint="eastAsia"/>
              </w:rPr>
              <w:tab/>
            </w:r>
          </w:p>
          <w:p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□食品職群烘焙</w:t>
            </w:r>
          </w:p>
          <w:p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□動力機械職群</w:t>
            </w:r>
            <w:r w:rsidRPr="00064245">
              <w:rPr>
                <w:rFonts w:ascii="標楷體" w:eastAsia="標楷體" w:hAnsi="標楷體" w:cs="Times New Roman" w:hint="eastAsia"/>
              </w:rPr>
              <w:tab/>
            </w:r>
            <w:r w:rsidRPr="00064245">
              <w:rPr>
                <w:rFonts w:ascii="標楷體" w:eastAsia="標楷體" w:hAnsi="標楷體" w:cs="Times New Roman" w:hint="eastAsia"/>
              </w:rPr>
              <w:tab/>
            </w:r>
          </w:p>
          <w:p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□電機職群工業電子</w:t>
            </w:r>
            <w:r w:rsidRPr="00064245">
              <w:rPr>
                <w:rFonts w:ascii="標楷體" w:eastAsia="標楷體" w:hAnsi="標楷體" w:cs="Times New Roman" w:hint="eastAsia"/>
              </w:rPr>
              <w:tab/>
              <w:t>□電機職群室內配線</w:t>
            </w:r>
          </w:p>
          <w:p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□家政職群幼保</w:t>
            </w:r>
            <w:r w:rsidRPr="00064245">
              <w:rPr>
                <w:rFonts w:ascii="標楷體" w:eastAsia="標楷體" w:hAnsi="標楷體" w:cs="Times New Roman" w:hint="eastAsia"/>
              </w:rPr>
              <w:tab/>
              <w:t xml:space="preserve">    □家政職群美髮     □家政職群美甲</w:t>
            </w:r>
          </w:p>
          <w:p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 xml:space="preserve">□商業及管理職群  </w:t>
            </w:r>
          </w:p>
          <w:p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□餐旅職群餐飲服務  □餐旅職群中餐烹飪 □餐旅職群飲料調製</w:t>
            </w:r>
          </w:p>
          <w:p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□設計職群</w:t>
            </w:r>
            <w:r w:rsidRPr="00064245">
              <w:rPr>
                <w:rFonts w:ascii="標楷體" w:eastAsia="標楷體" w:hAnsi="標楷體" w:cs="Times New Roman" w:hint="eastAsia"/>
              </w:rPr>
              <w:tab/>
            </w:r>
          </w:p>
          <w:p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□農業職群</w:t>
            </w:r>
            <w:r w:rsidRPr="00064245">
              <w:rPr>
                <w:rFonts w:ascii="標楷體" w:eastAsia="標楷體" w:hAnsi="標楷體" w:cs="Times New Roman" w:hint="eastAsia"/>
              </w:rPr>
              <w:tab/>
            </w:r>
          </w:p>
        </w:tc>
      </w:tr>
      <w:tr w:rsidR="00064245" w:rsidRPr="00064245" w:rsidTr="00F41597">
        <w:trPr>
          <w:trHeight w:val="737"/>
          <w:jc w:val="center"/>
        </w:trPr>
        <w:tc>
          <w:tcPr>
            <w:tcW w:w="2331" w:type="dxa"/>
            <w:tcBorders>
              <w:top w:val="single" w:sz="12" w:space="0" w:color="auto"/>
              <w:left w:val="single" w:sz="12" w:space="0" w:color="auto"/>
              <w:bottom w:val="single" w:sz="24" w:space="0" w:color="auto"/>
              <w:right w:val="single" w:sz="12" w:space="0" w:color="auto"/>
            </w:tcBorders>
            <w:vAlign w:val="center"/>
          </w:tcPr>
          <w:p w:rsidR="00064245" w:rsidRPr="00064245" w:rsidRDefault="00064245" w:rsidP="00064245">
            <w:pPr>
              <w:ind w:left="22"/>
              <w:rPr>
                <w:rFonts w:ascii="Times New Roman" w:eastAsia="標楷體" w:hAnsi="Times New Roman" w:cs="Times New Roman"/>
                <w:kern w:val="1"/>
                <w:sz w:val="28"/>
                <w:szCs w:val="28"/>
                <w:lang w:eastAsia="ar-SA"/>
              </w:rPr>
            </w:pPr>
            <w:r w:rsidRPr="00064245">
              <w:rPr>
                <w:rFonts w:ascii="Times New Roman" w:eastAsia="標楷體" w:hAnsi="Times New Roman" w:cs="Times New Roman" w:hint="eastAsia"/>
                <w:kern w:val="1"/>
                <w:sz w:val="28"/>
                <w:szCs w:val="28"/>
                <w:lang w:eastAsia="ar-SA"/>
              </w:rPr>
              <w:t>申請複查項目</w:t>
            </w:r>
          </w:p>
        </w:tc>
        <w:tc>
          <w:tcPr>
            <w:tcW w:w="7177" w:type="dxa"/>
            <w:gridSpan w:val="4"/>
            <w:tcBorders>
              <w:top w:val="single" w:sz="12" w:space="0" w:color="auto"/>
              <w:left w:val="single" w:sz="12" w:space="0" w:color="auto"/>
              <w:bottom w:val="single" w:sz="24" w:space="0" w:color="auto"/>
              <w:right w:val="single" w:sz="12" w:space="0" w:color="auto"/>
            </w:tcBorders>
            <w:vAlign w:val="center"/>
          </w:tcPr>
          <w:p w:rsidR="00064245" w:rsidRPr="00064245" w:rsidRDefault="00064245" w:rsidP="00064245">
            <w:pPr>
              <w:ind w:leftChars="100" w:left="240"/>
              <w:rPr>
                <w:rFonts w:ascii="Calibri" w:eastAsia="標楷體" w:hAnsi="Calibri" w:cs="Times New Roman"/>
                <w:sz w:val="28"/>
                <w:szCs w:val="28"/>
              </w:rPr>
            </w:pPr>
            <w:r w:rsidRPr="00064245">
              <w:rPr>
                <w:rFonts w:ascii="Calibri" w:eastAsia="標楷體" w:hAnsi="Calibri" w:cs="Times New Roman"/>
                <w:sz w:val="28"/>
                <w:szCs w:val="28"/>
              </w:rPr>
              <w:sym w:font="Webdings" w:char="F063"/>
            </w:r>
            <w:r w:rsidRPr="00064245">
              <w:rPr>
                <w:rFonts w:ascii="Calibri" w:eastAsia="標楷體" w:hAnsi="Calibri" w:cs="Times New Roman" w:hint="eastAsia"/>
                <w:sz w:val="28"/>
                <w:szCs w:val="28"/>
              </w:rPr>
              <w:t>學科成績</w:t>
            </w:r>
            <w:r w:rsidRPr="00064245">
              <w:rPr>
                <w:rFonts w:ascii="Calibri" w:eastAsia="標楷體" w:hAnsi="Calibri" w:cs="Times New Roman" w:hint="eastAsia"/>
                <w:sz w:val="28"/>
                <w:szCs w:val="28"/>
              </w:rPr>
              <w:t>(</w:t>
            </w:r>
            <w:r w:rsidRPr="00064245">
              <w:rPr>
                <w:rFonts w:ascii="Calibri" w:eastAsia="標楷體" w:hAnsi="Calibri" w:cs="Times New Roman" w:hint="eastAsia"/>
                <w:sz w:val="28"/>
                <w:szCs w:val="28"/>
              </w:rPr>
              <w:t>原始成績：</w:t>
            </w:r>
            <w:r w:rsidRPr="00064245">
              <w:rPr>
                <w:rFonts w:ascii="Calibri" w:eastAsia="標楷體" w:hAnsi="Calibri" w:cs="Times New Roman" w:hint="eastAsia"/>
                <w:sz w:val="28"/>
                <w:szCs w:val="28"/>
                <w:u w:val="single"/>
              </w:rPr>
              <w:t xml:space="preserve">          </w:t>
            </w:r>
            <w:r w:rsidRPr="00064245">
              <w:rPr>
                <w:rFonts w:ascii="Calibri" w:eastAsia="標楷體" w:hAnsi="Calibri" w:cs="Times New Roman" w:hint="eastAsia"/>
                <w:sz w:val="28"/>
                <w:szCs w:val="28"/>
              </w:rPr>
              <w:t>)</w:t>
            </w:r>
            <w:r w:rsidRPr="00064245">
              <w:rPr>
                <w:rFonts w:ascii="Calibri" w:eastAsia="標楷體" w:hAnsi="Calibri" w:cs="Times New Roman"/>
                <w:sz w:val="28"/>
                <w:szCs w:val="28"/>
              </w:rPr>
              <w:br/>
            </w:r>
            <w:r w:rsidRPr="00064245">
              <w:rPr>
                <w:rFonts w:ascii="Calibri" w:eastAsia="標楷體" w:hAnsi="Calibri" w:cs="Times New Roman"/>
                <w:sz w:val="28"/>
                <w:szCs w:val="28"/>
              </w:rPr>
              <w:sym w:font="Webdings" w:char="F063"/>
            </w:r>
            <w:r w:rsidRPr="00064245">
              <w:rPr>
                <w:rFonts w:ascii="Calibri" w:eastAsia="標楷體" w:hAnsi="Calibri" w:cs="Times New Roman" w:hint="eastAsia"/>
                <w:sz w:val="28"/>
                <w:szCs w:val="28"/>
              </w:rPr>
              <w:t>術科成績</w:t>
            </w:r>
            <w:r w:rsidRPr="00064245">
              <w:rPr>
                <w:rFonts w:ascii="Calibri" w:eastAsia="標楷體" w:hAnsi="Calibri" w:cs="Times New Roman" w:hint="eastAsia"/>
                <w:sz w:val="28"/>
                <w:szCs w:val="28"/>
              </w:rPr>
              <w:t>(</w:t>
            </w:r>
            <w:r w:rsidRPr="00064245">
              <w:rPr>
                <w:rFonts w:ascii="Calibri" w:eastAsia="標楷體" w:hAnsi="Calibri" w:cs="Times New Roman" w:hint="eastAsia"/>
                <w:sz w:val="28"/>
                <w:szCs w:val="28"/>
              </w:rPr>
              <w:t>原始成績：</w:t>
            </w:r>
            <w:r w:rsidRPr="00064245">
              <w:rPr>
                <w:rFonts w:ascii="Calibri" w:eastAsia="標楷體" w:hAnsi="Calibri" w:cs="Times New Roman" w:hint="eastAsia"/>
                <w:sz w:val="28"/>
                <w:szCs w:val="28"/>
                <w:u w:val="single"/>
              </w:rPr>
              <w:t xml:space="preserve">          </w:t>
            </w:r>
            <w:r w:rsidRPr="00064245">
              <w:rPr>
                <w:rFonts w:ascii="Calibri" w:eastAsia="標楷體" w:hAnsi="Calibri" w:cs="Times New Roman" w:hint="eastAsia"/>
                <w:sz w:val="28"/>
                <w:szCs w:val="28"/>
              </w:rPr>
              <w:t>)</w:t>
            </w:r>
            <w:r w:rsidRPr="00064245">
              <w:rPr>
                <w:rFonts w:ascii="Calibri" w:eastAsia="標楷體" w:hAnsi="Calibri" w:cs="Times New Roman"/>
                <w:sz w:val="28"/>
                <w:szCs w:val="28"/>
              </w:rPr>
              <w:t xml:space="preserve"> </w:t>
            </w:r>
          </w:p>
        </w:tc>
      </w:tr>
      <w:tr w:rsidR="00064245" w:rsidRPr="00064245" w:rsidTr="00F41597">
        <w:trPr>
          <w:trHeight w:val="737"/>
          <w:jc w:val="center"/>
        </w:trPr>
        <w:tc>
          <w:tcPr>
            <w:tcW w:w="9508" w:type="dxa"/>
            <w:gridSpan w:val="5"/>
            <w:tcBorders>
              <w:top w:val="single" w:sz="12" w:space="0" w:color="auto"/>
              <w:left w:val="single" w:sz="12" w:space="0" w:color="auto"/>
              <w:bottom w:val="single" w:sz="24" w:space="0" w:color="auto"/>
              <w:right w:val="single" w:sz="12" w:space="0" w:color="auto"/>
            </w:tcBorders>
            <w:vAlign w:val="center"/>
          </w:tcPr>
          <w:p w:rsidR="00064245" w:rsidRPr="00064245" w:rsidRDefault="00064245" w:rsidP="00064245">
            <w:pPr>
              <w:ind w:leftChars="100" w:left="240"/>
              <w:rPr>
                <w:rFonts w:ascii="Calibri" w:eastAsia="標楷體" w:hAnsi="Calibri" w:cs="Times New Roman"/>
                <w:sz w:val="28"/>
                <w:szCs w:val="28"/>
              </w:rPr>
            </w:pPr>
          </w:p>
          <w:p w:rsidR="00064245" w:rsidRPr="00064245" w:rsidRDefault="00064245" w:rsidP="00064245">
            <w:pPr>
              <w:ind w:leftChars="100" w:left="240"/>
              <w:rPr>
                <w:rFonts w:ascii="Calibri" w:eastAsia="標楷體" w:hAnsi="Calibri" w:cs="Times New Roman"/>
                <w:sz w:val="28"/>
                <w:szCs w:val="28"/>
              </w:rPr>
            </w:pPr>
            <w:r w:rsidRPr="00064245">
              <w:rPr>
                <w:rFonts w:ascii="Calibri" w:eastAsia="標楷體" w:hAnsi="Calibri" w:cs="Times New Roman" w:hint="eastAsia"/>
                <w:sz w:val="28"/>
                <w:szCs w:val="28"/>
              </w:rPr>
              <w:t>申請人核章：</w:t>
            </w:r>
            <w:r w:rsidRPr="00064245">
              <w:rPr>
                <w:rFonts w:ascii="Calibri" w:eastAsia="標楷體" w:hAnsi="Calibri" w:cs="Times New Roman" w:hint="eastAsia"/>
                <w:sz w:val="28"/>
                <w:szCs w:val="28"/>
              </w:rPr>
              <w:t xml:space="preserve">            </w:t>
            </w:r>
            <w:r w:rsidRPr="00064245">
              <w:rPr>
                <w:rFonts w:ascii="Calibri" w:eastAsia="標楷體" w:hAnsi="Calibri" w:cs="Times New Roman" w:hint="eastAsia"/>
                <w:sz w:val="28"/>
                <w:szCs w:val="28"/>
              </w:rPr>
              <w:t>主任核章：</w:t>
            </w:r>
            <w:r w:rsidRPr="00064245">
              <w:rPr>
                <w:rFonts w:ascii="Calibri" w:eastAsia="標楷體" w:hAnsi="Calibri" w:cs="Times New Roman" w:hint="eastAsia"/>
                <w:sz w:val="28"/>
                <w:szCs w:val="28"/>
              </w:rPr>
              <w:t xml:space="preserve">            </w:t>
            </w:r>
            <w:r w:rsidRPr="00064245">
              <w:rPr>
                <w:rFonts w:ascii="Calibri" w:eastAsia="標楷體" w:hAnsi="Calibri" w:cs="Times New Roman" w:hint="eastAsia"/>
                <w:sz w:val="28"/>
                <w:szCs w:val="28"/>
              </w:rPr>
              <w:t>校長核章：</w:t>
            </w:r>
          </w:p>
          <w:p w:rsidR="00064245" w:rsidRPr="00064245" w:rsidRDefault="00064245" w:rsidP="00064245">
            <w:pPr>
              <w:ind w:leftChars="100" w:left="240"/>
              <w:rPr>
                <w:rFonts w:ascii="Calibri" w:eastAsia="標楷體" w:hAnsi="Calibri" w:cs="Times New Roman"/>
                <w:sz w:val="28"/>
                <w:szCs w:val="28"/>
              </w:rPr>
            </w:pPr>
          </w:p>
        </w:tc>
      </w:tr>
      <w:tr w:rsidR="00064245" w:rsidRPr="00064245" w:rsidTr="00F41597">
        <w:trPr>
          <w:trHeight w:val="737"/>
          <w:jc w:val="center"/>
        </w:trPr>
        <w:tc>
          <w:tcPr>
            <w:tcW w:w="2340" w:type="dxa"/>
            <w:gridSpan w:val="2"/>
            <w:tcBorders>
              <w:top w:val="single" w:sz="24" w:space="0" w:color="auto"/>
              <w:left w:val="single" w:sz="24" w:space="0" w:color="auto"/>
              <w:bottom w:val="single" w:sz="24" w:space="0" w:color="auto"/>
              <w:right w:val="single" w:sz="24" w:space="0" w:color="auto"/>
            </w:tcBorders>
            <w:vAlign w:val="center"/>
          </w:tcPr>
          <w:p w:rsidR="00064245" w:rsidRPr="00064245" w:rsidRDefault="00064245" w:rsidP="00064245">
            <w:pPr>
              <w:ind w:leftChars="100" w:left="240"/>
              <w:rPr>
                <w:rFonts w:ascii="Calibri" w:eastAsia="標楷體" w:hAnsi="Calibri" w:cs="Times New Roman"/>
                <w:sz w:val="28"/>
                <w:szCs w:val="28"/>
              </w:rPr>
            </w:pPr>
            <w:r w:rsidRPr="00064245">
              <w:rPr>
                <w:rFonts w:ascii="Calibri" w:eastAsia="標楷體" w:hAnsi="Calibri" w:cs="Times New Roman" w:hint="eastAsia"/>
                <w:sz w:val="28"/>
                <w:szCs w:val="28"/>
              </w:rPr>
              <w:t>複查結果</w:t>
            </w:r>
            <w:r w:rsidRPr="00064245">
              <w:rPr>
                <w:rFonts w:ascii="Calibri" w:eastAsia="標楷體" w:hAnsi="Calibri" w:cs="Times New Roman" w:hint="eastAsia"/>
                <w:sz w:val="28"/>
                <w:szCs w:val="28"/>
              </w:rPr>
              <w:t xml:space="preserve"> </w:t>
            </w:r>
          </w:p>
          <w:p w:rsidR="00064245" w:rsidRPr="00064245" w:rsidRDefault="00064245" w:rsidP="00064245">
            <w:pPr>
              <w:ind w:leftChars="100" w:left="240"/>
              <w:rPr>
                <w:rFonts w:ascii="Calibri" w:eastAsia="標楷體" w:hAnsi="Calibri" w:cs="Times New Roman"/>
                <w:sz w:val="28"/>
                <w:szCs w:val="28"/>
              </w:rPr>
            </w:pPr>
            <w:r w:rsidRPr="00064245">
              <w:rPr>
                <w:rFonts w:ascii="Calibri" w:eastAsia="標楷體" w:hAnsi="Calibri" w:cs="Times New Roman" w:hint="eastAsia"/>
                <w:sz w:val="28"/>
                <w:szCs w:val="28"/>
              </w:rPr>
              <w:t>(</w:t>
            </w:r>
            <w:r w:rsidRPr="00064245">
              <w:rPr>
                <w:rFonts w:ascii="Calibri" w:eastAsia="標楷體" w:hAnsi="Calibri" w:cs="Times New Roman" w:hint="eastAsia"/>
                <w:sz w:val="28"/>
                <w:szCs w:val="28"/>
              </w:rPr>
              <w:t>總籌學校填寫</w:t>
            </w:r>
            <w:r w:rsidRPr="00064245">
              <w:rPr>
                <w:rFonts w:ascii="Calibri" w:eastAsia="標楷體" w:hAnsi="Calibri" w:cs="Times New Roman" w:hint="eastAsia"/>
                <w:sz w:val="28"/>
                <w:szCs w:val="28"/>
              </w:rPr>
              <w:t>)</w:t>
            </w:r>
          </w:p>
        </w:tc>
        <w:tc>
          <w:tcPr>
            <w:tcW w:w="7168" w:type="dxa"/>
            <w:gridSpan w:val="3"/>
            <w:tcBorders>
              <w:top w:val="single" w:sz="24" w:space="0" w:color="auto"/>
              <w:left w:val="single" w:sz="24" w:space="0" w:color="auto"/>
              <w:bottom w:val="single" w:sz="24" w:space="0" w:color="auto"/>
              <w:right w:val="single" w:sz="24" w:space="0" w:color="auto"/>
            </w:tcBorders>
            <w:vAlign w:val="center"/>
          </w:tcPr>
          <w:p w:rsidR="00064245" w:rsidRPr="00064245" w:rsidRDefault="00064245" w:rsidP="00064245">
            <w:pPr>
              <w:ind w:leftChars="100" w:left="240"/>
              <w:rPr>
                <w:rFonts w:ascii="Calibri" w:eastAsia="標楷體" w:hAnsi="Calibri" w:cs="Times New Roman"/>
                <w:sz w:val="28"/>
                <w:szCs w:val="28"/>
              </w:rPr>
            </w:pPr>
            <w:r w:rsidRPr="00064245">
              <w:rPr>
                <w:rFonts w:ascii="Calibri" w:eastAsia="標楷體" w:hAnsi="Calibri" w:cs="Times New Roman"/>
                <w:sz w:val="28"/>
                <w:szCs w:val="28"/>
              </w:rPr>
              <w:sym w:font="Webdings" w:char="F063"/>
            </w:r>
            <w:r w:rsidRPr="00064245">
              <w:rPr>
                <w:rFonts w:ascii="Calibri" w:eastAsia="標楷體" w:hAnsi="Calibri" w:cs="Times New Roman" w:hint="eastAsia"/>
                <w:sz w:val="28"/>
                <w:szCs w:val="28"/>
              </w:rPr>
              <w:t>學科成績</w:t>
            </w:r>
            <w:r w:rsidRPr="00064245">
              <w:rPr>
                <w:rFonts w:ascii="Calibri" w:eastAsia="標楷體" w:hAnsi="Calibri" w:cs="Times New Roman" w:hint="eastAsia"/>
                <w:sz w:val="28"/>
                <w:szCs w:val="28"/>
              </w:rPr>
              <w:t>(</w:t>
            </w:r>
            <w:r w:rsidRPr="00064245">
              <w:rPr>
                <w:rFonts w:ascii="Calibri" w:eastAsia="標楷體" w:hAnsi="Calibri" w:cs="Times New Roman" w:hint="eastAsia"/>
                <w:sz w:val="28"/>
                <w:szCs w:val="28"/>
              </w:rPr>
              <w:t>複查成績：</w:t>
            </w:r>
            <w:r w:rsidRPr="00064245">
              <w:rPr>
                <w:rFonts w:ascii="Calibri" w:eastAsia="標楷體" w:hAnsi="Calibri" w:cs="Times New Roman" w:hint="eastAsia"/>
                <w:sz w:val="28"/>
                <w:szCs w:val="28"/>
                <w:u w:val="single"/>
              </w:rPr>
              <w:t xml:space="preserve">          </w:t>
            </w:r>
            <w:r w:rsidRPr="00064245">
              <w:rPr>
                <w:rFonts w:ascii="Calibri" w:eastAsia="標楷體" w:hAnsi="Calibri" w:cs="Times New Roman" w:hint="eastAsia"/>
                <w:sz w:val="28"/>
                <w:szCs w:val="28"/>
              </w:rPr>
              <w:t>)</w:t>
            </w:r>
            <w:r w:rsidRPr="00064245">
              <w:rPr>
                <w:rFonts w:ascii="Calibri" w:eastAsia="標楷體" w:hAnsi="Calibri" w:cs="Times New Roman"/>
                <w:sz w:val="28"/>
                <w:szCs w:val="28"/>
              </w:rPr>
              <w:br/>
            </w:r>
            <w:r w:rsidRPr="00064245">
              <w:rPr>
                <w:rFonts w:ascii="Calibri" w:eastAsia="標楷體" w:hAnsi="Calibri" w:cs="Times New Roman"/>
                <w:sz w:val="28"/>
                <w:szCs w:val="28"/>
              </w:rPr>
              <w:sym w:font="Webdings" w:char="F063"/>
            </w:r>
            <w:r w:rsidRPr="00064245">
              <w:rPr>
                <w:rFonts w:ascii="Calibri" w:eastAsia="標楷體" w:hAnsi="Calibri" w:cs="Times New Roman" w:hint="eastAsia"/>
                <w:sz w:val="28"/>
                <w:szCs w:val="28"/>
              </w:rPr>
              <w:t>術科成績</w:t>
            </w:r>
            <w:r w:rsidRPr="00064245">
              <w:rPr>
                <w:rFonts w:ascii="Calibri" w:eastAsia="標楷體" w:hAnsi="Calibri" w:cs="Times New Roman" w:hint="eastAsia"/>
                <w:sz w:val="28"/>
                <w:szCs w:val="28"/>
              </w:rPr>
              <w:t>(</w:t>
            </w:r>
            <w:r w:rsidRPr="00064245">
              <w:rPr>
                <w:rFonts w:ascii="Calibri" w:eastAsia="標楷體" w:hAnsi="Calibri" w:cs="Times New Roman" w:hint="eastAsia"/>
                <w:sz w:val="28"/>
                <w:szCs w:val="28"/>
              </w:rPr>
              <w:t>複查成績：</w:t>
            </w:r>
            <w:r w:rsidRPr="00064245">
              <w:rPr>
                <w:rFonts w:ascii="Calibri" w:eastAsia="標楷體" w:hAnsi="Calibri" w:cs="Times New Roman" w:hint="eastAsia"/>
                <w:sz w:val="28"/>
                <w:szCs w:val="28"/>
                <w:u w:val="single"/>
              </w:rPr>
              <w:t xml:space="preserve">          </w:t>
            </w:r>
            <w:r w:rsidRPr="00064245">
              <w:rPr>
                <w:rFonts w:ascii="Calibri" w:eastAsia="標楷體" w:hAnsi="Calibri" w:cs="Times New Roman" w:hint="eastAsia"/>
                <w:sz w:val="28"/>
                <w:szCs w:val="28"/>
              </w:rPr>
              <w:t>)</w:t>
            </w:r>
          </w:p>
          <w:p w:rsidR="00064245" w:rsidRPr="00064245" w:rsidRDefault="00064245" w:rsidP="00F2559E">
            <w:pPr>
              <w:ind w:leftChars="100" w:left="240"/>
              <w:rPr>
                <w:rFonts w:ascii="Calibri" w:eastAsia="標楷體" w:hAnsi="Calibri" w:cs="Times New Roman"/>
                <w:sz w:val="28"/>
                <w:szCs w:val="28"/>
              </w:rPr>
            </w:pPr>
            <w:r w:rsidRPr="00064245">
              <w:rPr>
                <w:rFonts w:ascii="Calibri" w:eastAsia="標楷體" w:hAnsi="Calibri" w:cs="Times New Roman" w:hint="eastAsia"/>
                <w:sz w:val="28"/>
                <w:szCs w:val="28"/>
              </w:rPr>
              <w:t>備註：</w:t>
            </w:r>
          </w:p>
        </w:tc>
      </w:tr>
    </w:tbl>
    <w:p w:rsidR="00064245" w:rsidRPr="00064245" w:rsidRDefault="00064245" w:rsidP="00F2559E">
      <w:pPr>
        <w:spacing w:before="5"/>
        <w:ind w:left="100"/>
        <w:rPr>
          <w:rFonts w:ascii="標楷體" w:eastAsia="標楷體" w:hAnsi="標楷體" w:cs="Times New Roman"/>
          <w:szCs w:val="24"/>
        </w:rPr>
      </w:pPr>
      <w:r w:rsidRPr="00064245">
        <w:rPr>
          <w:rFonts w:ascii="標楷體" w:eastAsia="標楷體" w:hAnsi="標楷體" w:cs="Times New Roman"/>
        </w:rPr>
        <w:t xml:space="preserve"> </w:t>
      </w:r>
      <w:r w:rsidRPr="00064245">
        <w:rPr>
          <w:rFonts w:ascii="標楷體" w:eastAsia="標楷體" w:hAnsi="標楷體" w:cs="Times New Roman" w:hint="eastAsia"/>
          <w:szCs w:val="24"/>
        </w:rPr>
        <w:t>說明：</w:t>
      </w:r>
    </w:p>
    <w:p w:rsidR="00064245" w:rsidRPr="00064245" w:rsidRDefault="00064245" w:rsidP="00064245">
      <w:pPr>
        <w:spacing w:line="240" w:lineRule="exact"/>
        <w:ind w:leftChars="236" w:left="849" w:hangingChars="118" w:hanging="283"/>
        <w:rPr>
          <w:rFonts w:ascii="標楷體" w:eastAsia="標楷體" w:hAnsi="標楷體" w:cs="Times New Roman"/>
          <w:szCs w:val="24"/>
        </w:rPr>
      </w:pPr>
      <w:r w:rsidRPr="00064245">
        <w:rPr>
          <w:rFonts w:ascii="標楷體" w:eastAsia="標楷體" w:hAnsi="標楷體" w:cs="Times New Roman"/>
          <w:szCs w:val="24"/>
        </w:rPr>
        <w:t>1.</w:t>
      </w:r>
      <w:r w:rsidRPr="00064245">
        <w:rPr>
          <w:rFonts w:ascii="標楷體" w:eastAsia="標楷體" w:hAnsi="標楷體" w:cs="Times New Roman"/>
          <w:szCs w:val="24"/>
        </w:rPr>
        <w:tab/>
      </w:r>
      <w:r w:rsidRPr="00064245">
        <w:rPr>
          <w:rFonts w:ascii="標楷體" w:eastAsia="標楷體" w:hAnsi="標楷體" w:cs="Times New Roman" w:hint="eastAsia"/>
          <w:szCs w:val="24"/>
        </w:rPr>
        <w:t>本申請表</w:t>
      </w:r>
      <w:r w:rsidRPr="00064245">
        <w:rPr>
          <w:rFonts w:ascii="標楷體" w:eastAsia="標楷體" w:hAnsi="標楷體" w:cs="Times New Roman" w:hint="eastAsia"/>
          <w:b/>
          <w:szCs w:val="24"/>
          <w:u w:val="single"/>
        </w:rPr>
        <w:t>由參賽國中該競賽主題之帶隊教師或者參賽國中承辦人(即申請人)</w:t>
      </w:r>
      <w:r w:rsidRPr="00064245">
        <w:rPr>
          <w:rFonts w:ascii="標楷體" w:eastAsia="標楷體" w:hAnsi="標楷體" w:cs="Times New Roman" w:hint="eastAsia"/>
          <w:szCs w:val="24"/>
        </w:rPr>
        <w:t>填寫，核章後正本交由總籌學校處理(並請將申請表掃描成</w:t>
      </w:r>
      <w:r w:rsidRPr="00064245">
        <w:rPr>
          <w:rFonts w:ascii="標楷體" w:eastAsia="標楷體" w:hAnsi="標楷體" w:cs="Times New Roman"/>
          <w:szCs w:val="24"/>
        </w:rPr>
        <w:t>PDF</w:t>
      </w:r>
      <w:r w:rsidRPr="00064245">
        <w:rPr>
          <w:rFonts w:ascii="標楷體" w:eastAsia="標楷體" w:hAnsi="標楷體" w:cs="Times New Roman" w:hint="eastAsia"/>
          <w:szCs w:val="24"/>
        </w:rPr>
        <w:t>電子檔同步</w:t>
      </w:r>
      <w:r w:rsidRPr="00064245">
        <w:rPr>
          <w:rFonts w:ascii="標楷體" w:eastAsia="標楷體" w:hAnsi="標楷體" w:cs="Times New Roman"/>
          <w:szCs w:val="24"/>
        </w:rPr>
        <w:t>mail</w:t>
      </w:r>
      <w:r w:rsidRPr="00064245">
        <w:rPr>
          <w:rFonts w:ascii="標楷體" w:eastAsia="標楷體" w:hAnsi="標楷體" w:cs="Times New Roman" w:hint="eastAsia"/>
          <w:szCs w:val="24"/>
        </w:rPr>
        <w:t>至總籌學校信箱</w:t>
      </w:r>
      <w:r w:rsidRPr="00064245">
        <w:rPr>
          <w:rFonts w:ascii="標楷體" w:eastAsia="標楷體" w:hAnsi="標楷體" w:cs="Times New Roman"/>
          <w:szCs w:val="24"/>
        </w:rPr>
        <w:t>(</w:t>
      </w:r>
      <w:r w:rsidR="00904A48" w:rsidRPr="00C87A92">
        <w:rPr>
          <w:rFonts w:ascii="標楷體" w:eastAsia="標楷體" w:hAnsi="標楷體"/>
          <w:color w:val="FF0000"/>
        </w:rPr>
        <w:t>luxgen0612@mail.edu.tw</w:t>
      </w:r>
      <w:r w:rsidRPr="00064245">
        <w:rPr>
          <w:rFonts w:ascii="標楷體" w:eastAsia="標楷體" w:hAnsi="標楷體" w:cs="Times New Roman" w:hint="eastAsia"/>
          <w:szCs w:val="24"/>
        </w:rPr>
        <w:t>)，總籌學校確認結果後以E-MAIL回復。</w:t>
      </w:r>
    </w:p>
    <w:p w:rsidR="00064245" w:rsidRPr="00064245" w:rsidRDefault="00064245" w:rsidP="00064245">
      <w:pPr>
        <w:spacing w:line="240" w:lineRule="exact"/>
        <w:ind w:leftChars="236" w:left="849" w:hangingChars="118" w:hanging="283"/>
        <w:rPr>
          <w:rFonts w:ascii="標楷體" w:eastAsia="標楷體" w:hAnsi="標楷體" w:cs="Times New Roman"/>
          <w:szCs w:val="24"/>
        </w:rPr>
      </w:pPr>
      <w:r w:rsidRPr="00064245">
        <w:rPr>
          <w:rFonts w:ascii="標楷體" w:eastAsia="標楷體" w:hAnsi="標楷體" w:cs="Times New Roman"/>
          <w:szCs w:val="24"/>
        </w:rPr>
        <w:t>2.</w:t>
      </w:r>
      <w:r w:rsidRPr="00064245">
        <w:rPr>
          <w:rFonts w:ascii="標楷體" w:eastAsia="標楷體" w:hAnsi="標楷體" w:cs="Times New Roman"/>
          <w:szCs w:val="24"/>
        </w:rPr>
        <w:tab/>
      </w:r>
      <w:r w:rsidRPr="00064245">
        <w:rPr>
          <w:rFonts w:ascii="標楷體" w:eastAsia="標楷體" w:hAnsi="標楷體" w:cs="Times New Roman" w:hint="eastAsia"/>
          <w:szCs w:val="24"/>
        </w:rPr>
        <w:t>成績複查申請受理期限：</w:t>
      </w:r>
      <w:r w:rsidRPr="00064245">
        <w:rPr>
          <w:rFonts w:ascii="標楷體" w:eastAsia="標楷體" w:hAnsi="標楷體" w:cs="Times New Roman" w:hint="eastAsia"/>
          <w:b/>
          <w:szCs w:val="24"/>
          <w:u w:val="single"/>
        </w:rPr>
        <w:t>應於教育局公告成績表草案</w:t>
      </w:r>
      <w:r w:rsidRPr="00064245">
        <w:rPr>
          <w:rFonts w:ascii="標楷體" w:eastAsia="標楷體" w:hAnsi="標楷體" w:cs="Times New Roman"/>
          <w:b/>
          <w:szCs w:val="24"/>
          <w:u w:val="single"/>
        </w:rPr>
        <w:t>2</w:t>
      </w:r>
      <w:r w:rsidRPr="00064245">
        <w:rPr>
          <w:rFonts w:ascii="標楷體" w:eastAsia="標楷體" w:hAnsi="標楷體" w:cs="Times New Roman" w:hint="eastAsia"/>
          <w:b/>
          <w:szCs w:val="24"/>
          <w:u w:val="single"/>
        </w:rPr>
        <w:t>個工作日內</w:t>
      </w:r>
      <w:r w:rsidRPr="00064245">
        <w:rPr>
          <w:rFonts w:ascii="標楷體" w:eastAsia="標楷體" w:hAnsi="標楷體" w:cs="Times New Roman"/>
          <w:b/>
          <w:szCs w:val="24"/>
          <w:u w:val="single"/>
        </w:rPr>
        <w:t>(</w:t>
      </w:r>
      <w:r w:rsidRPr="00064245">
        <w:rPr>
          <w:rFonts w:ascii="標楷體" w:eastAsia="標楷體" w:hAnsi="標楷體" w:cs="Times New Roman" w:hint="eastAsia"/>
          <w:b/>
          <w:szCs w:val="24"/>
          <w:u w:val="single"/>
        </w:rPr>
        <w:t>不含六日</w:t>
      </w:r>
      <w:r w:rsidRPr="00064245">
        <w:rPr>
          <w:rFonts w:ascii="標楷體" w:eastAsia="標楷體" w:hAnsi="標楷體" w:cs="Times New Roman"/>
          <w:b/>
          <w:szCs w:val="24"/>
          <w:u w:val="single"/>
        </w:rPr>
        <w:t>)</w:t>
      </w:r>
      <w:r w:rsidRPr="00064245">
        <w:rPr>
          <w:rFonts w:ascii="標楷體" w:eastAsia="標楷體" w:hAnsi="標楷體" w:cs="Times New Roman" w:hint="eastAsia"/>
          <w:szCs w:val="24"/>
        </w:rPr>
        <w:t>，逾期不予受理，複查以一次為限。</w:t>
      </w:r>
    </w:p>
    <w:p w:rsidR="00064245" w:rsidRPr="00064245" w:rsidRDefault="00064245" w:rsidP="00064245">
      <w:pPr>
        <w:spacing w:line="240" w:lineRule="exact"/>
        <w:ind w:leftChars="236" w:left="849" w:hangingChars="118" w:hanging="283"/>
        <w:rPr>
          <w:rFonts w:ascii="標楷體" w:eastAsia="標楷體" w:hAnsi="標楷體" w:cs="Times New Roman"/>
          <w:szCs w:val="24"/>
        </w:rPr>
      </w:pPr>
      <w:r w:rsidRPr="00064245">
        <w:rPr>
          <w:rFonts w:ascii="標楷體" w:eastAsia="標楷體" w:hAnsi="標楷體" w:cs="Times New Roman"/>
          <w:szCs w:val="24"/>
        </w:rPr>
        <w:t>3.</w:t>
      </w:r>
      <w:r w:rsidRPr="00064245">
        <w:rPr>
          <w:rFonts w:ascii="標楷體" w:eastAsia="標楷體" w:hAnsi="標楷體" w:cs="Times New Roman"/>
          <w:szCs w:val="24"/>
        </w:rPr>
        <w:tab/>
      </w:r>
      <w:r w:rsidRPr="00064245">
        <w:rPr>
          <w:rFonts w:ascii="標楷體" w:eastAsia="標楷體" w:hAnsi="標楷體" w:cs="Times New Roman" w:hint="eastAsia"/>
          <w:szCs w:val="24"/>
        </w:rPr>
        <w:t>申請表資料請務必填寫正確，如因資料填寫不全無法辨識，參賽國中須自行負責。</w:t>
      </w:r>
    </w:p>
    <w:p w:rsidR="009A2D19" w:rsidRPr="00064245" w:rsidRDefault="009A2D19" w:rsidP="009A2D19">
      <w:pPr>
        <w:autoSpaceDE w:val="0"/>
        <w:autoSpaceDN w:val="0"/>
        <w:adjustRightInd w:val="0"/>
        <w:rPr>
          <w:rFonts w:ascii="Times New Roman" w:eastAsia="標楷體" w:hAnsi="Times New Roman"/>
          <w:szCs w:val="24"/>
        </w:rPr>
      </w:pPr>
    </w:p>
    <w:p w:rsidR="00947A89" w:rsidRDefault="00947A89">
      <w:pPr>
        <w:widowControl/>
        <w:rPr>
          <w:rFonts w:ascii="標楷體" w:eastAsia="標楷體" w:hAnsi="標楷體"/>
          <w:b/>
          <w:sz w:val="32"/>
          <w:szCs w:val="32"/>
        </w:rPr>
      </w:pPr>
      <w:r>
        <w:rPr>
          <w:rFonts w:ascii="標楷體" w:eastAsia="標楷體" w:hAnsi="標楷體"/>
          <w:b/>
          <w:sz w:val="32"/>
          <w:szCs w:val="32"/>
        </w:rPr>
        <w:br w:type="page"/>
      </w:r>
    </w:p>
    <w:p w:rsidR="00F01C10" w:rsidRPr="00E91D2B" w:rsidRDefault="00F01C10" w:rsidP="00F01C10">
      <w:pPr>
        <w:jc w:val="center"/>
        <w:rPr>
          <w:rFonts w:ascii="標楷體" w:eastAsia="標楷體" w:hAnsi="標楷體"/>
          <w:b/>
          <w:sz w:val="32"/>
          <w:szCs w:val="32"/>
        </w:rPr>
      </w:pPr>
      <w:bookmarkStart w:id="1" w:name="_GoBack"/>
      <w:bookmarkEnd w:id="1"/>
      <w:r w:rsidRPr="00E91D2B">
        <w:rPr>
          <w:rFonts w:ascii="標楷體" w:eastAsia="標楷體" w:hAnsi="標楷體" w:hint="eastAsia"/>
          <w:b/>
          <w:sz w:val="32"/>
          <w:szCs w:val="32"/>
        </w:rPr>
        <w:t>新竹縣1</w:t>
      </w:r>
      <w:r w:rsidRPr="00E91D2B">
        <w:rPr>
          <w:rFonts w:ascii="標楷體" w:eastAsia="標楷體" w:hAnsi="標楷體"/>
          <w:b/>
          <w:sz w:val="32"/>
          <w:szCs w:val="32"/>
        </w:rPr>
        <w:t>1</w:t>
      </w:r>
      <w:r w:rsidR="00965CC8">
        <w:rPr>
          <w:rFonts w:ascii="標楷體" w:eastAsia="標楷體" w:hAnsi="標楷體" w:hint="eastAsia"/>
          <w:b/>
          <w:sz w:val="32"/>
          <w:szCs w:val="32"/>
        </w:rPr>
        <w:t>4</w:t>
      </w:r>
      <w:r w:rsidRPr="00E91D2B">
        <w:rPr>
          <w:rFonts w:ascii="標楷體" w:eastAsia="標楷體" w:hAnsi="標楷體" w:hint="eastAsia"/>
          <w:b/>
          <w:sz w:val="32"/>
          <w:szCs w:val="32"/>
        </w:rPr>
        <w:t>學年度國中技藝教育競賽術科</w:t>
      </w:r>
    </w:p>
    <w:p w:rsidR="00F01C10" w:rsidRPr="00E91D2B" w:rsidRDefault="000F5833" w:rsidP="00F01C10">
      <w:pPr>
        <w:jc w:val="center"/>
        <w:rPr>
          <w:rFonts w:ascii="標楷體" w:eastAsia="標楷體" w:hAnsi="標楷體"/>
          <w:b/>
          <w:sz w:val="32"/>
          <w:szCs w:val="32"/>
        </w:rPr>
      </w:pPr>
      <w:r>
        <w:rPr>
          <w:rFonts w:ascii="標楷體" w:eastAsia="標楷體" w:hAnsi="標楷體" w:cs="Times New Roman" w:hint="eastAsia"/>
          <w:b/>
          <w:bCs/>
          <w:color w:val="000000" w:themeColor="text1"/>
          <w:sz w:val="32"/>
          <w:szCs w:val="32"/>
        </w:rPr>
        <w:t>電機與電子</w:t>
      </w:r>
      <w:r w:rsidR="00E91D2B" w:rsidRPr="00E91D2B">
        <w:rPr>
          <w:rFonts w:ascii="標楷體" w:eastAsia="標楷體" w:hAnsi="標楷體" w:cs="Times New Roman"/>
          <w:b/>
          <w:bCs/>
          <w:color w:val="000000" w:themeColor="text1"/>
          <w:sz w:val="32"/>
          <w:szCs w:val="32"/>
        </w:rPr>
        <w:t>職群(</w:t>
      </w:r>
      <w:r>
        <w:rPr>
          <w:rFonts w:ascii="標楷體" w:eastAsia="標楷體" w:hAnsi="標楷體" w:cs="Times New Roman" w:hint="eastAsia"/>
          <w:b/>
          <w:bCs/>
          <w:color w:val="000000" w:themeColor="text1"/>
          <w:sz w:val="32"/>
          <w:szCs w:val="32"/>
        </w:rPr>
        <w:t>工業電子</w:t>
      </w:r>
      <w:r w:rsidR="00E91D2B" w:rsidRPr="00E91D2B">
        <w:rPr>
          <w:rFonts w:ascii="標楷體" w:eastAsia="標楷體" w:hAnsi="標楷體" w:cs="Times New Roman"/>
          <w:b/>
          <w:bCs/>
          <w:color w:val="000000" w:themeColor="text1"/>
          <w:sz w:val="32"/>
          <w:szCs w:val="32"/>
        </w:rPr>
        <w:t>)</w:t>
      </w:r>
      <w:r w:rsidR="00F01C10" w:rsidRPr="00E91D2B">
        <w:rPr>
          <w:rFonts w:ascii="標楷體" w:eastAsia="標楷體" w:hAnsi="標楷體" w:hint="eastAsia"/>
          <w:b/>
          <w:sz w:val="32"/>
          <w:szCs w:val="32"/>
        </w:rPr>
        <w:t>材料單</w:t>
      </w:r>
    </w:p>
    <w:p w:rsidR="00947A89" w:rsidRDefault="00947A89" w:rsidP="00947A89">
      <w:pPr>
        <w:ind w:firstLineChars="400" w:firstLine="1281"/>
        <w:rPr>
          <w:rFonts w:ascii="標楷體" w:eastAsia="標楷體" w:hAnsi="標楷體"/>
          <w:b/>
          <w:sz w:val="32"/>
          <w:szCs w:val="32"/>
        </w:rPr>
      </w:pPr>
    </w:p>
    <w:p w:rsidR="000F5833" w:rsidRPr="00F21F57" w:rsidRDefault="00947A89" w:rsidP="00947A89">
      <w:pPr>
        <w:tabs>
          <w:tab w:val="left" w:pos="2805"/>
        </w:tabs>
        <w:ind w:firstLineChars="400" w:firstLine="1280"/>
        <w:rPr>
          <w:rFonts w:ascii="標楷體" w:eastAsia="標楷體" w:hAnsi="標楷體" w:cs="Times New Roman"/>
          <w:b/>
          <w:sz w:val="28"/>
          <w:szCs w:val="28"/>
        </w:rPr>
      </w:pPr>
      <w:r>
        <w:rPr>
          <w:rFonts w:ascii="標楷體" w:eastAsia="標楷體" w:hAnsi="標楷體"/>
          <w:sz w:val="32"/>
          <w:szCs w:val="32"/>
        </w:rPr>
        <w:tab/>
      </w:r>
    </w:p>
    <w:tbl>
      <w:tblPr>
        <w:tblStyle w:val="10"/>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17"/>
        <w:gridCol w:w="3402"/>
        <w:gridCol w:w="1559"/>
        <w:gridCol w:w="851"/>
        <w:gridCol w:w="1701"/>
      </w:tblGrid>
      <w:tr w:rsidR="000F5833" w:rsidRPr="004D1C54" w:rsidTr="00216228">
        <w:trPr>
          <w:jc w:val="center"/>
        </w:trPr>
        <w:tc>
          <w:tcPr>
            <w:tcW w:w="817" w:type="dxa"/>
          </w:tcPr>
          <w:p w:rsidR="000F5833" w:rsidRPr="004D1C54" w:rsidRDefault="000F5833" w:rsidP="00216228">
            <w:pPr>
              <w:jc w:val="both"/>
              <w:rPr>
                <w:rFonts w:ascii="Times New Roman" w:eastAsia="標楷體" w:hAnsi="Times New Roman" w:cs="Times New Roman"/>
                <w:szCs w:val="24"/>
              </w:rPr>
            </w:pPr>
            <w:r w:rsidRPr="004D1C54">
              <w:rPr>
                <w:rFonts w:ascii="Times New Roman" w:eastAsia="標楷體" w:hAnsi="Times New Roman" w:cs="Times New Roman"/>
                <w:szCs w:val="24"/>
              </w:rPr>
              <w:t>項次</w:t>
            </w:r>
          </w:p>
        </w:tc>
        <w:tc>
          <w:tcPr>
            <w:tcW w:w="3402" w:type="dxa"/>
          </w:tcPr>
          <w:p w:rsidR="000F5833" w:rsidRPr="004D1C54" w:rsidRDefault="000F5833" w:rsidP="00216228">
            <w:pPr>
              <w:jc w:val="center"/>
              <w:rPr>
                <w:rFonts w:ascii="Times New Roman" w:eastAsia="標楷體" w:hAnsi="Times New Roman" w:cs="Times New Roman"/>
                <w:szCs w:val="24"/>
              </w:rPr>
            </w:pPr>
            <w:r w:rsidRPr="004D1C54">
              <w:rPr>
                <w:rFonts w:ascii="Times New Roman" w:eastAsia="標楷體" w:hAnsi="Times New Roman" w:cs="Times New Roman"/>
                <w:szCs w:val="24"/>
              </w:rPr>
              <w:t>品</w:t>
            </w:r>
            <w:r w:rsidRPr="004D1C54">
              <w:rPr>
                <w:rFonts w:ascii="Times New Roman" w:eastAsia="標楷體" w:hAnsi="Times New Roman" w:cs="Times New Roman"/>
                <w:szCs w:val="24"/>
              </w:rPr>
              <w:t xml:space="preserve">   </w:t>
            </w:r>
            <w:r w:rsidRPr="004D1C54">
              <w:rPr>
                <w:rFonts w:ascii="Times New Roman" w:eastAsia="標楷體" w:hAnsi="Times New Roman" w:cs="Times New Roman"/>
                <w:szCs w:val="24"/>
              </w:rPr>
              <w:t>名</w:t>
            </w:r>
          </w:p>
        </w:tc>
        <w:tc>
          <w:tcPr>
            <w:tcW w:w="1559" w:type="dxa"/>
          </w:tcPr>
          <w:p w:rsidR="000F5833" w:rsidRPr="004D1C54" w:rsidRDefault="000F5833" w:rsidP="00216228">
            <w:pPr>
              <w:jc w:val="center"/>
              <w:rPr>
                <w:rFonts w:ascii="Times New Roman" w:eastAsia="標楷體" w:hAnsi="Times New Roman" w:cs="Times New Roman"/>
                <w:szCs w:val="24"/>
              </w:rPr>
            </w:pPr>
            <w:r w:rsidRPr="004D1C54">
              <w:rPr>
                <w:rFonts w:ascii="Times New Roman" w:eastAsia="標楷體" w:hAnsi="Times New Roman" w:cs="Times New Roman"/>
                <w:szCs w:val="24"/>
              </w:rPr>
              <w:t>數量</w:t>
            </w:r>
          </w:p>
        </w:tc>
        <w:tc>
          <w:tcPr>
            <w:tcW w:w="851" w:type="dxa"/>
          </w:tcPr>
          <w:p w:rsidR="000F5833" w:rsidRPr="004D1C54" w:rsidRDefault="000F5833" w:rsidP="00216228">
            <w:pPr>
              <w:jc w:val="center"/>
              <w:rPr>
                <w:rFonts w:ascii="Times New Roman" w:eastAsia="標楷體" w:hAnsi="Times New Roman" w:cs="Times New Roman"/>
                <w:szCs w:val="24"/>
              </w:rPr>
            </w:pPr>
            <w:r w:rsidRPr="004D1C54">
              <w:rPr>
                <w:rFonts w:ascii="Times New Roman" w:eastAsia="標楷體" w:hAnsi="Times New Roman" w:cs="Times New Roman"/>
                <w:szCs w:val="24"/>
              </w:rPr>
              <w:t>單位</w:t>
            </w:r>
          </w:p>
        </w:tc>
        <w:tc>
          <w:tcPr>
            <w:tcW w:w="1701" w:type="dxa"/>
          </w:tcPr>
          <w:p w:rsidR="000F5833" w:rsidRPr="004D1C54" w:rsidRDefault="000F5833" w:rsidP="00216228">
            <w:pPr>
              <w:jc w:val="center"/>
              <w:rPr>
                <w:rFonts w:ascii="Times New Roman" w:eastAsia="標楷體" w:hAnsi="Times New Roman" w:cs="Times New Roman"/>
                <w:szCs w:val="24"/>
              </w:rPr>
            </w:pPr>
            <w:r w:rsidRPr="004D1C54">
              <w:rPr>
                <w:rFonts w:ascii="Times New Roman" w:eastAsia="標楷體" w:hAnsi="Times New Roman" w:cs="Times New Roman"/>
                <w:szCs w:val="24"/>
              </w:rPr>
              <w:t>備考</w:t>
            </w:r>
          </w:p>
        </w:tc>
      </w:tr>
      <w:tr w:rsidR="000F5833" w:rsidRPr="004D1C54" w:rsidTr="00216228">
        <w:trPr>
          <w:jc w:val="center"/>
        </w:trPr>
        <w:tc>
          <w:tcPr>
            <w:tcW w:w="817" w:type="dxa"/>
          </w:tcPr>
          <w:p w:rsidR="000F5833" w:rsidRPr="004D1C54" w:rsidRDefault="000F5833" w:rsidP="00216228">
            <w:pPr>
              <w:jc w:val="center"/>
              <w:rPr>
                <w:rFonts w:ascii="Times New Roman" w:eastAsia="標楷體" w:hAnsi="Times New Roman" w:cs="Times New Roman"/>
                <w:szCs w:val="24"/>
              </w:rPr>
            </w:pPr>
            <w:r w:rsidRPr="004D1C54">
              <w:rPr>
                <w:rFonts w:ascii="Times New Roman" w:eastAsia="標楷體" w:hAnsi="Times New Roman" w:cs="Times New Roman"/>
                <w:szCs w:val="24"/>
              </w:rPr>
              <w:t>1</w:t>
            </w:r>
          </w:p>
        </w:tc>
        <w:tc>
          <w:tcPr>
            <w:tcW w:w="3402" w:type="dxa"/>
          </w:tcPr>
          <w:p w:rsidR="000F5833" w:rsidRPr="004D1C54" w:rsidRDefault="000F5833" w:rsidP="00216228">
            <w:pPr>
              <w:jc w:val="both"/>
              <w:rPr>
                <w:rFonts w:ascii="Times New Roman" w:eastAsia="標楷體" w:hAnsi="Times New Roman" w:cs="Times New Roman"/>
                <w:szCs w:val="24"/>
              </w:rPr>
            </w:pPr>
            <w:r w:rsidRPr="004D1C54">
              <w:rPr>
                <w:rFonts w:ascii="Times New Roman" w:eastAsia="標楷體" w:hAnsi="Times New Roman" w:cs="Times New Roman"/>
                <w:szCs w:val="24"/>
              </w:rPr>
              <w:t>電烙鐵</w:t>
            </w:r>
            <w:r w:rsidRPr="004D1C54">
              <w:rPr>
                <w:rFonts w:ascii="Times New Roman" w:eastAsia="標楷體" w:hAnsi="Times New Roman" w:cs="Times New Roman"/>
                <w:szCs w:val="24"/>
              </w:rPr>
              <w:t>(30W)</w:t>
            </w:r>
          </w:p>
        </w:tc>
        <w:tc>
          <w:tcPr>
            <w:tcW w:w="1559" w:type="dxa"/>
          </w:tcPr>
          <w:p w:rsidR="000F5833" w:rsidRPr="004D1C54" w:rsidRDefault="000F5833" w:rsidP="00216228">
            <w:pPr>
              <w:jc w:val="center"/>
              <w:rPr>
                <w:rFonts w:ascii="Times New Roman" w:eastAsia="標楷體" w:hAnsi="Times New Roman" w:cs="Times New Roman"/>
                <w:b/>
                <w:szCs w:val="24"/>
              </w:rPr>
            </w:pPr>
            <w:r w:rsidRPr="004D1C54">
              <w:rPr>
                <w:rFonts w:ascii="Times New Roman" w:eastAsia="標楷體" w:hAnsi="Times New Roman" w:cs="Times New Roman"/>
                <w:b/>
                <w:szCs w:val="24"/>
              </w:rPr>
              <w:t>1</w:t>
            </w:r>
          </w:p>
        </w:tc>
        <w:tc>
          <w:tcPr>
            <w:tcW w:w="851" w:type="dxa"/>
          </w:tcPr>
          <w:p w:rsidR="000F5833" w:rsidRPr="004D1C54" w:rsidRDefault="000F5833" w:rsidP="00216228">
            <w:pPr>
              <w:jc w:val="center"/>
              <w:rPr>
                <w:rFonts w:ascii="Times New Roman" w:eastAsia="標楷體" w:hAnsi="Times New Roman" w:cs="Times New Roman"/>
                <w:szCs w:val="24"/>
              </w:rPr>
            </w:pPr>
            <w:r w:rsidRPr="004D1C54">
              <w:rPr>
                <w:rFonts w:ascii="Times New Roman" w:eastAsia="標楷體" w:hAnsi="Times New Roman" w:cs="Times New Roman"/>
                <w:szCs w:val="24"/>
              </w:rPr>
              <w:t>支</w:t>
            </w:r>
          </w:p>
        </w:tc>
        <w:tc>
          <w:tcPr>
            <w:tcW w:w="1701" w:type="dxa"/>
          </w:tcPr>
          <w:p w:rsidR="000F5833" w:rsidRPr="004D1C54" w:rsidRDefault="000F5833" w:rsidP="00216228">
            <w:pPr>
              <w:jc w:val="both"/>
              <w:rPr>
                <w:rFonts w:ascii="Times New Roman" w:eastAsia="標楷體" w:hAnsi="Times New Roman" w:cs="Times New Roman"/>
                <w:szCs w:val="24"/>
              </w:rPr>
            </w:pPr>
          </w:p>
        </w:tc>
      </w:tr>
      <w:tr w:rsidR="000F5833" w:rsidRPr="004D1C54" w:rsidTr="00216228">
        <w:trPr>
          <w:jc w:val="center"/>
        </w:trPr>
        <w:tc>
          <w:tcPr>
            <w:tcW w:w="817" w:type="dxa"/>
          </w:tcPr>
          <w:p w:rsidR="000F5833" w:rsidRPr="004D1C54" w:rsidRDefault="000F5833" w:rsidP="00216228">
            <w:pPr>
              <w:jc w:val="center"/>
              <w:rPr>
                <w:rFonts w:ascii="Times New Roman" w:eastAsia="標楷體" w:hAnsi="Times New Roman" w:cs="Times New Roman"/>
                <w:szCs w:val="24"/>
              </w:rPr>
            </w:pPr>
            <w:r w:rsidRPr="004D1C54">
              <w:rPr>
                <w:rFonts w:ascii="Times New Roman" w:eastAsia="標楷體" w:hAnsi="Times New Roman" w:cs="Times New Roman"/>
                <w:szCs w:val="24"/>
              </w:rPr>
              <w:t>2</w:t>
            </w:r>
          </w:p>
        </w:tc>
        <w:tc>
          <w:tcPr>
            <w:tcW w:w="3402" w:type="dxa"/>
          </w:tcPr>
          <w:p w:rsidR="000F5833" w:rsidRPr="004D1C54" w:rsidRDefault="000F5833" w:rsidP="00216228">
            <w:pPr>
              <w:jc w:val="both"/>
              <w:rPr>
                <w:rFonts w:ascii="Times New Roman" w:eastAsia="標楷體" w:hAnsi="Times New Roman" w:cs="Times New Roman"/>
                <w:szCs w:val="24"/>
              </w:rPr>
            </w:pPr>
            <w:r w:rsidRPr="004D1C54">
              <w:rPr>
                <w:rFonts w:ascii="Times New Roman" w:eastAsia="標楷體" w:hAnsi="Times New Roman" w:cs="Times New Roman"/>
                <w:szCs w:val="24"/>
              </w:rPr>
              <w:t>烙鐵架</w:t>
            </w:r>
            <w:r w:rsidRPr="004D1C54">
              <w:rPr>
                <w:rFonts w:ascii="Times New Roman" w:eastAsia="標楷體" w:hAnsi="Times New Roman" w:cs="Times New Roman"/>
                <w:szCs w:val="24"/>
              </w:rPr>
              <w:t>(</w:t>
            </w:r>
            <w:r w:rsidRPr="004D1C54">
              <w:rPr>
                <w:rFonts w:ascii="Times New Roman" w:eastAsia="標楷體" w:hAnsi="Times New Roman" w:cs="Times New Roman"/>
                <w:szCs w:val="24"/>
              </w:rPr>
              <w:t>含泡棉</w:t>
            </w:r>
            <w:r w:rsidRPr="004D1C54">
              <w:rPr>
                <w:rFonts w:ascii="Times New Roman" w:eastAsia="標楷體" w:hAnsi="Times New Roman" w:cs="Times New Roman"/>
                <w:szCs w:val="24"/>
              </w:rPr>
              <w:t>)</w:t>
            </w:r>
          </w:p>
        </w:tc>
        <w:tc>
          <w:tcPr>
            <w:tcW w:w="1559" w:type="dxa"/>
          </w:tcPr>
          <w:p w:rsidR="000F5833" w:rsidRPr="004D1C54" w:rsidRDefault="000F5833" w:rsidP="00216228">
            <w:pPr>
              <w:jc w:val="center"/>
              <w:rPr>
                <w:rFonts w:ascii="Times New Roman" w:eastAsia="標楷體" w:hAnsi="Times New Roman" w:cs="Times New Roman"/>
                <w:b/>
                <w:szCs w:val="24"/>
              </w:rPr>
            </w:pPr>
            <w:r w:rsidRPr="004D1C54">
              <w:rPr>
                <w:rFonts w:ascii="Times New Roman" w:eastAsia="標楷體" w:hAnsi="Times New Roman" w:cs="Times New Roman"/>
                <w:b/>
                <w:szCs w:val="24"/>
              </w:rPr>
              <w:t>1</w:t>
            </w:r>
          </w:p>
        </w:tc>
        <w:tc>
          <w:tcPr>
            <w:tcW w:w="851" w:type="dxa"/>
          </w:tcPr>
          <w:p w:rsidR="000F5833" w:rsidRPr="004D1C54" w:rsidRDefault="000F5833" w:rsidP="00216228">
            <w:pPr>
              <w:jc w:val="center"/>
              <w:rPr>
                <w:rFonts w:ascii="Times New Roman" w:eastAsia="標楷體" w:hAnsi="Times New Roman" w:cs="Times New Roman"/>
                <w:szCs w:val="24"/>
              </w:rPr>
            </w:pPr>
            <w:r w:rsidRPr="004D1C54">
              <w:rPr>
                <w:rFonts w:ascii="Times New Roman" w:eastAsia="標楷體" w:hAnsi="Times New Roman" w:cs="Times New Roman"/>
                <w:szCs w:val="24"/>
              </w:rPr>
              <w:t>支</w:t>
            </w:r>
          </w:p>
        </w:tc>
        <w:tc>
          <w:tcPr>
            <w:tcW w:w="1701" w:type="dxa"/>
          </w:tcPr>
          <w:p w:rsidR="000F5833" w:rsidRPr="004D1C54" w:rsidRDefault="000F5833" w:rsidP="00216228">
            <w:pPr>
              <w:jc w:val="both"/>
              <w:rPr>
                <w:rFonts w:ascii="Times New Roman" w:eastAsia="標楷體" w:hAnsi="Times New Roman" w:cs="Times New Roman"/>
                <w:szCs w:val="24"/>
              </w:rPr>
            </w:pPr>
          </w:p>
        </w:tc>
      </w:tr>
      <w:tr w:rsidR="000F5833" w:rsidRPr="004D1C54" w:rsidTr="00216228">
        <w:trPr>
          <w:jc w:val="center"/>
        </w:trPr>
        <w:tc>
          <w:tcPr>
            <w:tcW w:w="817" w:type="dxa"/>
          </w:tcPr>
          <w:p w:rsidR="000F5833" w:rsidRPr="004D1C54" w:rsidRDefault="000F5833" w:rsidP="00216228">
            <w:pPr>
              <w:jc w:val="center"/>
              <w:rPr>
                <w:rFonts w:ascii="Times New Roman" w:eastAsia="標楷體" w:hAnsi="Times New Roman" w:cs="Times New Roman"/>
                <w:szCs w:val="24"/>
              </w:rPr>
            </w:pPr>
            <w:r w:rsidRPr="004D1C54">
              <w:rPr>
                <w:rFonts w:ascii="Times New Roman" w:eastAsia="標楷體" w:hAnsi="Times New Roman" w:cs="Times New Roman"/>
                <w:szCs w:val="24"/>
              </w:rPr>
              <w:t>3</w:t>
            </w:r>
          </w:p>
        </w:tc>
        <w:tc>
          <w:tcPr>
            <w:tcW w:w="3402" w:type="dxa"/>
          </w:tcPr>
          <w:p w:rsidR="000F5833" w:rsidRPr="004D1C54" w:rsidRDefault="000F5833" w:rsidP="00216228">
            <w:pPr>
              <w:jc w:val="both"/>
              <w:rPr>
                <w:rFonts w:ascii="Times New Roman" w:eastAsia="標楷體" w:hAnsi="Times New Roman" w:cs="Times New Roman"/>
                <w:szCs w:val="24"/>
              </w:rPr>
            </w:pPr>
            <w:r w:rsidRPr="004D1C54">
              <w:rPr>
                <w:rFonts w:ascii="Times New Roman" w:eastAsia="標楷體" w:hAnsi="Times New Roman" w:cs="Times New Roman"/>
                <w:szCs w:val="24"/>
              </w:rPr>
              <w:t>斜口鉗</w:t>
            </w:r>
          </w:p>
        </w:tc>
        <w:tc>
          <w:tcPr>
            <w:tcW w:w="1559" w:type="dxa"/>
          </w:tcPr>
          <w:p w:rsidR="000F5833" w:rsidRPr="004D1C54" w:rsidRDefault="000F5833" w:rsidP="00216228">
            <w:pPr>
              <w:jc w:val="center"/>
              <w:rPr>
                <w:rFonts w:ascii="Times New Roman" w:eastAsia="標楷體" w:hAnsi="Times New Roman" w:cs="Times New Roman"/>
                <w:b/>
                <w:szCs w:val="24"/>
              </w:rPr>
            </w:pPr>
            <w:r w:rsidRPr="004D1C54">
              <w:rPr>
                <w:rFonts w:ascii="Times New Roman" w:eastAsia="標楷體" w:hAnsi="Times New Roman" w:cs="Times New Roman"/>
                <w:b/>
                <w:szCs w:val="24"/>
              </w:rPr>
              <w:t>1</w:t>
            </w:r>
          </w:p>
        </w:tc>
        <w:tc>
          <w:tcPr>
            <w:tcW w:w="851" w:type="dxa"/>
          </w:tcPr>
          <w:p w:rsidR="000F5833" w:rsidRPr="004D1C54" w:rsidRDefault="000F5833" w:rsidP="00216228">
            <w:pPr>
              <w:jc w:val="center"/>
              <w:rPr>
                <w:rFonts w:ascii="Times New Roman" w:eastAsia="標楷體" w:hAnsi="Times New Roman" w:cs="Times New Roman"/>
                <w:szCs w:val="24"/>
              </w:rPr>
            </w:pPr>
            <w:r w:rsidRPr="004D1C54">
              <w:rPr>
                <w:rFonts w:ascii="Times New Roman" w:eastAsia="標楷體" w:hAnsi="Times New Roman" w:cs="Times New Roman"/>
                <w:szCs w:val="24"/>
              </w:rPr>
              <w:t>支</w:t>
            </w:r>
          </w:p>
        </w:tc>
        <w:tc>
          <w:tcPr>
            <w:tcW w:w="1701" w:type="dxa"/>
          </w:tcPr>
          <w:p w:rsidR="000F5833" w:rsidRPr="004D1C54" w:rsidRDefault="000F5833" w:rsidP="00216228">
            <w:pPr>
              <w:jc w:val="both"/>
              <w:rPr>
                <w:rFonts w:ascii="Times New Roman" w:eastAsia="標楷體" w:hAnsi="Times New Roman" w:cs="Times New Roman"/>
                <w:szCs w:val="24"/>
              </w:rPr>
            </w:pPr>
          </w:p>
        </w:tc>
      </w:tr>
      <w:tr w:rsidR="000F5833" w:rsidRPr="004D1C54" w:rsidTr="00216228">
        <w:trPr>
          <w:jc w:val="center"/>
        </w:trPr>
        <w:tc>
          <w:tcPr>
            <w:tcW w:w="817" w:type="dxa"/>
          </w:tcPr>
          <w:p w:rsidR="000F5833" w:rsidRPr="004D1C54" w:rsidRDefault="000F5833" w:rsidP="00216228">
            <w:pPr>
              <w:jc w:val="center"/>
              <w:rPr>
                <w:rFonts w:ascii="Times New Roman" w:eastAsia="標楷體" w:hAnsi="Times New Roman" w:cs="Times New Roman"/>
                <w:szCs w:val="24"/>
              </w:rPr>
            </w:pPr>
            <w:r w:rsidRPr="004D1C54">
              <w:rPr>
                <w:rFonts w:ascii="Times New Roman" w:eastAsia="標楷體" w:hAnsi="Times New Roman" w:cs="Times New Roman"/>
                <w:szCs w:val="24"/>
              </w:rPr>
              <w:t>4</w:t>
            </w:r>
          </w:p>
        </w:tc>
        <w:tc>
          <w:tcPr>
            <w:tcW w:w="3402" w:type="dxa"/>
          </w:tcPr>
          <w:p w:rsidR="000F5833" w:rsidRPr="004D1C54" w:rsidRDefault="000F5833" w:rsidP="00216228">
            <w:pPr>
              <w:jc w:val="both"/>
              <w:rPr>
                <w:rFonts w:ascii="Times New Roman" w:eastAsia="標楷體" w:hAnsi="Times New Roman" w:cs="Times New Roman"/>
                <w:szCs w:val="24"/>
              </w:rPr>
            </w:pPr>
            <w:r w:rsidRPr="004D1C54">
              <w:rPr>
                <w:rFonts w:ascii="Times New Roman" w:eastAsia="標楷體" w:hAnsi="Times New Roman" w:cs="Times New Roman"/>
                <w:szCs w:val="24"/>
              </w:rPr>
              <w:t>尖嘴鉗</w:t>
            </w:r>
          </w:p>
        </w:tc>
        <w:tc>
          <w:tcPr>
            <w:tcW w:w="1559" w:type="dxa"/>
          </w:tcPr>
          <w:p w:rsidR="000F5833" w:rsidRPr="004D1C54" w:rsidRDefault="000F5833" w:rsidP="00216228">
            <w:pPr>
              <w:jc w:val="center"/>
              <w:rPr>
                <w:rFonts w:ascii="Times New Roman" w:eastAsia="標楷體" w:hAnsi="Times New Roman" w:cs="Times New Roman"/>
                <w:b/>
                <w:szCs w:val="24"/>
              </w:rPr>
            </w:pPr>
            <w:r w:rsidRPr="004D1C54">
              <w:rPr>
                <w:rFonts w:ascii="Times New Roman" w:eastAsia="標楷體" w:hAnsi="Times New Roman" w:cs="Times New Roman"/>
                <w:b/>
                <w:szCs w:val="24"/>
              </w:rPr>
              <w:t>2</w:t>
            </w:r>
          </w:p>
        </w:tc>
        <w:tc>
          <w:tcPr>
            <w:tcW w:w="851" w:type="dxa"/>
          </w:tcPr>
          <w:p w:rsidR="000F5833" w:rsidRPr="004D1C54" w:rsidRDefault="000F5833" w:rsidP="00216228">
            <w:pPr>
              <w:jc w:val="center"/>
              <w:rPr>
                <w:rFonts w:ascii="Times New Roman" w:eastAsia="標楷體" w:hAnsi="Times New Roman" w:cs="Times New Roman"/>
                <w:szCs w:val="24"/>
              </w:rPr>
            </w:pPr>
            <w:r w:rsidRPr="004D1C54">
              <w:rPr>
                <w:rFonts w:ascii="Times New Roman" w:eastAsia="標楷體" w:hAnsi="Times New Roman" w:cs="Times New Roman"/>
                <w:szCs w:val="24"/>
              </w:rPr>
              <w:t>支</w:t>
            </w:r>
          </w:p>
        </w:tc>
        <w:tc>
          <w:tcPr>
            <w:tcW w:w="1701" w:type="dxa"/>
          </w:tcPr>
          <w:p w:rsidR="000F5833" w:rsidRPr="004D1C54" w:rsidRDefault="000F5833" w:rsidP="00216228">
            <w:pPr>
              <w:jc w:val="both"/>
              <w:rPr>
                <w:rFonts w:ascii="Times New Roman" w:eastAsia="標楷體" w:hAnsi="Times New Roman" w:cs="Times New Roman"/>
                <w:szCs w:val="24"/>
              </w:rPr>
            </w:pPr>
          </w:p>
        </w:tc>
      </w:tr>
      <w:tr w:rsidR="000F5833" w:rsidRPr="004D1C54" w:rsidTr="00216228">
        <w:trPr>
          <w:jc w:val="center"/>
        </w:trPr>
        <w:tc>
          <w:tcPr>
            <w:tcW w:w="817" w:type="dxa"/>
          </w:tcPr>
          <w:p w:rsidR="000F5833" w:rsidRPr="004D1C54" w:rsidRDefault="000F5833" w:rsidP="00216228">
            <w:pPr>
              <w:jc w:val="center"/>
              <w:rPr>
                <w:rFonts w:ascii="Times New Roman" w:eastAsia="標楷體" w:hAnsi="Times New Roman" w:cs="Times New Roman"/>
                <w:szCs w:val="24"/>
              </w:rPr>
            </w:pPr>
            <w:r w:rsidRPr="004D1C54">
              <w:rPr>
                <w:rFonts w:ascii="Times New Roman" w:eastAsia="標楷體" w:hAnsi="Times New Roman" w:cs="Times New Roman"/>
                <w:szCs w:val="24"/>
              </w:rPr>
              <w:t>5</w:t>
            </w:r>
          </w:p>
        </w:tc>
        <w:tc>
          <w:tcPr>
            <w:tcW w:w="3402" w:type="dxa"/>
          </w:tcPr>
          <w:p w:rsidR="000F5833" w:rsidRPr="004D1C54" w:rsidRDefault="000F5833" w:rsidP="00216228">
            <w:pPr>
              <w:jc w:val="both"/>
              <w:rPr>
                <w:rFonts w:ascii="Times New Roman" w:eastAsia="標楷體" w:hAnsi="Times New Roman" w:cs="Times New Roman"/>
                <w:szCs w:val="24"/>
              </w:rPr>
            </w:pPr>
            <w:r w:rsidRPr="004D1C54">
              <w:rPr>
                <w:rFonts w:ascii="Times New Roman" w:eastAsia="標楷體" w:hAnsi="Times New Roman" w:cs="Times New Roman"/>
                <w:szCs w:val="24"/>
              </w:rPr>
              <w:t>吸錫器</w:t>
            </w:r>
          </w:p>
        </w:tc>
        <w:tc>
          <w:tcPr>
            <w:tcW w:w="1559" w:type="dxa"/>
          </w:tcPr>
          <w:p w:rsidR="000F5833" w:rsidRPr="004D1C54" w:rsidRDefault="000F5833" w:rsidP="00216228">
            <w:pPr>
              <w:jc w:val="center"/>
              <w:rPr>
                <w:rFonts w:ascii="Times New Roman" w:eastAsia="標楷體" w:hAnsi="Times New Roman" w:cs="Times New Roman"/>
                <w:b/>
                <w:szCs w:val="24"/>
              </w:rPr>
            </w:pPr>
            <w:r w:rsidRPr="004D1C54">
              <w:rPr>
                <w:rFonts w:ascii="Times New Roman" w:eastAsia="標楷體" w:hAnsi="Times New Roman" w:cs="Times New Roman"/>
                <w:b/>
                <w:szCs w:val="24"/>
              </w:rPr>
              <w:t>1</w:t>
            </w:r>
          </w:p>
        </w:tc>
        <w:tc>
          <w:tcPr>
            <w:tcW w:w="851" w:type="dxa"/>
          </w:tcPr>
          <w:p w:rsidR="000F5833" w:rsidRPr="004D1C54" w:rsidRDefault="000F5833" w:rsidP="00216228">
            <w:pPr>
              <w:jc w:val="center"/>
              <w:rPr>
                <w:rFonts w:ascii="Times New Roman" w:eastAsia="標楷體" w:hAnsi="Times New Roman" w:cs="Times New Roman"/>
                <w:szCs w:val="24"/>
              </w:rPr>
            </w:pPr>
            <w:r w:rsidRPr="004D1C54">
              <w:rPr>
                <w:rFonts w:ascii="Times New Roman" w:eastAsia="標楷體" w:hAnsi="Times New Roman" w:cs="Times New Roman"/>
                <w:szCs w:val="24"/>
              </w:rPr>
              <w:t>支</w:t>
            </w:r>
          </w:p>
        </w:tc>
        <w:tc>
          <w:tcPr>
            <w:tcW w:w="1701" w:type="dxa"/>
          </w:tcPr>
          <w:p w:rsidR="000F5833" w:rsidRPr="004D1C54" w:rsidRDefault="000F5833" w:rsidP="00216228">
            <w:pPr>
              <w:jc w:val="both"/>
              <w:rPr>
                <w:rFonts w:ascii="Times New Roman" w:eastAsia="標楷體" w:hAnsi="Times New Roman" w:cs="Times New Roman"/>
                <w:szCs w:val="24"/>
              </w:rPr>
            </w:pPr>
          </w:p>
        </w:tc>
      </w:tr>
      <w:tr w:rsidR="000F5833" w:rsidRPr="004D1C54" w:rsidTr="00216228">
        <w:trPr>
          <w:jc w:val="center"/>
        </w:trPr>
        <w:tc>
          <w:tcPr>
            <w:tcW w:w="817" w:type="dxa"/>
          </w:tcPr>
          <w:p w:rsidR="000F5833" w:rsidRPr="004D1C54" w:rsidRDefault="000F5833" w:rsidP="00216228">
            <w:pPr>
              <w:jc w:val="center"/>
              <w:rPr>
                <w:rFonts w:ascii="Times New Roman" w:eastAsia="標楷體" w:hAnsi="Times New Roman" w:cs="Times New Roman"/>
                <w:szCs w:val="24"/>
              </w:rPr>
            </w:pPr>
            <w:r w:rsidRPr="004D1C54">
              <w:rPr>
                <w:rFonts w:ascii="Times New Roman" w:eastAsia="標楷體" w:hAnsi="Times New Roman" w:cs="Times New Roman"/>
                <w:szCs w:val="24"/>
              </w:rPr>
              <w:t>6</w:t>
            </w:r>
          </w:p>
        </w:tc>
        <w:tc>
          <w:tcPr>
            <w:tcW w:w="3402" w:type="dxa"/>
          </w:tcPr>
          <w:p w:rsidR="000F5833" w:rsidRPr="004D1C54" w:rsidRDefault="000F5833" w:rsidP="00216228">
            <w:pPr>
              <w:jc w:val="both"/>
              <w:rPr>
                <w:rFonts w:ascii="Times New Roman" w:eastAsia="標楷體" w:hAnsi="Times New Roman" w:cs="Times New Roman"/>
                <w:szCs w:val="24"/>
              </w:rPr>
            </w:pPr>
            <w:r w:rsidRPr="004D1C54">
              <w:rPr>
                <w:rFonts w:ascii="Times New Roman" w:eastAsia="標楷體" w:hAnsi="Times New Roman" w:cs="Times New Roman"/>
                <w:szCs w:val="24"/>
              </w:rPr>
              <w:t>直流電源供應器</w:t>
            </w:r>
          </w:p>
        </w:tc>
        <w:tc>
          <w:tcPr>
            <w:tcW w:w="1559" w:type="dxa"/>
          </w:tcPr>
          <w:p w:rsidR="000F5833" w:rsidRPr="004D1C54" w:rsidRDefault="000F5833" w:rsidP="00216228">
            <w:pPr>
              <w:jc w:val="center"/>
              <w:rPr>
                <w:rFonts w:ascii="Times New Roman" w:eastAsia="標楷體" w:hAnsi="Times New Roman" w:cs="Times New Roman"/>
                <w:b/>
                <w:szCs w:val="24"/>
              </w:rPr>
            </w:pPr>
            <w:r w:rsidRPr="004D1C54">
              <w:rPr>
                <w:rFonts w:ascii="Times New Roman" w:eastAsia="標楷體" w:hAnsi="Times New Roman" w:cs="Times New Roman"/>
                <w:b/>
                <w:szCs w:val="24"/>
              </w:rPr>
              <w:t>1</w:t>
            </w:r>
          </w:p>
        </w:tc>
        <w:tc>
          <w:tcPr>
            <w:tcW w:w="851" w:type="dxa"/>
          </w:tcPr>
          <w:p w:rsidR="000F5833" w:rsidRPr="004D1C54" w:rsidRDefault="000F5833" w:rsidP="00216228">
            <w:pPr>
              <w:jc w:val="center"/>
              <w:rPr>
                <w:rFonts w:ascii="Times New Roman" w:eastAsia="標楷體" w:hAnsi="Times New Roman" w:cs="Times New Roman"/>
                <w:szCs w:val="24"/>
              </w:rPr>
            </w:pPr>
            <w:r w:rsidRPr="004D1C54">
              <w:rPr>
                <w:rFonts w:ascii="Times New Roman" w:eastAsia="標楷體" w:hAnsi="Times New Roman" w:cs="Times New Roman"/>
                <w:szCs w:val="24"/>
              </w:rPr>
              <w:t>部</w:t>
            </w:r>
          </w:p>
        </w:tc>
        <w:tc>
          <w:tcPr>
            <w:tcW w:w="1701" w:type="dxa"/>
          </w:tcPr>
          <w:p w:rsidR="000F5833" w:rsidRPr="004D1C54" w:rsidRDefault="000F5833" w:rsidP="00216228">
            <w:pPr>
              <w:jc w:val="both"/>
              <w:rPr>
                <w:rFonts w:ascii="Times New Roman" w:eastAsia="標楷體" w:hAnsi="Times New Roman" w:cs="Times New Roman"/>
                <w:szCs w:val="24"/>
              </w:rPr>
            </w:pPr>
          </w:p>
        </w:tc>
      </w:tr>
      <w:tr w:rsidR="000F5833" w:rsidRPr="004D1C54" w:rsidTr="00216228">
        <w:trPr>
          <w:jc w:val="center"/>
        </w:trPr>
        <w:tc>
          <w:tcPr>
            <w:tcW w:w="817" w:type="dxa"/>
          </w:tcPr>
          <w:p w:rsidR="000F5833" w:rsidRPr="004D1C54" w:rsidRDefault="000F5833" w:rsidP="00216228">
            <w:pPr>
              <w:jc w:val="center"/>
              <w:rPr>
                <w:rFonts w:ascii="Times New Roman" w:eastAsia="標楷體" w:hAnsi="Times New Roman" w:cs="Times New Roman"/>
                <w:szCs w:val="24"/>
              </w:rPr>
            </w:pPr>
            <w:r w:rsidRPr="004D1C54">
              <w:rPr>
                <w:rFonts w:ascii="Times New Roman" w:eastAsia="標楷體" w:hAnsi="Times New Roman" w:cs="Times New Roman"/>
                <w:szCs w:val="24"/>
              </w:rPr>
              <w:t>7</w:t>
            </w:r>
          </w:p>
        </w:tc>
        <w:tc>
          <w:tcPr>
            <w:tcW w:w="3402" w:type="dxa"/>
          </w:tcPr>
          <w:p w:rsidR="000F5833" w:rsidRPr="004D1C54" w:rsidRDefault="000F5833" w:rsidP="00216228">
            <w:pPr>
              <w:jc w:val="both"/>
              <w:rPr>
                <w:rFonts w:ascii="Times New Roman" w:eastAsia="標楷體" w:hAnsi="Times New Roman" w:cs="Times New Roman"/>
                <w:szCs w:val="24"/>
              </w:rPr>
            </w:pPr>
            <w:r w:rsidRPr="004D1C54">
              <w:rPr>
                <w:rFonts w:ascii="Times New Roman" w:eastAsia="標楷體" w:hAnsi="Times New Roman" w:cs="Times New Roman"/>
                <w:szCs w:val="24"/>
              </w:rPr>
              <w:t>測試連接導線</w:t>
            </w:r>
          </w:p>
        </w:tc>
        <w:tc>
          <w:tcPr>
            <w:tcW w:w="1559" w:type="dxa"/>
          </w:tcPr>
          <w:p w:rsidR="000F5833" w:rsidRPr="004D1C54" w:rsidRDefault="000F5833" w:rsidP="00216228">
            <w:pPr>
              <w:jc w:val="center"/>
              <w:rPr>
                <w:rFonts w:ascii="Times New Roman" w:eastAsia="標楷體" w:hAnsi="Times New Roman" w:cs="Times New Roman"/>
                <w:b/>
                <w:szCs w:val="24"/>
              </w:rPr>
            </w:pPr>
            <w:r w:rsidRPr="004D1C54">
              <w:rPr>
                <w:rFonts w:ascii="Times New Roman" w:eastAsia="標楷體" w:hAnsi="Times New Roman" w:cs="Times New Roman"/>
                <w:b/>
                <w:szCs w:val="24"/>
              </w:rPr>
              <w:t>1</w:t>
            </w:r>
          </w:p>
        </w:tc>
        <w:tc>
          <w:tcPr>
            <w:tcW w:w="851" w:type="dxa"/>
          </w:tcPr>
          <w:p w:rsidR="000F5833" w:rsidRPr="004D1C54" w:rsidRDefault="000F5833" w:rsidP="00216228">
            <w:pPr>
              <w:jc w:val="center"/>
              <w:rPr>
                <w:rFonts w:ascii="Times New Roman" w:eastAsia="標楷體" w:hAnsi="Times New Roman" w:cs="Times New Roman"/>
                <w:szCs w:val="24"/>
              </w:rPr>
            </w:pPr>
            <w:r w:rsidRPr="004D1C54">
              <w:rPr>
                <w:rFonts w:ascii="Times New Roman" w:eastAsia="標楷體" w:hAnsi="Times New Roman" w:cs="Times New Roman"/>
                <w:szCs w:val="24"/>
              </w:rPr>
              <w:t>條</w:t>
            </w:r>
          </w:p>
        </w:tc>
        <w:tc>
          <w:tcPr>
            <w:tcW w:w="1701" w:type="dxa"/>
          </w:tcPr>
          <w:p w:rsidR="000F5833" w:rsidRPr="004D1C54" w:rsidRDefault="000F5833" w:rsidP="00216228">
            <w:pPr>
              <w:jc w:val="both"/>
              <w:rPr>
                <w:rFonts w:ascii="Times New Roman" w:eastAsia="標楷體" w:hAnsi="Times New Roman" w:cs="Times New Roman"/>
                <w:szCs w:val="24"/>
              </w:rPr>
            </w:pPr>
          </w:p>
        </w:tc>
      </w:tr>
      <w:tr w:rsidR="000F5833" w:rsidRPr="004D1C54" w:rsidTr="00216228">
        <w:trPr>
          <w:trHeight w:val="675"/>
          <w:jc w:val="center"/>
        </w:trPr>
        <w:tc>
          <w:tcPr>
            <w:tcW w:w="8330" w:type="dxa"/>
            <w:gridSpan w:val="5"/>
            <w:vAlign w:val="center"/>
          </w:tcPr>
          <w:p w:rsidR="000F5833" w:rsidRPr="004D1C54" w:rsidRDefault="000F5833" w:rsidP="00216228">
            <w:pPr>
              <w:jc w:val="both"/>
              <w:rPr>
                <w:rFonts w:ascii="Times New Roman" w:eastAsia="標楷體" w:hAnsi="Times New Roman" w:cs="Times New Roman"/>
                <w:szCs w:val="24"/>
              </w:rPr>
            </w:pPr>
            <w:r w:rsidRPr="004D1C54">
              <w:rPr>
                <w:rFonts w:ascii="Times New Roman" w:eastAsia="標楷體" w:hAnsi="Times New Roman" w:cs="Times New Roman"/>
                <w:szCs w:val="24"/>
              </w:rPr>
              <w:t>備註：考生可自備：尖嘴鉗、斜口鉗、指針型三用電表</w:t>
            </w:r>
          </w:p>
        </w:tc>
      </w:tr>
    </w:tbl>
    <w:p w:rsidR="00D854FB" w:rsidRPr="001B203B" w:rsidRDefault="00D854FB" w:rsidP="00947A89">
      <w:pPr>
        <w:widowControl/>
        <w:rPr>
          <w:rFonts w:ascii="標楷體" w:eastAsia="標楷體" w:hAnsi="標楷體" w:cs="Times New Roman"/>
          <w:color w:val="000000" w:themeColor="text1"/>
          <w:szCs w:val="24"/>
        </w:rPr>
      </w:pPr>
    </w:p>
    <w:sectPr w:rsidR="00D854FB" w:rsidRPr="001B203B" w:rsidSect="00B571A2">
      <w:footerReference w:type="default" r:id="rId16"/>
      <w:pgSz w:w="11906" w:h="16838"/>
      <w:pgMar w:top="1134" w:right="1134" w:bottom="1134" w:left="1134" w:header="851" w:footer="851"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5065" w:rsidRDefault="00435065" w:rsidP="00C87503">
      <w:r>
        <w:separator/>
      </w:r>
    </w:p>
  </w:endnote>
  <w:endnote w:type="continuationSeparator" w:id="0">
    <w:p w:rsidR="00435065" w:rsidRDefault="00435065" w:rsidP="00C87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華康楷書體W7(P)">
    <w:altName w:val="微軟正黑體"/>
    <w:charset w:val="88"/>
    <w:family w:val="script"/>
    <w:pitch w:val="variable"/>
    <w:sig w:usb0="00000000" w:usb1="29DFFFFF" w:usb2="00000037" w:usb3="00000000" w:csb0="003F00FF" w:csb1="00000000"/>
  </w:font>
  <w:font w:name="TIME">
    <w:altName w:val="Times New Roman"/>
    <w:charset w:val="00"/>
    <w:family w:val="auto"/>
    <w:pitch w:val="default"/>
    <w:sig w:usb0="00000000" w:usb1="00000000" w:usb2="00000000" w:usb3="00000000" w:csb0="00040001" w:csb1="00000000"/>
  </w:font>
  <w:font w:name="P Ming Li U">
    <w:altName w:val="Times New Roman"/>
    <w:charset w:val="00"/>
    <w:family w:val="roman"/>
    <w:pitch w:val="default"/>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4085511"/>
      <w:docPartObj>
        <w:docPartGallery w:val="Page Numbers (Bottom of Page)"/>
        <w:docPartUnique/>
      </w:docPartObj>
    </w:sdtPr>
    <w:sdtEndPr/>
    <w:sdtContent>
      <w:p w:rsidR="00D34D62" w:rsidRDefault="00D34D62" w:rsidP="00E42D5A">
        <w:pPr>
          <w:pStyle w:val="a7"/>
          <w:jc w:val="center"/>
        </w:pPr>
        <w:r>
          <w:fldChar w:fldCharType="begin"/>
        </w:r>
        <w:r>
          <w:instrText>PAGE   \* MERGEFORMAT</w:instrText>
        </w:r>
        <w:r>
          <w:fldChar w:fldCharType="separate"/>
        </w:r>
        <w:r w:rsidR="00A028C2" w:rsidRPr="00A028C2">
          <w:rPr>
            <w:noProof/>
            <w:lang w:val="zh-TW"/>
          </w:rPr>
          <w:t>13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5065" w:rsidRDefault="00435065" w:rsidP="00C87503">
      <w:r>
        <w:separator/>
      </w:r>
    </w:p>
  </w:footnote>
  <w:footnote w:type="continuationSeparator" w:id="0">
    <w:p w:rsidR="00435065" w:rsidRDefault="00435065" w:rsidP="00C875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DCEA9748"/>
    <w:lvl w:ilvl="0">
      <w:start w:val="1"/>
      <w:numFmt w:val="taiwaneseCountingThousand"/>
      <w:lvlText w:val="%1、"/>
      <w:lvlJc w:val="left"/>
      <w:pPr>
        <w:tabs>
          <w:tab w:val="num" w:pos="470"/>
        </w:tabs>
        <w:ind w:left="1430" w:hanging="72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193C3882"/>
    <w:multiLevelType w:val="hybridMultilevel"/>
    <w:tmpl w:val="594A0376"/>
    <w:lvl w:ilvl="0" w:tplc="F03A7872">
      <w:start w:val="1"/>
      <w:numFmt w:val="taiwaneseCountingThousand"/>
      <w:lvlText w:val="(%1)"/>
      <w:lvlJc w:val="left"/>
      <w:pPr>
        <w:ind w:left="1682" w:hanging="480"/>
      </w:pPr>
      <w:rPr>
        <w:rFonts w:hint="default"/>
      </w:rPr>
    </w:lvl>
    <w:lvl w:ilvl="1" w:tplc="04090019" w:tentative="1">
      <w:start w:val="1"/>
      <w:numFmt w:val="ideographTraditional"/>
      <w:lvlText w:val="%2、"/>
      <w:lvlJc w:val="left"/>
      <w:pPr>
        <w:ind w:left="2162" w:hanging="480"/>
      </w:pPr>
    </w:lvl>
    <w:lvl w:ilvl="2" w:tplc="0409001B" w:tentative="1">
      <w:start w:val="1"/>
      <w:numFmt w:val="lowerRoman"/>
      <w:lvlText w:val="%3."/>
      <w:lvlJc w:val="right"/>
      <w:pPr>
        <w:ind w:left="2642" w:hanging="480"/>
      </w:pPr>
    </w:lvl>
    <w:lvl w:ilvl="3" w:tplc="0409000F" w:tentative="1">
      <w:start w:val="1"/>
      <w:numFmt w:val="decimal"/>
      <w:lvlText w:val="%4."/>
      <w:lvlJc w:val="left"/>
      <w:pPr>
        <w:ind w:left="3122" w:hanging="480"/>
      </w:pPr>
    </w:lvl>
    <w:lvl w:ilvl="4" w:tplc="04090019" w:tentative="1">
      <w:start w:val="1"/>
      <w:numFmt w:val="ideographTraditional"/>
      <w:lvlText w:val="%5、"/>
      <w:lvlJc w:val="left"/>
      <w:pPr>
        <w:ind w:left="3602" w:hanging="480"/>
      </w:pPr>
    </w:lvl>
    <w:lvl w:ilvl="5" w:tplc="0409001B" w:tentative="1">
      <w:start w:val="1"/>
      <w:numFmt w:val="lowerRoman"/>
      <w:lvlText w:val="%6."/>
      <w:lvlJc w:val="right"/>
      <w:pPr>
        <w:ind w:left="4082" w:hanging="480"/>
      </w:pPr>
    </w:lvl>
    <w:lvl w:ilvl="6" w:tplc="0409000F" w:tentative="1">
      <w:start w:val="1"/>
      <w:numFmt w:val="decimal"/>
      <w:lvlText w:val="%7."/>
      <w:lvlJc w:val="left"/>
      <w:pPr>
        <w:ind w:left="4562" w:hanging="480"/>
      </w:pPr>
    </w:lvl>
    <w:lvl w:ilvl="7" w:tplc="04090019" w:tentative="1">
      <w:start w:val="1"/>
      <w:numFmt w:val="ideographTraditional"/>
      <w:lvlText w:val="%8、"/>
      <w:lvlJc w:val="left"/>
      <w:pPr>
        <w:ind w:left="5042" w:hanging="480"/>
      </w:pPr>
    </w:lvl>
    <w:lvl w:ilvl="8" w:tplc="0409001B" w:tentative="1">
      <w:start w:val="1"/>
      <w:numFmt w:val="lowerRoman"/>
      <w:lvlText w:val="%9."/>
      <w:lvlJc w:val="right"/>
      <w:pPr>
        <w:ind w:left="5522" w:hanging="480"/>
      </w:pPr>
    </w:lvl>
  </w:abstractNum>
  <w:abstractNum w:abstractNumId="2" w15:restartNumberingAfterBreak="0">
    <w:nsid w:val="1A0320B6"/>
    <w:multiLevelType w:val="hybridMultilevel"/>
    <w:tmpl w:val="2CDC3CBE"/>
    <w:lvl w:ilvl="0" w:tplc="0409000F">
      <w:start w:val="1"/>
      <w:numFmt w:val="decimal"/>
      <w:lvlText w:val="%1."/>
      <w:lvlJc w:val="left"/>
      <w:pPr>
        <w:ind w:left="1438" w:hanging="480"/>
      </w:pPr>
    </w:lvl>
    <w:lvl w:ilvl="1" w:tplc="C16A72BC">
      <w:start w:val="1"/>
      <w:numFmt w:val="taiwaneseCountingThousand"/>
      <w:lvlText w:val="%2、"/>
      <w:lvlJc w:val="left"/>
      <w:pPr>
        <w:ind w:left="1918" w:hanging="480"/>
      </w:pPr>
      <w:rPr>
        <w:rFonts w:hint="default"/>
        <w:lang w:val="en-US"/>
      </w:rPr>
    </w:lvl>
    <w:lvl w:ilvl="2" w:tplc="0409001B" w:tentative="1">
      <w:start w:val="1"/>
      <w:numFmt w:val="lowerRoman"/>
      <w:lvlText w:val="%3."/>
      <w:lvlJc w:val="right"/>
      <w:pPr>
        <w:ind w:left="2398" w:hanging="480"/>
      </w:pPr>
    </w:lvl>
    <w:lvl w:ilvl="3" w:tplc="0409000F" w:tentative="1">
      <w:start w:val="1"/>
      <w:numFmt w:val="decimal"/>
      <w:lvlText w:val="%4."/>
      <w:lvlJc w:val="left"/>
      <w:pPr>
        <w:ind w:left="2878" w:hanging="480"/>
      </w:pPr>
    </w:lvl>
    <w:lvl w:ilvl="4" w:tplc="04090019" w:tentative="1">
      <w:start w:val="1"/>
      <w:numFmt w:val="ideographTraditional"/>
      <w:lvlText w:val="%5、"/>
      <w:lvlJc w:val="left"/>
      <w:pPr>
        <w:ind w:left="3358" w:hanging="480"/>
      </w:pPr>
    </w:lvl>
    <w:lvl w:ilvl="5" w:tplc="0409001B" w:tentative="1">
      <w:start w:val="1"/>
      <w:numFmt w:val="lowerRoman"/>
      <w:lvlText w:val="%6."/>
      <w:lvlJc w:val="right"/>
      <w:pPr>
        <w:ind w:left="3838" w:hanging="480"/>
      </w:pPr>
    </w:lvl>
    <w:lvl w:ilvl="6" w:tplc="0409000F" w:tentative="1">
      <w:start w:val="1"/>
      <w:numFmt w:val="decimal"/>
      <w:lvlText w:val="%7."/>
      <w:lvlJc w:val="left"/>
      <w:pPr>
        <w:ind w:left="4318" w:hanging="480"/>
      </w:pPr>
    </w:lvl>
    <w:lvl w:ilvl="7" w:tplc="04090019" w:tentative="1">
      <w:start w:val="1"/>
      <w:numFmt w:val="ideographTraditional"/>
      <w:lvlText w:val="%8、"/>
      <w:lvlJc w:val="left"/>
      <w:pPr>
        <w:ind w:left="4798" w:hanging="480"/>
      </w:pPr>
    </w:lvl>
    <w:lvl w:ilvl="8" w:tplc="0409001B" w:tentative="1">
      <w:start w:val="1"/>
      <w:numFmt w:val="lowerRoman"/>
      <w:lvlText w:val="%9."/>
      <w:lvlJc w:val="right"/>
      <w:pPr>
        <w:ind w:left="5278" w:hanging="480"/>
      </w:pPr>
    </w:lvl>
  </w:abstractNum>
  <w:abstractNum w:abstractNumId="3" w15:restartNumberingAfterBreak="0">
    <w:nsid w:val="201B72AB"/>
    <w:multiLevelType w:val="hybridMultilevel"/>
    <w:tmpl w:val="488C961A"/>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4" w15:restartNumberingAfterBreak="0">
    <w:nsid w:val="22EC6B1C"/>
    <w:multiLevelType w:val="hybridMultilevel"/>
    <w:tmpl w:val="2CDC3CBE"/>
    <w:lvl w:ilvl="0" w:tplc="0409000F">
      <w:start w:val="1"/>
      <w:numFmt w:val="decimal"/>
      <w:lvlText w:val="%1."/>
      <w:lvlJc w:val="left"/>
      <w:pPr>
        <w:ind w:left="1438" w:hanging="480"/>
      </w:pPr>
    </w:lvl>
    <w:lvl w:ilvl="1" w:tplc="C16A72BC">
      <w:start w:val="1"/>
      <w:numFmt w:val="taiwaneseCountingThousand"/>
      <w:lvlText w:val="%2、"/>
      <w:lvlJc w:val="left"/>
      <w:pPr>
        <w:ind w:left="1918" w:hanging="480"/>
      </w:pPr>
      <w:rPr>
        <w:rFonts w:hint="default"/>
        <w:lang w:val="en-US"/>
      </w:rPr>
    </w:lvl>
    <w:lvl w:ilvl="2" w:tplc="0409001B" w:tentative="1">
      <w:start w:val="1"/>
      <w:numFmt w:val="lowerRoman"/>
      <w:lvlText w:val="%3."/>
      <w:lvlJc w:val="right"/>
      <w:pPr>
        <w:ind w:left="2398" w:hanging="480"/>
      </w:pPr>
    </w:lvl>
    <w:lvl w:ilvl="3" w:tplc="0409000F" w:tentative="1">
      <w:start w:val="1"/>
      <w:numFmt w:val="decimal"/>
      <w:lvlText w:val="%4."/>
      <w:lvlJc w:val="left"/>
      <w:pPr>
        <w:ind w:left="2878" w:hanging="480"/>
      </w:pPr>
    </w:lvl>
    <w:lvl w:ilvl="4" w:tplc="04090019" w:tentative="1">
      <w:start w:val="1"/>
      <w:numFmt w:val="ideographTraditional"/>
      <w:lvlText w:val="%5、"/>
      <w:lvlJc w:val="left"/>
      <w:pPr>
        <w:ind w:left="3358" w:hanging="480"/>
      </w:pPr>
    </w:lvl>
    <w:lvl w:ilvl="5" w:tplc="0409001B" w:tentative="1">
      <w:start w:val="1"/>
      <w:numFmt w:val="lowerRoman"/>
      <w:lvlText w:val="%6."/>
      <w:lvlJc w:val="right"/>
      <w:pPr>
        <w:ind w:left="3838" w:hanging="480"/>
      </w:pPr>
    </w:lvl>
    <w:lvl w:ilvl="6" w:tplc="0409000F" w:tentative="1">
      <w:start w:val="1"/>
      <w:numFmt w:val="decimal"/>
      <w:lvlText w:val="%7."/>
      <w:lvlJc w:val="left"/>
      <w:pPr>
        <w:ind w:left="4318" w:hanging="480"/>
      </w:pPr>
    </w:lvl>
    <w:lvl w:ilvl="7" w:tplc="04090019" w:tentative="1">
      <w:start w:val="1"/>
      <w:numFmt w:val="ideographTraditional"/>
      <w:lvlText w:val="%8、"/>
      <w:lvlJc w:val="left"/>
      <w:pPr>
        <w:ind w:left="4798" w:hanging="480"/>
      </w:pPr>
    </w:lvl>
    <w:lvl w:ilvl="8" w:tplc="0409001B" w:tentative="1">
      <w:start w:val="1"/>
      <w:numFmt w:val="lowerRoman"/>
      <w:lvlText w:val="%9."/>
      <w:lvlJc w:val="right"/>
      <w:pPr>
        <w:ind w:left="5278" w:hanging="480"/>
      </w:pPr>
    </w:lvl>
  </w:abstractNum>
  <w:abstractNum w:abstractNumId="5" w15:restartNumberingAfterBreak="0">
    <w:nsid w:val="26402B02"/>
    <w:multiLevelType w:val="hybridMultilevel"/>
    <w:tmpl w:val="488C961A"/>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6" w15:restartNumberingAfterBreak="0">
    <w:nsid w:val="340738D8"/>
    <w:multiLevelType w:val="hybridMultilevel"/>
    <w:tmpl w:val="3BB4C788"/>
    <w:lvl w:ilvl="0" w:tplc="04090017">
      <w:start w:val="1"/>
      <w:numFmt w:val="ideographLegalTraditional"/>
      <w:lvlText w:val="%1、"/>
      <w:lvlJc w:val="left"/>
      <w:pPr>
        <w:ind w:left="480" w:hanging="480"/>
      </w:pPr>
      <w:rPr>
        <w:rFonts w:hint="default"/>
      </w:rPr>
    </w:lvl>
    <w:lvl w:ilvl="1" w:tplc="A3D4AAD0">
      <w:start w:val="1"/>
      <w:numFmt w:val="taiwaneseCountingThousand"/>
      <w:lvlText w:val="（%2）"/>
      <w:lvlJc w:val="left"/>
      <w:pPr>
        <w:tabs>
          <w:tab w:val="num" w:pos="1200"/>
        </w:tabs>
        <w:ind w:left="1200" w:hanging="720"/>
      </w:pPr>
      <w:rPr>
        <w:rFonts w:hint="eastAsia"/>
      </w:rPr>
    </w:lvl>
    <w:lvl w:ilvl="2" w:tplc="70E0E056">
      <w:start w:val="1"/>
      <w:numFmt w:val="decimal"/>
      <w:lvlText w:val="%3."/>
      <w:lvlJc w:val="left"/>
      <w:pPr>
        <w:tabs>
          <w:tab w:val="num" w:pos="1320"/>
        </w:tabs>
        <w:ind w:left="1320" w:hanging="36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37395241"/>
    <w:multiLevelType w:val="multilevel"/>
    <w:tmpl w:val="85349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B417BCF"/>
    <w:multiLevelType w:val="hybridMultilevel"/>
    <w:tmpl w:val="0E1EE732"/>
    <w:lvl w:ilvl="0" w:tplc="3BE07A9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3B8E7C6E"/>
    <w:multiLevelType w:val="hybridMultilevel"/>
    <w:tmpl w:val="72221896"/>
    <w:lvl w:ilvl="0" w:tplc="04090015">
      <w:start w:val="1"/>
      <w:numFmt w:val="taiwaneseCountingThousand"/>
      <w:lvlText w:val="%1、"/>
      <w:lvlJc w:val="left"/>
      <w:pPr>
        <w:ind w:left="480" w:hanging="480"/>
      </w:pPr>
    </w:lvl>
    <w:lvl w:ilvl="1" w:tplc="DBAE57D0">
      <w:start w:val="1"/>
      <w:numFmt w:val="ideographLegalTraditional"/>
      <w:lvlText w:val="%2、"/>
      <w:lvlJc w:val="left"/>
      <w:pPr>
        <w:ind w:left="960" w:hanging="480"/>
      </w:pPr>
      <w:rPr>
        <w:rFonts w:hint="default"/>
      </w:rPr>
    </w:lvl>
    <w:lvl w:ilvl="2" w:tplc="7538480C">
      <w:start w:val="1"/>
      <w:numFmt w:val="decimal"/>
      <w:lvlText w:val="%3."/>
      <w:lvlJc w:val="left"/>
      <w:pPr>
        <w:ind w:left="1320" w:hanging="360"/>
      </w:pPr>
      <w:rPr>
        <w:rFonts w:cs="Times New Roman" w:hint="default"/>
        <w:color w:val="000000" w:themeColor="text1"/>
        <w:sz w:val="24"/>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55340AB"/>
    <w:multiLevelType w:val="hybridMultilevel"/>
    <w:tmpl w:val="3B48AEEA"/>
    <w:lvl w:ilvl="0" w:tplc="00CE5AB4">
      <w:start w:val="1"/>
      <w:numFmt w:val="decimal"/>
      <w:lvlText w:val="%1."/>
      <w:lvlJc w:val="left"/>
      <w:pPr>
        <w:ind w:left="842" w:hanging="360"/>
      </w:pPr>
      <w:rPr>
        <w:rFont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11" w15:restartNumberingAfterBreak="0">
    <w:nsid w:val="47833009"/>
    <w:multiLevelType w:val="hybridMultilevel"/>
    <w:tmpl w:val="2856E724"/>
    <w:lvl w:ilvl="0" w:tplc="F03A7872">
      <w:start w:val="1"/>
      <w:numFmt w:val="taiwaneseCountingThousand"/>
      <w:lvlText w:val="(%1)"/>
      <w:lvlJc w:val="left"/>
      <w:pPr>
        <w:ind w:left="1682" w:hanging="480"/>
      </w:pPr>
      <w:rPr>
        <w:rFonts w:hint="default"/>
      </w:rPr>
    </w:lvl>
    <w:lvl w:ilvl="1" w:tplc="EF74BDE6">
      <w:start w:val="2"/>
      <w:numFmt w:val="taiwaneseCountingThousand"/>
      <w:lvlText w:val="%2、"/>
      <w:lvlJc w:val="left"/>
      <w:pPr>
        <w:ind w:left="2162" w:hanging="480"/>
      </w:pPr>
      <w:rPr>
        <w:rFonts w:ascii="Calibri" w:eastAsia="新細明體" w:hAnsi="Calibri" w:hint="default"/>
        <w:sz w:val="24"/>
      </w:rPr>
    </w:lvl>
    <w:lvl w:ilvl="2" w:tplc="0409001B" w:tentative="1">
      <w:start w:val="1"/>
      <w:numFmt w:val="lowerRoman"/>
      <w:lvlText w:val="%3."/>
      <w:lvlJc w:val="right"/>
      <w:pPr>
        <w:ind w:left="2642" w:hanging="480"/>
      </w:pPr>
    </w:lvl>
    <w:lvl w:ilvl="3" w:tplc="0409000F" w:tentative="1">
      <w:start w:val="1"/>
      <w:numFmt w:val="decimal"/>
      <w:lvlText w:val="%4."/>
      <w:lvlJc w:val="left"/>
      <w:pPr>
        <w:ind w:left="3122" w:hanging="480"/>
      </w:pPr>
    </w:lvl>
    <w:lvl w:ilvl="4" w:tplc="04090019" w:tentative="1">
      <w:start w:val="1"/>
      <w:numFmt w:val="ideographTraditional"/>
      <w:lvlText w:val="%5、"/>
      <w:lvlJc w:val="left"/>
      <w:pPr>
        <w:ind w:left="3602" w:hanging="480"/>
      </w:pPr>
    </w:lvl>
    <w:lvl w:ilvl="5" w:tplc="0409001B" w:tentative="1">
      <w:start w:val="1"/>
      <w:numFmt w:val="lowerRoman"/>
      <w:lvlText w:val="%6."/>
      <w:lvlJc w:val="right"/>
      <w:pPr>
        <w:ind w:left="4082" w:hanging="480"/>
      </w:pPr>
    </w:lvl>
    <w:lvl w:ilvl="6" w:tplc="0409000F" w:tentative="1">
      <w:start w:val="1"/>
      <w:numFmt w:val="decimal"/>
      <w:lvlText w:val="%7."/>
      <w:lvlJc w:val="left"/>
      <w:pPr>
        <w:ind w:left="4562" w:hanging="480"/>
      </w:pPr>
    </w:lvl>
    <w:lvl w:ilvl="7" w:tplc="04090019" w:tentative="1">
      <w:start w:val="1"/>
      <w:numFmt w:val="ideographTraditional"/>
      <w:lvlText w:val="%8、"/>
      <w:lvlJc w:val="left"/>
      <w:pPr>
        <w:ind w:left="5042" w:hanging="480"/>
      </w:pPr>
    </w:lvl>
    <w:lvl w:ilvl="8" w:tplc="0409001B" w:tentative="1">
      <w:start w:val="1"/>
      <w:numFmt w:val="lowerRoman"/>
      <w:lvlText w:val="%9."/>
      <w:lvlJc w:val="right"/>
      <w:pPr>
        <w:ind w:left="5522" w:hanging="480"/>
      </w:pPr>
    </w:lvl>
  </w:abstractNum>
  <w:abstractNum w:abstractNumId="12" w15:restartNumberingAfterBreak="0">
    <w:nsid w:val="48A10A24"/>
    <w:multiLevelType w:val="hybridMultilevel"/>
    <w:tmpl w:val="A672D97A"/>
    <w:lvl w:ilvl="0" w:tplc="BEDA3076">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15:restartNumberingAfterBreak="0">
    <w:nsid w:val="65CE50E3"/>
    <w:multiLevelType w:val="hybridMultilevel"/>
    <w:tmpl w:val="26B8DA9A"/>
    <w:lvl w:ilvl="0" w:tplc="706EC16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65F37AD1"/>
    <w:multiLevelType w:val="hybridMultilevel"/>
    <w:tmpl w:val="D86C4878"/>
    <w:lvl w:ilvl="0" w:tplc="A596157C">
      <w:start w:val="1"/>
      <w:numFmt w:val="taiwaneseCountingThousand"/>
      <w:lvlText w:val="%1、"/>
      <w:lvlJc w:val="left"/>
      <w:pPr>
        <w:ind w:left="862" w:hanging="720"/>
      </w:pPr>
      <w:rPr>
        <w:rFonts w:cs="Times New Roman" w:hint="default"/>
      </w:rPr>
    </w:lvl>
    <w:lvl w:ilvl="1" w:tplc="324CEA78">
      <w:start w:val="1"/>
      <w:numFmt w:val="taiwaneseCountingThousand"/>
      <w:lvlText w:val="(%2)"/>
      <w:lvlJc w:val="left"/>
      <w:pPr>
        <w:ind w:left="1342" w:hanging="720"/>
      </w:pPr>
      <w:rPr>
        <w:rFonts w:cs="Times New Roman" w:hint="default"/>
      </w:rPr>
    </w:lvl>
    <w:lvl w:ilvl="2" w:tplc="0409001B" w:tentative="1">
      <w:start w:val="1"/>
      <w:numFmt w:val="lowerRoman"/>
      <w:lvlText w:val="%3."/>
      <w:lvlJc w:val="right"/>
      <w:pPr>
        <w:ind w:left="1582" w:hanging="480"/>
      </w:pPr>
      <w:rPr>
        <w:rFonts w:cs="Times New Roman"/>
      </w:rPr>
    </w:lvl>
    <w:lvl w:ilvl="3" w:tplc="0409000F" w:tentative="1">
      <w:start w:val="1"/>
      <w:numFmt w:val="decimal"/>
      <w:lvlText w:val="%4."/>
      <w:lvlJc w:val="left"/>
      <w:pPr>
        <w:ind w:left="2062" w:hanging="480"/>
      </w:pPr>
      <w:rPr>
        <w:rFonts w:cs="Times New Roman"/>
      </w:rPr>
    </w:lvl>
    <w:lvl w:ilvl="4" w:tplc="04090019" w:tentative="1">
      <w:start w:val="1"/>
      <w:numFmt w:val="ideographTraditional"/>
      <w:lvlText w:val="%5、"/>
      <w:lvlJc w:val="left"/>
      <w:pPr>
        <w:ind w:left="2542" w:hanging="480"/>
      </w:pPr>
      <w:rPr>
        <w:rFonts w:cs="Times New Roman"/>
      </w:rPr>
    </w:lvl>
    <w:lvl w:ilvl="5" w:tplc="0409001B" w:tentative="1">
      <w:start w:val="1"/>
      <w:numFmt w:val="lowerRoman"/>
      <w:lvlText w:val="%6."/>
      <w:lvlJc w:val="right"/>
      <w:pPr>
        <w:ind w:left="3022" w:hanging="480"/>
      </w:pPr>
      <w:rPr>
        <w:rFonts w:cs="Times New Roman"/>
      </w:rPr>
    </w:lvl>
    <w:lvl w:ilvl="6" w:tplc="0409000F" w:tentative="1">
      <w:start w:val="1"/>
      <w:numFmt w:val="decimal"/>
      <w:lvlText w:val="%7."/>
      <w:lvlJc w:val="left"/>
      <w:pPr>
        <w:ind w:left="3502" w:hanging="480"/>
      </w:pPr>
      <w:rPr>
        <w:rFonts w:cs="Times New Roman"/>
      </w:rPr>
    </w:lvl>
    <w:lvl w:ilvl="7" w:tplc="04090019" w:tentative="1">
      <w:start w:val="1"/>
      <w:numFmt w:val="ideographTraditional"/>
      <w:lvlText w:val="%8、"/>
      <w:lvlJc w:val="left"/>
      <w:pPr>
        <w:ind w:left="3982" w:hanging="480"/>
      </w:pPr>
      <w:rPr>
        <w:rFonts w:cs="Times New Roman"/>
      </w:rPr>
    </w:lvl>
    <w:lvl w:ilvl="8" w:tplc="0409001B" w:tentative="1">
      <w:start w:val="1"/>
      <w:numFmt w:val="lowerRoman"/>
      <w:lvlText w:val="%9."/>
      <w:lvlJc w:val="right"/>
      <w:pPr>
        <w:ind w:left="4462" w:hanging="480"/>
      </w:pPr>
      <w:rPr>
        <w:rFonts w:cs="Times New Roman"/>
      </w:rPr>
    </w:lvl>
  </w:abstractNum>
  <w:abstractNum w:abstractNumId="15" w15:restartNumberingAfterBreak="0">
    <w:nsid w:val="7C8C6069"/>
    <w:multiLevelType w:val="hybridMultilevel"/>
    <w:tmpl w:val="B1E2B80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2"/>
  </w:num>
  <w:num w:numId="3">
    <w:abstractNumId w:val="6"/>
  </w:num>
  <w:num w:numId="4">
    <w:abstractNumId w:val="8"/>
  </w:num>
  <w:num w:numId="5">
    <w:abstractNumId w:val="15"/>
  </w:num>
  <w:num w:numId="6">
    <w:abstractNumId w:val="7"/>
  </w:num>
  <w:num w:numId="7">
    <w:abstractNumId w:val="4"/>
  </w:num>
  <w:num w:numId="8">
    <w:abstractNumId w:val="12"/>
  </w:num>
  <w:num w:numId="9">
    <w:abstractNumId w:val="10"/>
  </w:num>
  <w:num w:numId="10">
    <w:abstractNumId w:val="13"/>
  </w:num>
  <w:num w:numId="11">
    <w:abstractNumId w:val="1"/>
  </w:num>
  <w:num w:numId="12">
    <w:abstractNumId w:val="3"/>
  </w:num>
  <w:num w:numId="13">
    <w:abstractNumId w:val="5"/>
  </w:num>
  <w:num w:numId="14">
    <w:abstractNumId w:val="11"/>
  </w:num>
  <w:num w:numId="15">
    <w:abstractNumId w:val="1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HK" w:vendorID="64" w:dllVersion="5" w:nlCheck="1" w:checkStyle="1"/>
  <w:proofState w:spelling="clean" w:grammar="clean"/>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704"/>
    <w:rsid w:val="00015115"/>
    <w:rsid w:val="000162DA"/>
    <w:rsid w:val="000173A2"/>
    <w:rsid w:val="00032898"/>
    <w:rsid w:val="000405DA"/>
    <w:rsid w:val="00064245"/>
    <w:rsid w:val="00065F36"/>
    <w:rsid w:val="00070197"/>
    <w:rsid w:val="0008200E"/>
    <w:rsid w:val="000B683F"/>
    <w:rsid w:val="000D2844"/>
    <w:rsid w:val="000D4878"/>
    <w:rsid w:val="000D5DDA"/>
    <w:rsid w:val="000E3D2B"/>
    <w:rsid w:val="000E6280"/>
    <w:rsid w:val="000F5833"/>
    <w:rsid w:val="000F5A7A"/>
    <w:rsid w:val="00106D2A"/>
    <w:rsid w:val="001232B3"/>
    <w:rsid w:val="00127BA2"/>
    <w:rsid w:val="00130A79"/>
    <w:rsid w:val="00152AB6"/>
    <w:rsid w:val="00164F52"/>
    <w:rsid w:val="00166A55"/>
    <w:rsid w:val="001B203B"/>
    <w:rsid w:val="001E1BB5"/>
    <w:rsid w:val="001E3459"/>
    <w:rsid w:val="001F0FC1"/>
    <w:rsid w:val="001F24C3"/>
    <w:rsid w:val="001F7831"/>
    <w:rsid w:val="00206221"/>
    <w:rsid w:val="00216228"/>
    <w:rsid w:val="00234CC5"/>
    <w:rsid w:val="00246A08"/>
    <w:rsid w:val="00254C07"/>
    <w:rsid w:val="0026514E"/>
    <w:rsid w:val="00265DE5"/>
    <w:rsid w:val="002720BC"/>
    <w:rsid w:val="002A4B85"/>
    <w:rsid w:val="002B7C61"/>
    <w:rsid w:val="002E1617"/>
    <w:rsid w:val="002F6421"/>
    <w:rsid w:val="00306DB0"/>
    <w:rsid w:val="0031586A"/>
    <w:rsid w:val="00347304"/>
    <w:rsid w:val="003601DC"/>
    <w:rsid w:val="00381A70"/>
    <w:rsid w:val="00395E26"/>
    <w:rsid w:val="003A1371"/>
    <w:rsid w:val="003A510F"/>
    <w:rsid w:val="003C485C"/>
    <w:rsid w:val="003E3361"/>
    <w:rsid w:val="003E5F05"/>
    <w:rsid w:val="003F03D2"/>
    <w:rsid w:val="003F0A4D"/>
    <w:rsid w:val="00426CCE"/>
    <w:rsid w:val="00427C65"/>
    <w:rsid w:val="00435065"/>
    <w:rsid w:val="00443C27"/>
    <w:rsid w:val="004575AE"/>
    <w:rsid w:val="00463032"/>
    <w:rsid w:val="0046741D"/>
    <w:rsid w:val="004A14EA"/>
    <w:rsid w:val="004A3471"/>
    <w:rsid w:val="004C30D5"/>
    <w:rsid w:val="005065AD"/>
    <w:rsid w:val="005272BD"/>
    <w:rsid w:val="00533D35"/>
    <w:rsid w:val="00535D92"/>
    <w:rsid w:val="00551732"/>
    <w:rsid w:val="00557AD7"/>
    <w:rsid w:val="00597881"/>
    <w:rsid w:val="005A6DB1"/>
    <w:rsid w:val="005A725B"/>
    <w:rsid w:val="005A7A17"/>
    <w:rsid w:val="005C2CC1"/>
    <w:rsid w:val="005C33F6"/>
    <w:rsid w:val="005C3C25"/>
    <w:rsid w:val="005D2E44"/>
    <w:rsid w:val="005F0E85"/>
    <w:rsid w:val="00616B43"/>
    <w:rsid w:val="00622B4F"/>
    <w:rsid w:val="00624665"/>
    <w:rsid w:val="0062674A"/>
    <w:rsid w:val="00643DA7"/>
    <w:rsid w:val="00646D65"/>
    <w:rsid w:val="0064782D"/>
    <w:rsid w:val="00662ADD"/>
    <w:rsid w:val="00677403"/>
    <w:rsid w:val="00691C96"/>
    <w:rsid w:val="006969C2"/>
    <w:rsid w:val="006A2D40"/>
    <w:rsid w:val="006A6FB0"/>
    <w:rsid w:val="006A70A1"/>
    <w:rsid w:val="006B0F43"/>
    <w:rsid w:val="006D21A6"/>
    <w:rsid w:val="006E6314"/>
    <w:rsid w:val="006E79FB"/>
    <w:rsid w:val="007023F5"/>
    <w:rsid w:val="007059CB"/>
    <w:rsid w:val="00734386"/>
    <w:rsid w:val="00736E4B"/>
    <w:rsid w:val="007436FC"/>
    <w:rsid w:val="00752BA9"/>
    <w:rsid w:val="0075552D"/>
    <w:rsid w:val="007576EC"/>
    <w:rsid w:val="00766F9A"/>
    <w:rsid w:val="0078752D"/>
    <w:rsid w:val="007A5BBE"/>
    <w:rsid w:val="007E5862"/>
    <w:rsid w:val="00814E9F"/>
    <w:rsid w:val="00826101"/>
    <w:rsid w:val="0084619A"/>
    <w:rsid w:val="008472E1"/>
    <w:rsid w:val="00847939"/>
    <w:rsid w:val="00876009"/>
    <w:rsid w:val="00890FE8"/>
    <w:rsid w:val="008D3885"/>
    <w:rsid w:val="008E4345"/>
    <w:rsid w:val="00904A48"/>
    <w:rsid w:val="00904CAD"/>
    <w:rsid w:val="00907127"/>
    <w:rsid w:val="00915099"/>
    <w:rsid w:val="009229B5"/>
    <w:rsid w:val="00936AD8"/>
    <w:rsid w:val="00947A89"/>
    <w:rsid w:val="00965CC8"/>
    <w:rsid w:val="00973D48"/>
    <w:rsid w:val="009772F8"/>
    <w:rsid w:val="009A00D5"/>
    <w:rsid w:val="009A2336"/>
    <w:rsid w:val="009A2D19"/>
    <w:rsid w:val="009B5CC2"/>
    <w:rsid w:val="009C69A1"/>
    <w:rsid w:val="009C742C"/>
    <w:rsid w:val="009D07AA"/>
    <w:rsid w:val="009D4CC6"/>
    <w:rsid w:val="00A028C2"/>
    <w:rsid w:val="00A03D10"/>
    <w:rsid w:val="00A10085"/>
    <w:rsid w:val="00A26B8D"/>
    <w:rsid w:val="00A37A40"/>
    <w:rsid w:val="00A402A7"/>
    <w:rsid w:val="00A4655F"/>
    <w:rsid w:val="00A55FC4"/>
    <w:rsid w:val="00A83961"/>
    <w:rsid w:val="00A87D3F"/>
    <w:rsid w:val="00A9274D"/>
    <w:rsid w:val="00AA185D"/>
    <w:rsid w:val="00AB1154"/>
    <w:rsid w:val="00AB19A8"/>
    <w:rsid w:val="00AB360C"/>
    <w:rsid w:val="00AC5704"/>
    <w:rsid w:val="00AC5D04"/>
    <w:rsid w:val="00AC7C3E"/>
    <w:rsid w:val="00AD5CA9"/>
    <w:rsid w:val="00AE4BEF"/>
    <w:rsid w:val="00AE7490"/>
    <w:rsid w:val="00AF252A"/>
    <w:rsid w:val="00B23969"/>
    <w:rsid w:val="00B36BDA"/>
    <w:rsid w:val="00B4545B"/>
    <w:rsid w:val="00B53111"/>
    <w:rsid w:val="00B571A2"/>
    <w:rsid w:val="00B9629A"/>
    <w:rsid w:val="00BC348E"/>
    <w:rsid w:val="00BE02D1"/>
    <w:rsid w:val="00BE7037"/>
    <w:rsid w:val="00C03526"/>
    <w:rsid w:val="00C12FB6"/>
    <w:rsid w:val="00C17F61"/>
    <w:rsid w:val="00C40C91"/>
    <w:rsid w:val="00C50F65"/>
    <w:rsid w:val="00C551D8"/>
    <w:rsid w:val="00C63FA4"/>
    <w:rsid w:val="00C74176"/>
    <w:rsid w:val="00C767B3"/>
    <w:rsid w:val="00C778E5"/>
    <w:rsid w:val="00C87503"/>
    <w:rsid w:val="00CB4B20"/>
    <w:rsid w:val="00CB59A9"/>
    <w:rsid w:val="00CC2548"/>
    <w:rsid w:val="00CE6447"/>
    <w:rsid w:val="00CF4E26"/>
    <w:rsid w:val="00D0248F"/>
    <w:rsid w:val="00D236F9"/>
    <w:rsid w:val="00D3046C"/>
    <w:rsid w:val="00D33F5F"/>
    <w:rsid w:val="00D34D62"/>
    <w:rsid w:val="00D37492"/>
    <w:rsid w:val="00D40D19"/>
    <w:rsid w:val="00D43A9A"/>
    <w:rsid w:val="00D52E2E"/>
    <w:rsid w:val="00D53B2A"/>
    <w:rsid w:val="00D577F1"/>
    <w:rsid w:val="00D60F38"/>
    <w:rsid w:val="00D6138D"/>
    <w:rsid w:val="00D752C3"/>
    <w:rsid w:val="00D854FB"/>
    <w:rsid w:val="00D86F7C"/>
    <w:rsid w:val="00D92B6F"/>
    <w:rsid w:val="00D96627"/>
    <w:rsid w:val="00D96FFF"/>
    <w:rsid w:val="00DA4119"/>
    <w:rsid w:val="00DB4EC7"/>
    <w:rsid w:val="00DD5583"/>
    <w:rsid w:val="00DF69BA"/>
    <w:rsid w:val="00E05F5D"/>
    <w:rsid w:val="00E15D3B"/>
    <w:rsid w:val="00E35B4A"/>
    <w:rsid w:val="00E364CA"/>
    <w:rsid w:val="00E42D5A"/>
    <w:rsid w:val="00E4550C"/>
    <w:rsid w:val="00E52AA4"/>
    <w:rsid w:val="00E53AA5"/>
    <w:rsid w:val="00E6186D"/>
    <w:rsid w:val="00E91D2B"/>
    <w:rsid w:val="00EA01CB"/>
    <w:rsid w:val="00EA49E6"/>
    <w:rsid w:val="00EA4E91"/>
    <w:rsid w:val="00EB0C71"/>
    <w:rsid w:val="00EB4D1D"/>
    <w:rsid w:val="00EC78B9"/>
    <w:rsid w:val="00ED636E"/>
    <w:rsid w:val="00EF08ED"/>
    <w:rsid w:val="00EF101C"/>
    <w:rsid w:val="00EF7A47"/>
    <w:rsid w:val="00F01C10"/>
    <w:rsid w:val="00F03795"/>
    <w:rsid w:val="00F1696D"/>
    <w:rsid w:val="00F205B0"/>
    <w:rsid w:val="00F2559E"/>
    <w:rsid w:val="00F32C3F"/>
    <w:rsid w:val="00F34159"/>
    <w:rsid w:val="00F41597"/>
    <w:rsid w:val="00F651DC"/>
    <w:rsid w:val="00F72EC1"/>
    <w:rsid w:val="00F801DC"/>
    <w:rsid w:val="00FB46EE"/>
    <w:rsid w:val="00FB55DA"/>
    <w:rsid w:val="00FE4656"/>
    <w:rsid w:val="00FE7B8E"/>
    <w:rsid w:val="00FF3ED8"/>
    <w:rsid w:val="00FF687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3D396E2A"/>
  <w15:chartTrackingRefBased/>
  <w15:docId w15:val="{711EB3FE-87DC-44CA-AAC8-8462DB702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C5704"/>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72"/>
    <w:qFormat/>
    <w:rsid w:val="00AC5704"/>
    <w:pPr>
      <w:ind w:leftChars="200" w:left="480"/>
    </w:pPr>
  </w:style>
  <w:style w:type="paragraph" w:styleId="a4">
    <w:name w:val="Block Text"/>
    <w:basedOn w:val="a"/>
    <w:rsid w:val="001F7831"/>
    <w:pPr>
      <w:ind w:left="113" w:right="113"/>
      <w:jc w:val="both"/>
    </w:pPr>
    <w:rPr>
      <w:rFonts w:ascii="標楷體" w:eastAsia="標楷體" w:hAnsi="標楷體" w:cs="Times New Roman"/>
      <w:sz w:val="26"/>
      <w:szCs w:val="24"/>
    </w:rPr>
  </w:style>
  <w:style w:type="paragraph" w:styleId="a5">
    <w:name w:val="header"/>
    <w:basedOn w:val="a"/>
    <w:link w:val="a6"/>
    <w:uiPriority w:val="99"/>
    <w:unhideWhenUsed/>
    <w:rsid w:val="00C87503"/>
    <w:pPr>
      <w:tabs>
        <w:tab w:val="center" w:pos="4153"/>
        <w:tab w:val="right" w:pos="8306"/>
      </w:tabs>
      <w:snapToGrid w:val="0"/>
    </w:pPr>
    <w:rPr>
      <w:sz w:val="20"/>
      <w:szCs w:val="20"/>
    </w:rPr>
  </w:style>
  <w:style w:type="character" w:customStyle="1" w:styleId="a6">
    <w:name w:val="頁首 字元"/>
    <w:basedOn w:val="a0"/>
    <w:link w:val="a5"/>
    <w:uiPriority w:val="99"/>
    <w:rsid w:val="00C87503"/>
    <w:rPr>
      <w:sz w:val="20"/>
      <w:szCs w:val="20"/>
    </w:rPr>
  </w:style>
  <w:style w:type="paragraph" w:styleId="a7">
    <w:name w:val="footer"/>
    <w:basedOn w:val="a"/>
    <w:link w:val="a8"/>
    <w:uiPriority w:val="99"/>
    <w:unhideWhenUsed/>
    <w:rsid w:val="00C87503"/>
    <w:pPr>
      <w:tabs>
        <w:tab w:val="center" w:pos="4153"/>
        <w:tab w:val="right" w:pos="8306"/>
      </w:tabs>
      <w:snapToGrid w:val="0"/>
    </w:pPr>
    <w:rPr>
      <w:sz w:val="20"/>
      <w:szCs w:val="20"/>
    </w:rPr>
  </w:style>
  <w:style w:type="character" w:customStyle="1" w:styleId="a8">
    <w:name w:val="頁尾 字元"/>
    <w:basedOn w:val="a0"/>
    <w:link w:val="a7"/>
    <w:uiPriority w:val="99"/>
    <w:rsid w:val="00C87503"/>
    <w:rPr>
      <w:sz w:val="20"/>
      <w:szCs w:val="20"/>
    </w:rPr>
  </w:style>
  <w:style w:type="table" w:styleId="a9">
    <w:name w:val="Table Grid"/>
    <w:basedOn w:val="a1"/>
    <w:uiPriority w:val="59"/>
    <w:rsid w:val="005F0E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EB4D1D"/>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EB4D1D"/>
    <w:rPr>
      <w:rFonts w:asciiTheme="majorHAnsi" w:eastAsiaTheme="majorEastAsia" w:hAnsiTheme="majorHAnsi" w:cstheme="majorBidi"/>
      <w:sz w:val="18"/>
      <w:szCs w:val="18"/>
    </w:rPr>
  </w:style>
  <w:style w:type="paragraph" w:styleId="Web">
    <w:name w:val="Normal (Web)"/>
    <w:basedOn w:val="a"/>
    <w:uiPriority w:val="99"/>
    <w:semiHidden/>
    <w:unhideWhenUsed/>
    <w:rsid w:val="009D4CC6"/>
    <w:pPr>
      <w:widowControl/>
      <w:spacing w:before="100" w:beforeAutospacing="1" w:after="100" w:afterAutospacing="1"/>
    </w:pPr>
    <w:rPr>
      <w:rFonts w:ascii="新細明體" w:eastAsia="新細明體" w:hAnsi="新細明體" w:cs="新細明體"/>
      <w:kern w:val="0"/>
      <w:szCs w:val="24"/>
    </w:rPr>
  </w:style>
  <w:style w:type="character" w:styleId="ac">
    <w:name w:val="annotation reference"/>
    <w:basedOn w:val="a0"/>
    <w:uiPriority w:val="99"/>
    <w:semiHidden/>
    <w:unhideWhenUsed/>
    <w:rsid w:val="00D236F9"/>
    <w:rPr>
      <w:sz w:val="18"/>
      <w:szCs w:val="18"/>
    </w:rPr>
  </w:style>
  <w:style w:type="paragraph" w:styleId="ad">
    <w:name w:val="annotation text"/>
    <w:basedOn w:val="a"/>
    <w:link w:val="ae"/>
    <w:uiPriority w:val="99"/>
    <w:semiHidden/>
    <w:unhideWhenUsed/>
    <w:rsid w:val="00D236F9"/>
  </w:style>
  <w:style w:type="character" w:customStyle="1" w:styleId="ae">
    <w:name w:val="註解文字 字元"/>
    <w:basedOn w:val="a0"/>
    <w:link w:val="ad"/>
    <w:uiPriority w:val="99"/>
    <w:semiHidden/>
    <w:rsid w:val="00D236F9"/>
  </w:style>
  <w:style w:type="paragraph" w:styleId="af">
    <w:name w:val="annotation subject"/>
    <w:basedOn w:val="ad"/>
    <w:next w:val="ad"/>
    <w:link w:val="af0"/>
    <w:uiPriority w:val="99"/>
    <w:semiHidden/>
    <w:unhideWhenUsed/>
    <w:rsid w:val="00D236F9"/>
    <w:rPr>
      <w:b/>
      <w:bCs/>
    </w:rPr>
  </w:style>
  <w:style w:type="character" w:customStyle="1" w:styleId="af0">
    <w:name w:val="註解主旨 字元"/>
    <w:basedOn w:val="ae"/>
    <w:link w:val="af"/>
    <w:uiPriority w:val="99"/>
    <w:semiHidden/>
    <w:rsid w:val="00D236F9"/>
    <w:rPr>
      <w:b/>
      <w:bCs/>
    </w:rPr>
  </w:style>
  <w:style w:type="paragraph" w:styleId="af1">
    <w:name w:val="Revision"/>
    <w:hidden/>
    <w:uiPriority w:val="99"/>
    <w:semiHidden/>
    <w:rsid w:val="00D236F9"/>
  </w:style>
  <w:style w:type="paragraph" w:customStyle="1" w:styleId="Default">
    <w:name w:val="Default"/>
    <w:rsid w:val="00A55FC4"/>
    <w:pPr>
      <w:widowControl w:val="0"/>
      <w:autoSpaceDE w:val="0"/>
      <w:autoSpaceDN w:val="0"/>
      <w:adjustRightInd w:val="0"/>
    </w:pPr>
    <w:rPr>
      <w:rFonts w:ascii="標楷體" w:eastAsia="新細明體" w:hAnsi="標楷體" w:cs="標楷體"/>
      <w:color w:val="000000"/>
      <w:kern w:val="0"/>
      <w:szCs w:val="24"/>
    </w:rPr>
  </w:style>
  <w:style w:type="paragraph" w:customStyle="1" w:styleId="1">
    <w:name w:val="清單段落1"/>
    <w:basedOn w:val="a"/>
    <w:rsid w:val="009A2D19"/>
    <w:pPr>
      <w:ind w:leftChars="200" w:left="480"/>
    </w:pPr>
    <w:rPr>
      <w:rFonts w:ascii="Calibri" w:eastAsia="新細明體" w:hAnsi="Calibri" w:cs="Times New Roman"/>
    </w:rPr>
  </w:style>
  <w:style w:type="paragraph" w:styleId="2">
    <w:name w:val="List 2"/>
    <w:basedOn w:val="a"/>
    <w:rsid w:val="00947A89"/>
    <w:pPr>
      <w:widowControl/>
      <w:spacing w:line="400" w:lineRule="atLeast"/>
      <w:ind w:left="900" w:right="794" w:hanging="284"/>
    </w:pPr>
    <w:rPr>
      <w:rFonts w:ascii="新細明體" w:eastAsia="新細明體" w:hAnsi="新細明體" w:cs="新細明體"/>
      <w:kern w:val="0"/>
      <w:szCs w:val="24"/>
    </w:rPr>
  </w:style>
  <w:style w:type="paragraph" w:styleId="af2">
    <w:name w:val="Title"/>
    <w:basedOn w:val="a"/>
    <w:next w:val="a"/>
    <w:link w:val="af3"/>
    <w:uiPriority w:val="10"/>
    <w:qFormat/>
    <w:rsid w:val="00947A89"/>
    <w:pPr>
      <w:spacing w:before="240" w:after="60"/>
      <w:jc w:val="center"/>
      <w:outlineLvl w:val="0"/>
    </w:pPr>
    <w:rPr>
      <w:rFonts w:asciiTheme="majorHAnsi" w:eastAsia="新細明體" w:hAnsiTheme="majorHAnsi" w:cstheme="majorBidi"/>
      <w:b/>
      <w:bCs/>
      <w:sz w:val="32"/>
      <w:szCs w:val="32"/>
    </w:rPr>
  </w:style>
  <w:style w:type="character" w:customStyle="1" w:styleId="af3">
    <w:name w:val="標題 字元"/>
    <w:basedOn w:val="a0"/>
    <w:link w:val="af2"/>
    <w:uiPriority w:val="10"/>
    <w:rsid w:val="00947A89"/>
    <w:rPr>
      <w:rFonts w:asciiTheme="majorHAnsi" w:eastAsia="新細明體" w:hAnsiTheme="majorHAnsi" w:cstheme="majorBidi"/>
      <w:b/>
      <w:bCs/>
      <w:sz w:val="32"/>
      <w:szCs w:val="32"/>
    </w:rPr>
  </w:style>
  <w:style w:type="table" w:customStyle="1" w:styleId="10">
    <w:name w:val="表格格線1"/>
    <w:basedOn w:val="a1"/>
    <w:next w:val="a9"/>
    <w:uiPriority w:val="59"/>
    <w:rsid w:val="000F58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538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875</Words>
  <Characters>4989</Characters>
  <Application>Microsoft Office Word</Application>
  <DocSecurity>0</DocSecurity>
  <Lines>41</Lines>
  <Paragraphs>11</Paragraphs>
  <ScaleCrop>false</ScaleCrop>
  <Company/>
  <LinksUpToDate>false</LinksUpToDate>
  <CharactersWithSpaces>5853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ydvsuser</dc:creator>
  <cp:keywords/>
  <dc:description/>
  <cp:lastModifiedBy>張宇翔</cp:lastModifiedBy>
  <cp:revision>2</cp:revision>
  <cp:lastPrinted>2025-08-04T06:05:00Z</cp:lastPrinted>
  <dcterms:created xsi:type="dcterms:W3CDTF">2025-09-30T07:39:00Z</dcterms:created>
  <dcterms:modified xsi:type="dcterms:W3CDTF">2025-09-30T07:39:00Z</dcterms:modified>
</cp:coreProperties>
</file>